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F09" w:rsidRPr="00DD4EC9" w:rsidRDefault="00880F09" w:rsidP="00880F09">
      <w:pPr>
        <w:spacing w:after="0" w:line="240" w:lineRule="auto"/>
        <w:jc w:val="center"/>
        <w:rPr>
          <w:b/>
          <w:sz w:val="28"/>
          <w:szCs w:val="28"/>
        </w:rPr>
      </w:pPr>
      <w:r w:rsidRPr="00DD4EC9">
        <w:rPr>
          <w:b/>
          <w:sz w:val="28"/>
          <w:szCs w:val="28"/>
        </w:rPr>
        <w:t>ỦY BAN NHÂN DÂN THÀNH PHỐ HỒ CHÍ MINH</w:t>
      </w:r>
    </w:p>
    <w:p w:rsidR="00880F09" w:rsidRPr="00DD4EC9" w:rsidRDefault="00880F09" w:rsidP="00880F09">
      <w:pPr>
        <w:spacing w:after="0"/>
        <w:jc w:val="center"/>
        <w:rPr>
          <w:b/>
          <w:sz w:val="28"/>
          <w:szCs w:val="28"/>
        </w:rPr>
      </w:pPr>
      <w:r w:rsidRPr="00DD4EC9">
        <w:rPr>
          <w:b/>
          <w:sz w:val="28"/>
          <w:szCs w:val="28"/>
        </w:rPr>
        <w:t>TRƯỜNG CAO ĐẲNG LÝ TỰ TRỌNG THÀNH PHỐ HỒ CHÍ MINH</w:t>
      </w:r>
    </w:p>
    <w:p w:rsidR="00880F09" w:rsidRPr="000A1C2E" w:rsidRDefault="00880F09" w:rsidP="00880F09">
      <w:pPr>
        <w:spacing w:after="0"/>
        <w:jc w:val="center"/>
        <w:rPr>
          <w:b/>
          <w:sz w:val="28"/>
          <w:szCs w:val="28"/>
        </w:rPr>
      </w:pPr>
      <w:r w:rsidRPr="000A1C2E">
        <w:rPr>
          <w:b/>
          <w:sz w:val="28"/>
          <w:szCs w:val="28"/>
        </w:rPr>
        <w:t>KHOA KINH TẾ</w:t>
      </w:r>
    </w:p>
    <w:p w:rsidR="00880F09" w:rsidRDefault="00880F09" w:rsidP="00880F09">
      <w:pPr>
        <w:spacing w:after="0"/>
        <w:jc w:val="center"/>
        <w:rPr>
          <w:b/>
          <w:color w:val="FF0000"/>
          <w:sz w:val="28"/>
          <w:szCs w:val="28"/>
        </w:rPr>
      </w:pPr>
    </w:p>
    <w:p w:rsidR="00880F09" w:rsidRDefault="00880F09" w:rsidP="00880F09">
      <w:pPr>
        <w:spacing w:after="0"/>
        <w:jc w:val="center"/>
        <w:rPr>
          <w:b/>
          <w:color w:val="FF0000"/>
          <w:sz w:val="28"/>
          <w:szCs w:val="28"/>
        </w:rPr>
      </w:pPr>
      <w:r>
        <w:rPr>
          <w:noProof/>
        </w:rPr>
        <w:drawing>
          <wp:inline distT="0" distB="0" distL="0" distR="0" wp14:anchorId="7E921B52" wp14:editId="462F1013">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80F09" w:rsidRDefault="00880F09" w:rsidP="00880F09">
      <w:pPr>
        <w:spacing w:after="0"/>
        <w:jc w:val="center"/>
        <w:rPr>
          <w:b/>
          <w:color w:val="FF0000"/>
          <w:sz w:val="28"/>
          <w:szCs w:val="28"/>
        </w:rPr>
      </w:pPr>
    </w:p>
    <w:p w:rsidR="00880F09" w:rsidRDefault="00880F09" w:rsidP="00880F09">
      <w:pPr>
        <w:spacing w:after="0"/>
        <w:jc w:val="center"/>
        <w:rPr>
          <w:b/>
          <w:color w:val="FF0000"/>
          <w:sz w:val="28"/>
          <w:szCs w:val="28"/>
        </w:rPr>
      </w:pPr>
    </w:p>
    <w:p w:rsidR="00880F09" w:rsidRDefault="00880F09" w:rsidP="00880F09">
      <w:pPr>
        <w:spacing w:after="0" w:line="360" w:lineRule="auto"/>
        <w:jc w:val="center"/>
        <w:rPr>
          <w:b/>
          <w:sz w:val="50"/>
          <w:szCs w:val="40"/>
        </w:rPr>
      </w:pPr>
      <w:r>
        <w:rPr>
          <w:b/>
          <w:sz w:val="50"/>
          <w:szCs w:val="40"/>
        </w:rPr>
        <w:t>TIỂU LUẬN KẾT THÚC MÔN</w:t>
      </w:r>
    </w:p>
    <w:p w:rsidR="00880F09" w:rsidRDefault="00880F09" w:rsidP="00880F09">
      <w:pPr>
        <w:spacing w:after="0" w:line="360" w:lineRule="auto"/>
        <w:jc w:val="center"/>
        <w:rPr>
          <w:b/>
          <w:sz w:val="50"/>
          <w:szCs w:val="40"/>
        </w:rPr>
      </w:pPr>
      <w:r>
        <w:rPr>
          <w:b/>
          <w:sz w:val="50"/>
          <w:szCs w:val="40"/>
        </w:rPr>
        <w:t>QUẢN TRỊ DỰ ÁN ĐẦU TƯ</w:t>
      </w:r>
    </w:p>
    <w:p w:rsidR="00880F09" w:rsidRPr="00600EB9" w:rsidRDefault="00880F09" w:rsidP="00880F09">
      <w:pPr>
        <w:spacing w:after="0" w:line="360" w:lineRule="auto"/>
        <w:jc w:val="center"/>
        <w:rPr>
          <w:b/>
          <w:color w:val="FF0000"/>
          <w:sz w:val="28"/>
          <w:szCs w:val="28"/>
        </w:rPr>
      </w:pPr>
    </w:p>
    <w:p w:rsidR="00F711F8" w:rsidRDefault="00880F09" w:rsidP="00880F09">
      <w:pPr>
        <w:pStyle w:val="Body"/>
        <w:tabs>
          <w:tab w:val="left" w:pos="1094"/>
        </w:tabs>
        <w:jc w:val="center"/>
        <w:rPr>
          <w:sz w:val="34"/>
          <w:szCs w:val="34"/>
        </w:rPr>
      </w:pPr>
      <w:r w:rsidRPr="007F389B">
        <w:rPr>
          <w:sz w:val="34"/>
          <w:szCs w:val="34"/>
        </w:rPr>
        <w:t>Nhóm s</w:t>
      </w:r>
      <w:r w:rsidRPr="007F389B">
        <w:rPr>
          <w:sz w:val="34"/>
          <w:szCs w:val="34"/>
          <w:lang w:val="de-DE"/>
        </w:rPr>
        <w:t>inh</w:t>
      </w:r>
      <w:r>
        <w:rPr>
          <w:sz w:val="34"/>
          <w:szCs w:val="34"/>
          <w:lang w:val="de-DE"/>
        </w:rPr>
        <w:t xml:space="preserve"> vi</w:t>
      </w:r>
      <w:r>
        <w:rPr>
          <w:sz w:val="34"/>
          <w:szCs w:val="34"/>
          <w:lang w:val="fr-FR"/>
        </w:rPr>
        <w:t>ê</w:t>
      </w:r>
      <w:r>
        <w:rPr>
          <w:sz w:val="34"/>
          <w:szCs w:val="34"/>
        </w:rPr>
        <w:t>n thực hiện: Nguyễn Huỳnh Phước Lợi</w:t>
      </w:r>
    </w:p>
    <w:p w:rsidR="00880F09" w:rsidRDefault="00F711F8" w:rsidP="00880F09">
      <w:pPr>
        <w:pStyle w:val="Body"/>
        <w:tabs>
          <w:tab w:val="left" w:pos="1094"/>
        </w:tabs>
        <w:jc w:val="center"/>
        <w:rPr>
          <w:sz w:val="34"/>
          <w:szCs w:val="34"/>
        </w:rPr>
      </w:pPr>
      <w:r>
        <w:rPr>
          <w:sz w:val="34"/>
          <w:szCs w:val="34"/>
        </w:rPr>
        <w:t xml:space="preserve">                  </w:t>
      </w:r>
      <w:r w:rsidR="00880F09">
        <w:rPr>
          <w:sz w:val="34"/>
          <w:szCs w:val="34"/>
        </w:rPr>
        <w:t xml:space="preserve"> Lê Tâm Đồng</w:t>
      </w:r>
    </w:p>
    <w:p w:rsidR="00880F09" w:rsidRDefault="00880F09" w:rsidP="00880F09">
      <w:pPr>
        <w:pStyle w:val="Body"/>
        <w:spacing w:line="360" w:lineRule="auto"/>
        <w:ind w:left="567"/>
        <w:rPr>
          <w:sz w:val="34"/>
          <w:szCs w:val="34"/>
        </w:rPr>
      </w:pPr>
      <w:r>
        <w:rPr>
          <w:sz w:val="34"/>
          <w:szCs w:val="34"/>
        </w:rPr>
        <w:t xml:space="preserve">        Lớp: 19C1-QTD1 </w:t>
      </w:r>
    </w:p>
    <w:p w:rsidR="00880F09" w:rsidRDefault="00880F09" w:rsidP="00880F09">
      <w:pPr>
        <w:pStyle w:val="Body"/>
        <w:spacing w:line="360" w:lineRule="auto"/>
        <w:ind w:firstLine="567"/>
        <w:rPr>
          <w:sz w:val="34"/>
          <w:szCs w:val="34"/>
        </w:rPr>
      </w:pPr>
      <w:r>
        <w:rPr>
          <w:sz w:val="34"/>
          <w:szCs w:val="34"/>
        </w:rPr>
        <w:t xml:space="preserve">        MSSV: 19004559 - 19003690</w:t>
      </w:r>
    </w:p>
    <w:p w:rsidR="00880F09" w:rsidRDefault="00880F09" w:rsidP="00880F09">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rsidR="00880F09" w:rsidRDefault="00880F09" w:rsidP="00880F09">
      <w:pPr>
        <w:spacing w:after="0" w:line="360" w:lineRule="auto"/>
        <w:jc w:val="center"/>
        <w:rPr>
          <w:b/>
          <w:sz w:val="28"/>
          <w:szCs w:val="28"/>
        </w:rPr>
      </w:pPr>
    </w:p>
    <w:p w:rsidR="00880F09" w:rsidRDefault="00880F09" w:rsidP="00880F09">
      <w:pPr>
        <w:spacing w:after="0" w:line="360" w:lineRule="auto"/>
        <w:rPr>
          <w:b/>
          <w:sz w:val="30"/>
          <w:szCs w:val="30"/>
        </w:rPr>
      </w:pPr>
    </w:p>
    <w:p w:rsidR="00880F09" w:rsidRDefault="00880F09" w:rsidP="00880F09">
      <w:pPr>
        <w:spacing w:after="0" w:line="360" w:lineRule="auto"/>
        <w:rPr>
          <w:b/>
          <w:sz w:val="30"/>
          <w:szCs w:val="30"/>
        </w:rPr>
      </w:pPr>
    </w:p>
    <w:p w:rsidR="00880F09" w:rsidRDefault="00880F09" w:rsidP="00880F09">
      <w:pPr>
        <w:spacing w:after="0" w:line="360" w:lineRule="auto"/>
        <w:rPr>
          <w:b/>
          <w:sz w:val="30"/>
          <w:szCs w:val="30"/>
        </w:rPr>
      </w:pPr>
    </w:p>
    <w:p w:rsidR="00880F09" w:rsidRDefault="00880F09" w:rsidP="00880F09">
      <w:pPr>
        <w:spacing w:after="0" w:line="360" w:lineRule="auto"/>
        <w:rPr>
          <w:b/>
          <w:sz w:val="30"/>
          <w:szCs w:val="30"/>
        </w:rPr>
      </w:pPr>
    </w:p>
    <w:p w:rsidR="00880F09" w:rsidRDefault="00880F09" w:rsidP="00880F09">
      <w:pPr>
        <w:spacing w:after="0" w:line="240" w:lineRule="auto"/>
        <w:jc w:val="center"/>
        <w:rPr>
          <w:b/>
          <w:sz w:val="28"/>
          <w:szCs w:val="28"/>
        </w:rPr>
        <w:sectPr w:rsidR="00880F09" w:rsidSect="005E798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rsidR="00880F09" w:rsidRPr="00DD4EC9" w:rsidRDefault="00880F09" w:rsidP="00880F09">
      <w:pPr>
        <w:spacing w:after="0" w:line="240" w:lineRule="auto"/>
        <w:jc w:val="center"/>
        <w:rPr>
          <w:b/>
          <w:sz w:val="28"/>
          <w:szCs w:val="28"/>
        </w:rPr>
      </w:pPr>
      <w:r w:rsidRPr="00DD4EC9">
        <w:rPr>
          <w:b/>
          <w:sz w:val="28"/>
          <w:szCs w:val="28"/>
        </w:rPr>
        <w:lastRenderedPageBreak/>
        <w:t>ỦY BAN NHÂN DÂN THÀNH PHỐ HỒ CHÍ MINH</w:t>
      </w:r>
    </w:p>
    <w:p w:rsidR="00880F09" w:rsidRPr="00DD4EC9" w:rsidRDefault="00880F09" w:rsidP="00880F09">
      <w:pPr>
        <w:spacing w:after="0"/>
        <w:jc w:val="center"/>
        <w:rPr>
          <w:b/>
          <w:sz w:val="28"/>
          <w:szCs w:val="28"/>
        </w:rPr>
      </w:pPr>
      <w:r w:rsidRPr="00DD4EC9">
        <w:rPr>
          <w:b/>
          <w:sz w:val="28"/>
          <w:szCs w:val="28"/>
        </w:rPr>
        <w:t>TRƯỜNG CAO ĐẲNG LÝ TỰ TRỌNG THÀNH PHỐ HỒ CHÍ MINH</w:t>
      </w:r>
    </w:p>
    <w:p w:rsidR="00880F09" w:rsidRPr="00A21E21" w:rsidRDefault="00880F09" w:rsidP="00880F09">
      <w:pPr>
        <w:spacing w:after="0"/>
        <w:jc w:val="center"/>
        <w:rPr>
          <w:b/>
          <w:sz w:val="28"/>
          <w:szCs w:val="28"/>
        </w:rPr>
      </w:pPr>
      <w:r w:rsidRPr="00A21E21">
        <w:rPr>
          <w:b/>
          <w:sz w:val="28"/>
          <w:szCs w:val="28"/>
        </w:rPr>
        <w:t>KHOA KINH TẾ</w:t>
      </w:r>
    </w:p>
    <w:p w:rsidR="00880F09" w:rsidRDefault="00880F09" w:rsidP="00880F09">
      <w:pPr>
        <w:spacing w:after="0"/>
        <w:jc w:val="center"/>
        <w:rPr>
          <w:b/>
          <w:color w:val="FF0000"/>
          <w:sz w:val="28"/>
          <w:szCs w:val="28"/>
        </w:rPr>
      </w:pPr>
    </w:p>
    <w:p w:rsidR="00880F09" w:rsidRDefault="00880F09" w:rsidP="00880F09">
      <w:pPr>
        <w:spacing w:after="0"/>
        <w:jc w:val="center"/>
        <w:rPr>
          <w:b/>
          <w:color w:val="FF0000"/>
          <w:sz w:val="28"/>
          <w:szCs w:val="28"/>
        </w:rPr>
      </w:pPr>
      <w:r>
        <w:rPr>
          <w:noProof/>
        </w:rPr>
        <w:drawing>
          <wp:inline distT="0" distB="0" distL="0" distR="0" wp14:anchorId="7F21A2D3" wp14:editId="48707CD3">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80F09" w:rsidRDefault="00880F09" w:rsidP="00880F09">
      <w:pPr>
        <w:spacing w:after="0"/>
        <w:jc w:val="center"/>
        <w:rPr>
          <w:b/>
          <w:color w:val="FF0000"/>
          <w:sz w:val="28"/>
          <w:szCs w:val="28"/>
        </w:rPr>
      </w:pPr>
    </w:p>
    <w:p w:rsidR="00880F09" w:rsidRDefault="00880F09" w:rsidP="00880F09">
      <w:pPr>
        <w:spacing w:after="0" w:line="360" w:lineRule="auto"/>
        <w:jc w:val="center"/>
        <w:rPr>
          <w:b/>
          <w:sz w:val="50"/>
          <w:szCs w:val="40"/>
        </w:rPr>
      </w:pPr>
      <w:r>
        <w:rPr>
          <w:b/>
          <w:sz w:val="50"/>
          <w:szCs w:val="40"/>
        </w:rPr>
        <w:t>TIỂU LUẬN KẾT THÚC MÔN</w:t>
      </w:r>
    </w:p>
    <w:p w:rsidR="00880F09" w:rsidRDefault="00880F09" w:rsidP="00880F09">
      <w:pPr>
        <w:spacing w:after="0" w:line="360" w:lineRule="auto"/>
        <w:jc w:val="center"/>
        <w:rPr>
          <w:b/>
          <w:sz w:val="50"/>
          <w:szCs w:val="40"/>
        </w:rPr>
      </w:pPr>
      <w:r>
        <w:rPr>
          <w:b/>
          <w:sz w:val="50"/>
          <w:szCs w:val="40"/>
        </w:rPr>
        <w:t>QUẢN TRỊ DỰ ÁN ĐẦU TƯ</w:t>
      </w:r>
    </w:p>
    <w:p w:rsidR="00880F09" w:rsidRDefault="00880F09" w:rsidP="00880F09">
      <w:pPr>
        <w:spacing w:after="0" w:line="360" w:lineRule="auto"/>
        <w:jc w:val="center"/>
        <w:rPr>
          <w:b/>
          <w:color w:val="FF0000"/>
          <w:sz w:val="28"/>
          <w:szCs w:val="28"/>
        </w:rPr>
      </w:pPr>
    </w:p>
    <w:p w:rsidR="00880F09" w:rsidRPr="00600EB9" w:rsidRDefault="00880F09" w:rsidP="00880F09">
      <w:pPr>
        <w:spacing w:after="0" w:line="360" w:lineRule="auto"/>
        <w:jc w:val="center"/>
        <w:rPr>
          <w:b/>
          <w:color w:val="FF0000"/>
          <w:sz w:val="28"/>
          <w:szCs w:val="28"/>
        </w:rPr>
      </w:pPr>
    </w:p>
    <w:p w:rsidR="00880F09" w:rsidRDefault="00880F09" w:rsidP="00880F09">
      <w:pPr>
        <w:spacing w:after="0" w:line="360" w:lineRule="auto"/>
        <w:jc w:val="center"/>
        <w:rPr>
          <w:b/>
          <w:sz w:val="28"/>
          <w:szCs w:val="28"/>
        </w:rPr>
      </w:pPr>
    </w:p>
    <w:p w:rsidR="00880F09" w:rsidRDefault="00880F09" w:rsidP="00880F09">
      <w:pPr>
        <w:pStyle w:val="Body"/>
        <w:tabs>
          <w:tab w:val="left" w:pos="1094"/>
        </w:tabs>
        <w:jc w:val="center"/>
        <w:rPr>
          <w:sz w:val="34"/>
          <w:szCs w:val="34"/>
        </w:rPr>
      </w:pPr>
      <w:r>
        <w:rPr>
          <w:sz w:val="34"/>
          <w:szCs w:val="34"/>
          <w:lang w:val="de-DE"/>
        </w:rPr>
        <w:t>Sinh vi</w:t>
      </w:r>
      <w:r>
        <w:rPr>
          <w:sz w:val="34"/>
          <w:szCs w:val="34"/>
          <w:lang w:val="fr-FR"/>
        </w:rPr>
        <w:t>ê</w:t>
      </w:r>
      <w:r>
        <w:rPr>
          <w:sz w:val="34"/>
          <w:szCs w:val="34"/>
        </w:rPr>
        <w:t>n thực hiện: Nguyễn Huỳnh Phước Lợi &amp; Lê Tâm Đồng</w:t>
      </w:r>
    </w:p>
    <w:p w:rsidR="00880F09" w:rsidRDefault="00880F09" w:rsidP="0091625F">
      <w:pPr>
        <w:pStyle w:val="Body"/>
        <w:spacing w:line="360" w:lineRule="auto"/>
        <w:ind w:left="567"/>
        <w:rPr>
          <w:sz w:val="34"/>
          <w:szCs w:val="34"/>
        </w:rPr>
      </w:pPr>
      <w:r>
        <w:rPr>
          <w:sz w:val="34"/>
          <w:szCs w:val="34"/>
        </w:rPr>
        <w:t xml:space="preserve">        Lớ</w:t>
      </w:r>
      <w:r w:rsidR="0091625F">
        <w:rPr>
          <w:sz w:val="34"/>
          <w:szCs w:val="34"/>
        </w:rPr>
        <w:t>p: 19C1-QTD1</w:t>
      </w:r>
      <w:r w:rsidR="0091625F">
        <w:rPr>
          <w:sz w:val="34"/>
          <w:szCs w:val="34"/>
        </w:rPr>
        <w:tab/>
      </w:r>
      <w:r>
        <w:rPr>
          <w:sz w:val="34"/>
          <w:szCs w:val="34"/>
        </w:rPr>
        <w:t>MSSV:</w:t>
      </w:r>
      <w:r w:rsidRPr="00880F09">
        <w:rPr>
          <w:sz w:val="34"/>
          <w:szCs w:val="34"/>
        </w:rPr>
        <w:t xml:space="preserve"> </w:t>
      </w:r>
      <w:r>
        <w:rPr>
          <w:sz w:val="34"/>
          <w:szCs w:val="34"/>
        </w:rPr>
        <w:t>19004559 - 19003690</w:t>
      </w:r>
    </w:p>
    <w:p w:rsidR="00880F09" w:rsidRDefault="00880F09" w:rsidP="00880F09">
      <w:pPr>
        <w:pStyle w:val="Body"/>
        <w:spacing w:line="360" w:lineRule="auto"/>
        <w:ind w:left="567"/>
        <w:rPr>
          <w:sz w:val="34"/>
          <w:szCs w:val="34"/>
        </w:rPr>
      </w:pPr>
      <w:r>
        <w:rPr>
          <w:sz w:val="34"/>
          <w:szCs w:val="34"/>
        </w:rPr>
        <w:t xml:space="preserve">      </w:t>
      </w:r>
    </w:p>
    <w:p w:rsidR="00880F09" w:rsidRDefault="00880F09" w:rsidP="00880F09">
      <w:pPr>
        <w:pStyle w:val="Body"/>
        <w:spacing w:line="360" w:lineRule="auto"/>
        <w:ind w:left="567"/>
        <w:rPr>
          <w:b/>
          <w:sz w:val="28"/>
          <w:szCs w:val="28"/>
        </w:rPr>
      </w:pPr>
      <w:r>
        <w:rPr>
          <w:b/>
          <w:sz w:val="28"/>
          <w:szCs w:val="28"/>
        </w:rPr>
        <w:t xml:space="preserve">           </w:t>
      </w: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t xml:space="preserve">                    </w:t>
      </w:r>
      <w:r w:rsidRPr="00296049">
        <w:rPr>
          <w:b/>
          <w:sz w:val="28"/>
          <w:szCs w:val="28"/>
        </w:rPr>
        <w:t>GV</w:t>
      </w:r>
      <w:r>
        <w:rPr>
          <w:b/>
          <w:sz w:val="28"/>
          <w:szCs w:val="28"/>
        </w:rPr>
        <w:t xml:space="preserve"> CHẤM 2</w:t>
      </w:r>
    </w:p>
    <w:p w:rsidR="00880F09" w:rsidRDefault="00880F09" w:rsidP="00880F0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880F09" w:rsidRPr="00274139" w:rsidRDefault="008C334F" w:rsidP="008C334F">
      <w:pPr>
        <w:tabs>
          <w:tab w:val="left" w:pos="2160"/>
          <w:tab w:val="left" w:pos="7035"/>
        </w:tabs>
        <w:spacing w:after="0" w:line="360" w:lineRule="auto"/>
        <w:rPr>
          <w:i/>
          <w:color w:val="000000" w:themeColor="text1"/>
          <w:sz w:val="28"/>
          <w:szCs w:val="28"/>
        </w:rPr>
      </w:pPr>
      <w:r>
        <w:rPr>
          <w:i/>
          <w:color w:val="000000" w:themeColor="text1"/>
          <w:sz w:val="28"/>
          <w:szCs w:val="28"/>
        </w:rPr>
        <w:tab/>
        <w:t>6</w:t>
      </w:r>
      <w:r>
        <w:rPr>
          <w:i/>
          <w:color w:val="000000" w:themeColor="text1"/>
          <w:sz w:val="28"/>
          <w:szCs w:val="28"/>
        </w:rPr>
        <w:tab/>
        <w:t>6</w:t>
      </w:r>
    </w:p>
    <w:p w:rsidR="00880F09" w:rsidRDefault="008C334F" w:rsidP="008C334F">
      <w:pPr>
        <w:tabs>
          <w:tab w:val="left" w:pos="990"/>
        </w:tabs>
        <w:spacing w:after="0" w:line="360" w:lineRule="auto"/>
        <w:rPr>
          <w:b/>
          <w:sz w:val="30"/>
          <w:szCs w:val="30"/>
        </w:rPr>
      </w:pPr>
      <w:r>
        <w:rPr>
          <w:b/>
          <w:sz w:val="30"/>
          <w:szCs w:val="30"/>
        </w:rPr>
        <w:tab/>
        <w:t xml:space="preserve">Cao Xuân Giang                                       </w:t>
      </w:r>
      <w:bookmarkStart w:id="0" w:name="_GoBack"/>
      <w:bookmarkEnd w:id="0"/>
      <w:r>
        <w:rPr>
          <w:b/>
          <w:sz w:val="30"/>
          <w:szCs w:val="30"/>
        </w:rPr>
        <w:t xml:space="preserve">     Nguyễn Mỹ Tiên</w:t>
      </w:r>
    </w:p>
    <w:p w:rsidR="00880F09" w:rsidRDefault="00880F09" w:rsidP="00880F09">
      <w:pPr>
        <w:spacing w:after="0" w:line="360" w:lineRule="auto"/>
        <w:rPr>
          <w:b/>
          <w:sz w:val="30"/>
          <w:szCs w:val="30"/>
        </w:rPr>
      </w:pPr>
    </w:p>
    <w:p w:rsidR="00880F09" w:rsidRDefault="00880F09" w:rsidP="00880F09">
      <w:pPr>
        <w:spacing w:after="0" w:line="240" w:lineRule="auto"/>
        <w:jc w:val="center"/>
        <w:rPr>
          <w:b/>
          <w:iCs/>
          <w:szCs w:val="26"/>
        </w:rPr>
      </w:pPr>
    </w:p>
    <w:p w:rsidR="00880F09" w:rsidRDefault="00880F09" w:rsidP="00880F09">
      <w:pPr>
        <w:spacing w:after="0" w:line="240" w:lineRule="auto"/>
        <w:jc w:val="center"/>
        <w:rPr>
          <w:b/>
          <w:iCs/>
          <w:szCs w:val="26"/>
        </w:rPr>
      </w:pPr>
    </w:p>
    <w:p w:rsidR="00880F09" w:rsidRDefault="00880F09" w:rsidP="00880F09">
      <w:pPr>
        <w:spacing w:after="0" w:line="240" w:lineRule="auto"/>
        <w:jc w:val="center"/>
        <w:rPr>
          <w:b/>
          <w:iCs/>
          <w:szCs w:val="26"/>
        </w:rPr>
      </w:pPr>
    </w:p>
    <w:p w:rsidR="00880F09" w:rsidRDefault="00880F09" w:rsidP="00880F09">
      <w:pPr>
        <w:spacing w:after="0" w:line="240" w:lineRule="auto"/>
        <w:jc w:val="center"/>
        <w:rPr>
          <w:b/>
          <w:iCs/>
          <w:szCs w:val="26"/>
        </w:rPr>
      </w:pPr>
      <w:r w:rsidRPr="00054616">
        <w:rPr>
          <w:b/>
          <w:iCs/>
          <w:szCs w:val="26"/>
        </w:rPr>
        <w:t>TP. HỒ CHÍ MINH</w:t>
      </w:r>
      <w:r>
        <w:rPr>
          <w:b/>
          <w:iCs/>
          <w:szCs w:val="26"/>
        </w:rPr>
        <w:t xml:space="preserve"> </w:t>
      </w:r>
      <w:r w:rsidR="0091625F">
        <w:rPr>
          <w:b/>
          <w:iCs/>
          <w:szCs w:val="26"/>
        </w:rPr>
        <w:t>–</w:t>
      </w:r>
      <w:r>
        <w:rPr>
          <w:b/>
          <w:iCs/>
          <w:szCs w:val="26"/>
        </w:rPr>
        <w:t xml:space="preserve"> 2021</w:t>
      </w:r>
    </w:p>
    <w:p w:rsidR="0091625F" w:rsidRDefault="0091625F" w:rsidP="00880F09">
      <w:pPr>
        <w:spacing w:after="0" w:line="240" w:lineRule="auto"/>
        <w:jc w:val="center"/>
        <w:rPr>
          <w:b/>
          <w:sz w:val="28"/>
          <w:szCs w:val="28"/>
        </w:rPr>
      </w:pPr>
    </w:p>
    <w:p w:rsidR="00F64F62" w:rsidRDefault="00880F09" w:rsidP="00880F09">
      <w:pPr>
        <w:spacing w:line="360" w:lineRule="auto"/>
        <w:jc w:val="center"/>
        <w:rPr>
          <w:b/>
          <w:sz w:val="32"/>
          <w:szCs w:val="32"/>
        </w:rPr>
      </w:pPr>
      <w:r>
        <w:rPr>
          <w:b/>
          <w:sz w:val="32"/>
          <w:szCs w:val="32"/>
        </w:rPr>
        <w:lastRenderedPageBreak/>
        <w:t>LỜI MỞ ĐẦU</w:t>
      </w:r>
    </w:p>
    <w:p w:rsidR="00880F09" w:rsidRDefault="00A1330D" w:rsidP="00880F09">
      <w:pPr>
        <w:spacing w:line="360" w:lineRule="auto"/>
        <w:ind w:firstLine="720"/>
        <w:jc w:val="both"/>
        <w:rPr>
          <w:szCs w:val="26"/>
        </w:rPr>
      </w:pPr>
      <w:r>
        <w:rPr>
          <w:szCs w:val="26"/>
        </w:rPr>
        <w:t>Quản trị</w:t>
      </w:r>
      <w:r w:rsidR="00880F09">
        <w:rPr>
          <w:szCs w:val="26"/>
        </w:rPr>
        <w:t xml:space="preserve"> dự án đầu tư là một hoạt động kinh tế và là một bộ phận hoạt động sản xuất kinh doanh của các đơn vị, doanh nghiệp. Nó có ảnh hưởng trực tiếp đến việc tăng tiềm lực của nền kinh tế nói chung, tiềm lực sản xuất kinh doanh của các đơn vị nói riêng.</w:t>
      </w:r>
    </w:p>
    <w:p w:rsidR="00880F09" w:rsidRDefault="00880F09" w:rsidP="00880F09">
      <w:pPr>
        <w:spacing w:line="360" w:lineRule="auto"/>
        <w:ind w:firstLine="720"/>
        <w:jc w:val="both"/>
        <w:rPr>
          <w:szCs w:val="26"/>
        </w:rPr>
      </w:pPr>
      <w:r>
        <w:rPr>
          <w:szCs w:val="26"/>
        </w:rPr>
        <w:t>Mỗi hoạt động đầu tư được tiến hành với rất nhiều công việc có những đặc điểm kinh tế - kỹ thuật đa dạng. Nguồn lực cần huy động cho nó thường rất lớn. Thời gian thực hiện và kết thúc đầu tư,  nhất là việc thu hồi  đầu tư vốn đã bỏ ra, hoặc đem lại những lợi ích cho xã hội, đó là một quá trình có thời gian dài. Do đó, để sử dụng có hiệu quả các nguồn lực đã chi cho công cuộc đầu tư, đem lại lợi ích kinh tế xã hội lớn nhất cho đất nước, ngành và các đơn vị, một trong những vấn đề quan trọng có tính chất quyết định của mọi công cuộc đầu tư là những người trực tiếp quản lý điều hành quá trình đầu tư và thực hiện đầu tư phải được trang bị đầy đủ các kiến thức về hoạt động đầu tư và dự án đầu tư.</w:t>
      </w:r>
    </w:p>
    <w:p w:rsidR="00880F09" w:rsidRDefault="00880F09" w:rsidP="00880F09">
      <w:pPr>
        <w:spacing w:line="360" w:lineRule="auto"/>
        <w:ind w:firstLine="720"/>
      </w:pPr>
      <w:r w:rsidRPr="00265AC9">
        <w:t xml:space="preserve">Có được kết quả này, em xin gửi lời cảm ơn đến các thầy cô </w:t>
      </w:r>
      <w:r>
        <w:t>trường Cao đẳng Lý Tự Trọng thành phố Hồ Chí Minh</w:t>
      </w:r>
      <w:r w:rsidRPr="00265AC9">
        <w:t xml:space="preserve">, đặc biệt là thầy cô trong </w:t>
      </w:r>
      <w:r>
        <w:t xml:space="preserve">Khoa Kinh Tế đã tận tình chi bảo, giúp đỡ </w:t>
      </w:r>
      <w:r w:rsidRPr="00265AC9">
        <w:t>để em</w:t>
      </w:r>
      <w:r>
        <w:t xml:space="preserve"> hoàn thành được bài tiểu</w:t>
      </w:r>
      <w:r w:rsidRPr="00265AC9">
        <w:t>luận.</w:t>
      </w:r>
      <w:r w:rsidRPr="00265AC9">
        <w:br/>
      </w:r>
      <w:r>
        <w:t xml:space="preserve">           Với vốn kiến thức cũng như kinh nghiệm còn ít và là bước đầu tiên làm quen với công việc nghiên cứu thì em có thể sẽ gặp nhiều lỗi trong bài làm. Em rất mong muốn được các Giảng viên, những bạn Sinh viên đi trước hay bất kì độc giả nào quan tâm sẽ góp ý để giúp em có thể hoàn thiện hơn cho bài tiểu luận cũng như có thêm kinh nghiệm cho các bài nghiên cứu sau</w:t>
      </w:r>
    </w:p>
    <w:p w:rsidR="00880F09" w:rsidRDefault="00880F09" w:rsidP="00880F09">
      <w:pPr>
        <w:spacing w:line="360" w:lineRule="auto"/>
        <w:ind w:firstLine="720"/>
      </w:pPr>
      <w:r>
        <w:t>Xin kính chúc thầy Cao Xuân Giang cùng tất cả những người đã hỗ trợ và đóng góp ý kiến cho em cùng những người thân của mình lời chúc sức khỏe, hạnh phúc và thành đạt.</w:t>
      </w:r>
    </w:p>
    <w:p w:rsidR="00880F09" w:rsidRDefault="00880F09" w:rsidP="00880F09">
      <w:pPr>
        <w:spacing w:line="360" w:lineRule="auto"/>
      </w:pPr>
      <w:r>
        <w:t>Em xin chân thành cảm ơn!</w:t>
      </w:r>
    </w:p>
    <w:p w:rsidR="004945A6" w:rsidRDefault="004945A6" w:rsidP="00880F09">
      <w:pPr>
        <w:spacing w:line="360" w:lineRule="auto"/>
      </w:pPr>
    </w:p>
    <w:p w:rsidR="004945A6" w:rsidRDefault="004945A6" w:rsidP="00880F09">
      <w:pPr>
        <w:spacing w:line="360" w:lineRule="auto"/>
      </w:pPr>
    </w:p>
    <w:p w:rsidR="004945A6" w:rsidRDefault="004945A6" w:rsidP="004945A6">
      <w:pPr>
        <w:spacing w:line="360" w:lineRule="auto"/>
        <w:jc w:val="center"/>
        <w:rPr>
          <w:b/>
          <w:sz w:val="32"/>
          <w:szCs w:val="32"/>
        </w:rPr>
      </w:pPr>
      <w:r>
        <w:rPr>
          <w:b/>
          <w:sz w:val="32"/>
          <w:szCs w:val="32"/>
        </w:rPr>
        <w:lastRenderedPageBreak/>
        <w:t>MỤC LỤC</w:t>
      </w:r>
    </w:p>
    <w:p w:rsidR="006856D4" w:rsidRDefault="004945A6" w:rsidP="006856D4">
      <w:pPr>
        <w:spacing w:line="360" w:lineRule="auto"/>
        <w:rPr>
          <w:i/>
          <w:szCs w:val="26"/>
        </w:rPr>
      </w:pPr>
      <w:r>
        <w:rPr>
          <w:i/>
          <w:szCs w:val="26"/>
        </w:rPr>
        <w:t xml:space="preserve">Mục </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t xml:space="preserve">             Trang</w:t>
      </w:r>
    </w:p>
    <w:p w:rsidR="006856D4" w:rsidRDefault="006856D4" w:rsidP="006856D4">
      <w:pPr>
        <w:spacing w:line="360" w:lineRule="auto"/>
        <w:rPr>
          <w:szCs w:val="26"/>
        </w:rPr>
      </w:pPr>
      <w:r w:rsidRPr="006856D4">
        <w:rPr>
          <w:szCs w:val="26"/>
        </w:rPr>
        <w:t>LỜI MỞ ĐẦU</w:t>
      </w:r>
      <w:r>
        <w:rPr>
          <w:szCs w:val="26"/>
        </w:rPr>
        <w:t>…………………………………………………………………………..3</w:t>
      </w:r>
    </w:p>
    <w:p w:rsidR="006856D4" w:rsidRDefault="006856D4" w:rsidP="006856D4">
      <w:pPr>
        <w:spacing w:line="360" w:lineRule="auto"/>
        <w:rPr>
          <w:szCs w:val="26"/>
        </w:rPr>
      </w:pPr>
      <w:r>
        <w:rPr>
          <w:szCs w:val="26"/>
        </w:rPr>
        <w:t>MỤC LỤC…………………………………….………………………………………...4</w:t>
      </w:r>
    </w:p>
    <w:p w:rsidR="006856D4" w:rsidRPr="006856D4" w:rsidRDefault="006856D4" w:rsidP="006856D4">
      <w:pPr>
        <w:spacing w:line="360" w:lineRule="auto"/>
        <w:rPr>
          <w:szCs w:val="26"/>
        </w:rPr>
      </w:pPr>
      <w:r>
        <w:rPr>
          <w:szCs w:val="26"/>
        </w:rPr>
        <w:t>PHẦN 1: CƠ SỞ LÝ LUẬN……………………………………………………………5</w:t>
      </w:r>
    </w:p>
    <w:p w:rsidR="006856D4" w:rsidRPr="006856D4" w:rsidRDefault="006856D4" w:rsidP="006856D4">
      <w:pPr>
        <w:pStyle w:val="ListParagraph"/>
        <w:numPr>
          <w:ilvl w:val="1"/>
          <w:numId w:val="7"/>
        </w:numPr>
        <w:tabs>
          <w:tab w:val="right" w:leader="dot" w:pos="9639"/>
        </w:tabs>
        <w:spacing w:after="0" w:line="360" w:lineRule="auto"/>
        <w:jc w:val="both"/>
        <w:rPr>
          <w:rFonts w:eastAsia="Times New Roman" w:cs="Times New Roman"/>
          <w:bCs/>
          <w:szCs w:val="26"/>
        </w:rPr>
      </w:pPr>
      <w:r w:rsidRPr="006856D4">
        <w:rPr>
          <w:rFonts w:eastAsia="Times New Roman" w:cs="Times New Roman"/>
          <w:bCs/>
          <w:szCs w:val="26"/>
        </w:rPr>
        <w:t xml:space="preserve"> Trình bày khái niệm dự án, đặc điểm, mục tiêu của dự án, quản lý dự án?...............5</w:t>
      </w:r>
    </w:p>
    <w:p w:rsidR="006856D4" w:rsidRDefault="006856D4" w:rsidP="006856D4">
      <w:pPr>
        <w:pStyle w:val="ListParagraph"/>
        <w:numPr>
          <w:ilvl w:val="1"/>
          <w:numId w:val="6"/>
        </w:numPr>
        <w:tabs>
          <w:tab w:val="right" w:leader="dot" w:pos="9639"/>
        </w:tabs>
        <w:spacing w:after="0" w:line="360" w:lineRule="auto"/>
        <w:jc w:val="both"/>
        <w:rPr>
          <w:rFonts w:eastAsia="Times New Roman" w:cs="Times New Roman"/>
          <w:bCs/>
          <w:szCs w:val="26"/>
        </w:rPr>
      </w:pPr>
      <w:r>
        <w:rPr>
          <w:rFonts w:eastAsia="Times New Roman" w:cs="Times New Roman"/>
          <w:bCs/>
          <w:szCs w:val="26"/>
        </w:rPr>
        <w:t xml:space="preserve"> </w:t>
      </w:r>
      <w:r w:rsidRPr="006856D4">
        <w:rPr>
          <w:rFonts w:eastAsia="Times New Roman" w:cs="Times New Roman"/>
          <w:bCs/>
          <w:szCs w:val="26"/>
        </w:rPr>
        <w:t>Trình bày các mô hình tổ chức quản lý dự án</w:t>
      </w:r>
      <w:r>
        <w:rPr>
          <w:rFonts w:eastAsia="Times New Roman" w:cs="Times New Roman"/>
          <w:bCs/>
          <w:szCs w:val="26"/>
        </w:rPr>
        <w:t>………………………………………6</w:t>
      </w:r>
    </w:p>
    <w:p w:rsidR="00B66FDF" w:rsidRDefault="006856D4" w:rsidP="00B66FDF">
      <w:pPr>
        <w:pStyle w:val="ListParagraph"/>
        <w:numPr>
          <w:ilvl w:val="1"/>
          <w:numId w:val="6"/>
        </w:numPr>
        <w:tabs>
          <w:tab w:val="right" w:leader="dot" w:pos="9639"/>
        </w:tabs>
        <w:spacing w:after="0" w:line="360" w:lineRule="auto"/>
        <w:jc w:val="both"/>
        <w:rPr>
          <w:rFonts w:eastAsia="Times New Roman" w:cs="Times New Roman"/>
          <w:bCs/>
          <w:szCs w:val="26"/>
        </w:rPr>
      </w:pPr>
      <w:r w:rsidRPr="00B66FDF">
        <w:rPr>
          <w:rFonts w:eastAsia="Times New Roman" w:cs="Times New Roman"/>
          <w:bCs/>
          <w:szCs w:val="26"/>
        </w:rPr>
        <w:t>Khái niệm, ý nghĩa và nộ</w:t>
      </w:r>
      <w:r w:rsidR="00B66FDF">
        <w:rPr>
          <w:rFonts w:eastAsia="Times New Roman" w:cs="Times New Roman"/>
          <w:bCs/>
          <w:szCs w:val="26"/>
        </w:rPr>
        <w:t>i dung của kế hoạch dự án: khái niệm,</w:t>
      </w:r>
      <w:r w:rsidRPr="00B66FDF">
        <w:rPr>
          <w:rFonts w:eastAsia="Times New Roman" w:cs="Times New Roman"/>
          <w:bCs/>
          <w:szCs w:val="26"/>
        </w:rPr>
        <w:t xml:space="preserve">tác dụng của </w:t>
      </w:r>
    </w:p>
    <w:p w:rsidR="006856D4" w:rsidRPr="00B66FDF" w:rsidRDefault="006856D4" w:rsidP="00B66FDF">
      <w:pPr>
        <w:tabs>
          <w:tab w:val="right" w:leader="dot" w:pos="9639"/>
        </w:tabs>
        <w:spacing w:after="0" w:line="360" w:lineRule="auto"/>
        <w:jc w:val="both"/>
        <w:rPr>
          <w:rFonts w:eastAsia="Times New Roman" w:cs="Times New Roman"/>
          <w:bCs/>
          <w:szCs w:val="26"/>
        </w:rPr>
      </w:pPr>
      <w:r w:rsidRPr="00B66FDF">
        <w:rPr>
          <w:rFonts w:eastAsia="Times New Roman" w:cs="Times New Roman"/>
          <w:bCs/>
          <w:szCs w:val="26"/>
        </w:rPr>
        <w:t>lập kế hoạch dự án, phân loại các  kế hoạch dự án</w:t>
      </w:r>
      <w:r w:rsidR="00B66FDF" w:rsidRPr="00B66FDF">
        <w:rPr>
          <w:rFonts w:eastAsia="Times New Roman" w:cs="Times New Roman"/>
          <w:bCs/>
          <w:szCs w:val="26"/>
        </w:rPr>
        <w:t>………………………………………8</w:t>
      </w:r>
    </w:p>
    <w:p w:rsidR="00B66FDF" w:rsidRPr="00B66FDF" w:rsidRDefault="00B66FDF" w:rsidP="00B66FDF">
      <w:pPr>
        <w:pStyle w:val="ListParagraph"/>
        <w:numPr>
          <w:ilvl w:val="1"/>
          <w:numId w:val="6"/>
        </w:numPr>
        <w:tabs>
          <w:tab w:val="right" w:leader="dot" w:pos="9639"/>
        </w:tabs>
        <w:spacing w:after="0" w:line="312" w:lineRule="auto"/>
        <w:rPr>
          <w:rFonts w:eastAsia="Times New Roman" w:cs="Times New Roman"/>
          <w:bCs/>
          <w:szCs w:val="26"/>
        </w:rPr>
      </w:pPr>
      <w:r w:rsidRPr="00B66FDF">
        <w:rPr>
          <w:rFonts w:eastAsia="Times New Roman" w:cs="Times New Roman"/>
          <w:bCs/>
          <w:szCs w:val="26"/>
        </w:rPr>
        <w:t>Phân tách công việc của dự án</w:t>
      </w:r>
      <w:r>
        <w:rPr>
          <w:rFonts w:eastAsia="Times New Roman" w:cs="Times New Roman"/>
          <w:bCs/>
          <w:szCs w:val="26"/>
        </w:rPr>
        <w:t>…………………...………………………………….10</w:t>
      </w:r>
    </w:p>
    <w:p w:rsidR="00B66FDF" w:rsidRDefault="00B66FDF" w:rsidP="00B66FDF">
      <w:pPr>
        <w:pStyle w:val="ListParagraph"/>
        <w:numPr>
          <w:ilvl w:val="1"/>
          <w:numId w:val="6"/>
        </w:numPr>
        <w:tabs>
          <w:tab w:val="right" w:leader="dot" w:pos="9639"/>
        </w:tabs>
        <w:spacing w:after="0" w:line="360" w:lineRule="auto"/>
        <w:rPr>
          <w:rFonts w:eastAsia="Times New Roman" w:cs="Times New Roman"/>
          <w:bCs/>
          <w:szCs w:val="26"/>
        </w:rPr>
      </w:pPr>
      <w:r w:rsidRPr="00B66FDF">
        <w:rPr>
          <w:rFonts w:eastAsia="Times New Roman" w:cs="Times New Roman"/>
          <w:bCs/>
          <w:szCs w:val="26"/>
        </w:rPr>
        <w:t xml:space="preserve">Quản lý thời gian và tiến độ dự án: trình bày cách vẽ sơ </w:t>
      </w:r>
    </w:p>
    <w:p w:rsidR="00B66FDF" w:rsidRPr="00B66FDF" w:rsidRDefault="00B66FDF" w:rsidP="00B66FDF">
      <w:pPr>
        <w:tabs>
          <w:tab w:val="right" w:leader="dot" w:pos="9639"/>
        </w:tabs>
        <w:spacing w:after="0" w:line="360" w:lineRule="auto"/>
        <w:rPr>
          <w:rFonts w:eastAsia="Times New Roman" w:cs="Times New Roman"/>
          <w:bCs/>
          <w:szCs w:val="26"/>
        </w:rPr>
      </w:pPr>
      <w:r w:rsidRPr="00B66FDF">
        <w:rPr>
          <w:rFonts w:eastAsia="Times New Roman" w:cs="Times New Roman"/>
          <w:bCs/>
          <w:szCs w:val="26"/>
        </w:rPr>
        <w:t>đồ gantt và sơ đồ mạng AON, AOA, ví dụ………</w:t>
      </w:r>
      <w:r>
        <w:rPr>
          <w:rFonts w:eastAsia="Times New Roman" w:cs="Times New Roman"/>
          <w:bCs/>
          <w:szCs w:val="26"/>
        </w:rPr>
        <w:t>………………………</w:t>
      </w:r>
      <w:r w:rsidRPr="00B66FDF">
        <w:rPr>
          <w:rFonts w:eastAsia="Times New Roman" w:cs="Times New Roman"/>
          <w:bCs/>
          <w:szCs w:val="26"/>
        </w:rPr>
        <w:t>……………...11</w:t>
      </w:r>
    </w:p>
    <w:p w:rsidR="00B66FDF" w:rsidRDefault="00B66FDF" w:rsidP="00B66FDF">
      <w:pPr>
        <w:tabs>
          <w:tab w:val="right" w:leader="dot" w:pos="9639"/>
        </w:tabs>
        <w:spacing w:after="0" w:line="360" w:lineRule="auto"/>
        <w:jc w:val="both"/>
        <w:rPr>
          <w:rFonts w:eastAsia="Times New Roman" w:cs="Times New Roman"/>
          <w:bCs/>
          <w:szCs w:val="26"/>
        </w:rPr>
      </w:pPr>
      <w:r>
        <w:rPr>
          <w:rFonts w:eastAsia="Times New Roman" w:cs="Times New Roman"/>
          <w:bCs/>
          <w:szCs w:val="26"/>
        </w:rPr>
        <w:t>CHƯƠNG 2: NỘI DUNG……………………………………………………………….17</w:t>
      </w:r>
    </w:p>
    <w:p w:rsidR="00B66FDF" w:rsidRDefault="00B66FDF" w:rsidP="00B66FDF">
      <w:pPr>
        <w:tabs>
          <w:tab w:val="right" w:leader="dot" w:pos="9639"/>
        </w:tabs>
        <w:spacing w:after="0" w:line="360" w:lineRule="auto"/>
        <w:jc w:val="both"/>
        <w:rPr>
          <w:rFonts w:eastAsia="Times New Roman" w:cs="Times New Roman"/>
          <w:bCs/>
          <w:szCs w:val="26"/>
        </w:rPr>
      </w:pPr>
      <w:r>
        <w:rPr>
          <w:rFonts w:eastAsia="Times New Roman" w:cs="Times New Roman"/>
          <w:bCs/>
          <w:szCs w:val="26"/>
        </w:rPr>
        <w:t>KẾT LUẬN………………………………………………………………………………21</w:t>
      </w:r>
    </w:p>
    <w:p w:rsidR="00B66FDF" w:rsidRPr="00B66FDF" w:rsidRDefault="00B66FDF" w:rsidP="00B66FDF">
      <w:pPr>
        <w:tabs>
          <w:tab w:val="right" w:leader="dot" w:pos="9639"/>
        </w:tabs>
        <w:spacing w:after="0" w:line="360" w:lineRule="auto"/>
        <w:jc w:val="both"/>
        <w:rPr>
          <w:rFonts w:eastAsia="Times New Roman" w:cs="Times New Roman"/>
          <w:bCs/>
          <w:szCs w:val="26"/>
        </w:rPr>
      </w:pPr>
      <w:r>
        <w:rPr>
          <w:rFonts w:eastAsia="Times New Roman" w:cs="Times New Roman"/>
          <w:bCs/>
          <w:szCs w:val="26"/>
        </w:rPr>
        <w:t>TÀI LIỆU THAM KHẢO………………………………………………………………..22</w:t>
      </w:r>
    </w:p>
    <w:p w:rsidR="00880F09" w:rsidRDefault="00880F09"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4945A6" w:rsidRDefault="004945A6" w:rsidP="00880F09">
      <w:pPr>
        <w:spacing w:line="360" w:lineRule="auto"/>
        <w:jc w:val="both"/>
        <w:rPr>
          <w:szCs w:val="26"/>
        </w:rPr>
      </w:pPr>
    </w:p>
    <w:p w:rsidR="00B66FDF" w:rsidRDefault="00B66FDF" w:rsidP="00B66FDF">
      <w:pPr>
        <w:spacing w:line="360" w:lineRule="auto"/>
        <w:rPr>
          <w:szCs w:val="26"/>
        </w:rPr>
      </w:pPr>
    </w:p>
    <w:p w:rsidR="004945A6" w:rsidRPr="004945A6" w:rsidRDefault="004945A6" w:rsidP="00B66FDF">
      <w:pPr>
        <w:spacing w:line="360" w:lineRule="auto"/>
        <w:jc w:val="center"/>
        <w:rPr>
          <w:b/>
          <w:sz w:val="32"/>
          <w:szCs w:val="32"/>
        </w:rPr>
      </w:pPr>
      <w:r w:rsidRPr="004945A6">
        <w:rPr>
          <w:b/>
          <w:sz w:val="32"/>
          <w:szCs w:val="32"/>
        </w:rPr>
        <w:t>NỘI DUNG TIỂU LUẬN</w:t>
      </w:r>
    </w:p>
    <w:p w:rsidR="004945A6" w:rsidRDefault="004945A6" w:rsidP="004945A6">
      <w:pPr>
        <w:spacing w:line="360" w:lineRule="auto"/>
        <w:jc w:val="center"/>
        <w:rPr>
          <w:b/>
          <w:sz w:val="32"/>
          <w:szCs w:val="32"/>
        </w:rPr>
      </w:pPr>
      <w:r w:rsidRPr="004945A6">
        <w:rPr>
          <w:b/>
          <w:sz w:val="32"/>
          <w:szCs w:val="32"/>
        </w:rPr>
        <w:t>PHẦN 1: CƠ SỞ LÝ LUẬN</w:t>
      </w:r>
    </w:p>
    <w:p w:rsidR="004945A6" w:rsidRDefault="004945A6" w:rsidP="004945A6">
      <w:pPr>
        <w:pStyle w:val="ListParagraph"/>
        <w:numPr>
          <w:ilvl w:val="1"/>
          <w:numId w:val="1"/>
        </w:numPr>
        <w:tabs>
          <w:tab w:val="right" w:leader="dot" w:pos="9639"/>
        </w:tabs>
        <w:spacing w:after="0" w:line="360" w:lineRule="auto"/>
        <w:jc w:val="both"/>
        <w:rPr>
          <w:rFonts w:eastAsia="Times New Roman" w:cs="Times New Roman"/>
          <w:b/>
          <w:bCs/>
          <w:szCs w:val="26"/>
        </w:rPr>
      </w:pPr>
      <w:r w:rsidRPr="004945A6">
        <w:rPr>
          <w:rFonts w:eastAsia="Times New Roman" w:cs="Times New Roman"/>
          <w:b/>
          <w:bCs/>
          <w:szCs w:val="26"/>
        </w:rPr>
        <w:t>Trình bày khái niệm dự án, đặc điểm, mục tiêu của dự án, quản lý dự án?</w:t>
      </w:r>
    </w:p>
    <w:p w:rsidR="004945A6" w:rsidRDefault="004945A6" w:rsidP="004945A6">
      <w:pPr>
        <w:pStyle w:val="NoSpacing"/>
        <w:spacing w:line="360" w:lineRule="auto"/>
      </w:pPr>
      <w:r w:rsidRPr="004945A6">
        <w:rPr>
          <w:rFonts w:eastAsia="Times New Roman"/>
          <w:b/>
          <w:bCs/>
          <w:szCs w:val="26"/>
        </w:rPr>
        <w:t>Khái niệm:</w:t>
      </w:r>
      <w:r>
        <w:rPr>
          <w:rFonts w:eastAsia="Times New Roman"/>
          <w:bCs/>
          <w:szCs w:val="26"/>
        </w:rPr>
        <w:t xml:space="preserve"> </w:t>
      </w:r>
    </w:p>
    <w:p w:rsidR="004945A6" w:rsidRDefault="004945A6" w:rsidP="004945A6">
      <w:pPr>
        <w:pStyle w:val="NoSpacing"/>
        <w:spacing w:line="360" w:lineRule="auto"/>
        <w:jc w:val="both"/>
      </w:pPr>
      <w:r w:rsidRPr="004945A6">
        <w:t>Dự án là một tập hợp các hoạt động có liên quan đến nhau được thực hiện trong một khoảng thời gian có hạn, với những nguồn lực đã được giới hạn; nhất là nguồn tài chính có giới hạn để đạt được những mục tiêu cụ thể, rõ ràng, làm thỏa mãn nhu cầu của đối tượng mà dự án hướng đến.</w:t>
      </w:r>
    </w:p>
    <w:p w:rsidR="004945A6" w:rsidRPr="004945A6" w:rsidRDefault="004945A6" w:rsidP="004945A6">
      <w:pPr>
        <w:pStyle w:val="NoSpacing"/>
        <w:spacing w:line="360" w:lineRule="auto"/>
        <w:jc w:val="both"/>
        <w:rPr>
          <w:b/>
        </w:rPr>
      </w:pPr>
      <w:r w:rsidRPr="004945A6">
        <w:rPr>
          <w:b/>
        </w:rPr>
        <w:t>Đặc điểm của dự án:</w:t>
      </w:r>
    </w:p>
    <w:p w:rsidR="004945A6" w:rsidRPr="004945A6" w:rsidRDefault="004945A6" w:rsidP="004945A6">
      <w:pPr>
        <w:pStyle w:val="NoSpacing"/>
        <w:spacing w:line="360" w:lineRule="auto"/>
      </w:pPr>
      <w:r w:rsidRPr="004945A6">
        <w:t>• Có mục tiêu xác định.</w:t>
      </w:r>
    </w:p>
    <w:p w:rsidR="004945A6" w:rsidRPr="004945A6" w:rsidRDefault="004945A6" w:rsidP="004945A6">
      <w:pPr>
        <w:pStyle w:val="NoSpacing"/>
        <w:spacing w:line="360" w:lineRule="auto"/>
      </w:pPr>
      <w:r w:rsidRPr="004945A6">
        <w:t>• Được thực hiện trong một khoảng thời gian nhất định, có thời điểm bắt đầu và thời điểm kết thúc.</w:t>
      </w:r>
    </w:p>
    <w:p w:rsidR="004945A6" w:rsidRPr="004945A6" w:rsidRDefault="004945A6" w:rsidP="004945A6">
      <w:pPr>
        <w:pStyle w:val="NoSpacing"/>
        <w:spacing w:line="360" w:lineRule="auto"/>
      </w:pPr>
      <w:r w:rsidRPr="004945A6">
        <w:t>• Thường liên quan đến nhiều bộ phận trong doanh nghiệp và lĩnh vực chuyên môn khác nhau.</w:t>
      </w:r>
    </w:p>
    <w:p w:rsidR="004945A6" w:rsidRPr="004945A6" w:rsidRDefault="004945A6" w:rsidP="004945A6">
      <w:pPr>
        <w:pStyle w:val="NoSpacing"/>
        <w:spacing w:line="360" w:lineRule="auto"/>
      </w:pPr>
      <w:r w:rsidRPr="004945A6">
        <w:t>• Liên quan đến việc thực hiện một điều mà chưa từng được làm trước đó.</w:t>
      </w:r>
    </w:p>
    <w:p w:rsidR="004945A6" w:rsidRDefault="004945A6" w:rsidP="004945A6">
      <w:pPr>
        <w:pStyle w:val="NoSpacing"/>
        <w:spacing w:line="360" w:lineRule="auto"/>
      </w:pPr>
      <w:r w:rsidRPr="004945A6">
        <w:t>• Đáp ứng các yêu cầu về tiêu chuẩn chất lượng đầu ra, chi phí và thời gian cụ thể.</w:t>
      </w:r>
    </w:p>
    <w:p w:rsidR="004945A6" w:rsidRPr="004945A6" w:rsidRDefault="004945A6" w:rsidP="004945A6">
      <w:pPr>
        <w:pStyle w:val="NoSpacing"/>
        <w:spacing w:line="360" w:lineRule="auto"/>
        <w:rPr>
          <w:b/>
        </w:rPr>
      </w:pPr>
      <w:r w:rsidRPr="004945A6">
        <w:rPr>
          <w:b/>
        </w:rPr>
        <w:t>Mục tiêu của dự án:</w:t>
      </w:r>
    </w:p>
    <w:p w:rsidR="004945A6" w:rsidRDefault="004945A6" w:rsidP="004945A6">
      <w:pPr>
        <w:pStyle w:val="NoSpacing"/>
        <w:spacing w:line="360" w:lineRule="auto"/>
        <w:jc w:val="both"/>
        <w:rPr>
          <w:rFonts w:cs="Times New Roman"/>
          <w:color w:val="202124"/>
          <w:shd w:val="clear" w:color="auto" w:fill="FFFFFF"/>
        </w:rPr>
      </w:pPr>
      <w:r w:rsidRPr="004945A6">
        <w:rPr>
          <w:rFonts w:cs="Times New Roman"/>
          <w:bCs/>
          <w:color w:val="202124"/>
          <w:shd w:val="clear" w:color="auto" w:fill="FFFFFF"/>
        </w:rPr>
        <w:t>Mục tiêu của dự án</w:t>
      </w:r>
      <w:r w:rsidRPr="004945A6">
        <w:rPr>
          <w:rFonts w:cs="Times New Roman"/>
          <w:color w:val="202124"/>
          <w:shd w:val="clear" w:color="auto" w:fill="FFFFFF"/>
        </w:rPr>
        <w:t> là các </w:t>
      </w:r>
      <w:r w:rsidRPr="004945A6">
        <w:rPr>
          <w:rFonts w:cs="Times New Roman"/>
          <w:bCs/>
          <w:color w:val="202124"/>
          <w:shd w:val="clear" w:color="auto" w:fill="FFFFFF"/>
        </w:rPr>
        <w:t>mục tiêu</w:t>
      </w:r>
      <w:r w:rsidRPr="004945A6">
        <w:rPr>
          <w:rFonts w:cs="Times New Roman"/>
          <w:color w:val="202124"/>
          <w:shd w:val="clear" w:color="auto" w:fill="FFFFFF"/>
        </w:rPr>
        <w:t> cần đạt được khi thực hiện </w:t>
      </w:r>
      <w:r w:rsidRPr="004945A6">
        <w:rPr>
          <w:rFonts w:cs="Times New Roman"/>
          <w:bCs/>
          <w:color w:val="202124"/>
          <w:shd w:val="clear" w:color="auto" w:fill="FFFFFF"/>
        </w:rPr>
        <w:t>dự án</w:t>
      </w:r>
      <w:r w:rsidRPr="004945A6">
        <w:rPr>
          <w:rFonts w:cs="Times New Roman"/>
          <w:color w:val="202124"/>
          <w:shd w:val="clear" w:color="auto" w:fill="FFFFFF"/>
        </w:rPr>
        <w:t>, cụ thể là khi </w:t>
      </w:r>
      <w:r w:rsidRPr="004945A6">
        <w:rPr>
          <w:rFonts w:cs="Times New Roman"/>
          <w:bCs/>
          <w:color w:val="202124"/>
          <w:shd w:val="clear" w:color="auto" w:fill="FFFFFF"/>
        </w:rPr>
        <w:t>dự án</w:t>
      </w:r>
      <w:r w:rsidRPr="004945A6">
        <w:rPr>
          <w:rFonts w:cs="Times New Roman"/>
          <w:color w:val="202124"/>
          <w:shd w:val="clear" w:color="auto" w:fill="FFFFFF"/>
        </w:rPr>
        <w:t> hoàn thành sẽ mang lại những kết quả, lợi ích gì cho nền kinh tế và toàn xã hội. Và vì nhiều lý do, cả khách quan và chủ quan mà nhà đầu tư cần điều chỉnh </w:t>
      </w:r>
      <w:r w:rsidRPr="004945A6">
        <w:rPr>
          <w:rFonts w:cs="Times New Roman"/>
          <w:bCs/>
          <w:color w:val="202124"/>
          <w:shd w:val="clear" w:color="auto" w:fill="FFFFFF"/>
        </w:rPr>
        <w:t>mục tiêu dự án</w:t>
      </w:r>
      <w:r w:rsidRPr="004945A6">
        <w:rPr>
          <w:rFonts w:cs="Times New Roman"/>
          <w:color w:val="202124"/>
          <w:shd w:val="clear" w:color="auto" w:fill="FFFFFF"/>
        </w:rPr>
        <w:t> đầu tư.</w:t>
      </w:r>
    </w:p>
    <w:p w:rsidR="004945A6" w:rsidRDefault="004945A6" w:rsidP="004945A6">
      <w:pPr>
        <w:pStyle w:val="NoSpacing"/>
        <w:spacing w:line="360" w:lineRule="auto"/>
        <w:jc w:val="both"/>
        <w:rPr>
          <w:rFonts w:cs="Times New Roman"/>
          <w:b/>
          <w:color w:val="202124"/>
          <w:shd w:val="clear" w:color="auto" w:fill="FFFFFF"/>
        </w:rPr>
      </w:pPr>
      <w:r w:rsidRPr="004945A6">
        <w:rPr>
          <w:rFonts w:cs="Times New Roman"/>
          <w:b/>
          <w:color w:val="202124"/>
          <w:shd w:val="clear" w:color="auto" w:fill="FFFFFF"/>
        </w:rPr>
        <w:t>Quản lý dự án:</w:t>
      </w:r>
    </w:p>
    <w:p w:rsidR="004945A6" w:rsidRDefault="004945A6" w:rsidP="004945A6">
      <w:pPr>
        <w:pStyle w:val="NoSpacing"/>
        <w:spacing w:line="360" w:lineRule="auto"/>
        <w:rPr>
          <w:rFonts w:cs="Times New Roman"/>
          <w:szCs w:val="26"/>
        </w:rPr>
      </w:pPr>
      <w:r w:rsidRPr="004945A6">
        <w:rPr>
          <w:rFonts w:cs="Times New Roman"/>
          <w:bCs/>
          <w:szCs w:val="26"/>
        </w:rPr>
        <w:t>Quản lý dự án</w:t>
      </w:r>
      <w:r w:rsidRPr="004945A6">
        <w:rPr>
          <w:rFonts w:cs="Times New Roman"/>
          <w:szCs w:val="26"/>
        </w:rPr>
        <w:t> là </w:t>
      </w:r>
      <w:hyperlink r:id="rId16" w:tooltip="Ngành khoa học" w:history="1">
        <w:r w:rsidRPr="004945A6">
          <w:rPr>
            <w:rStyle w:val="Hyperlink"/>
            <w:rFonts w:cs="Times New Roman"/>
            <w:color w:val="auto"/>
            <w:szCs w:val="26"/>
            <w:u w:val="none"/>
          </w:rPr>
          <w:t>ngành khoa học</w:t>
        </w:r>
      </w:hyperlink>
      <w:r w:rsidRPr="004945A6">
        <w:rPr>
          <w:rFonts w:cs="Times New Roman"/>
          <w:szCs w:val="26"/>
        </w:rPr>
        <w:t> nghiên cứu về việc </w:t>
      </w:r>
      <w:hyperlink r:id="rId17" w:tooltip="Lập kế hoạch" w:history="1">
        <w:r w:rsidRPr="004945A6">
          <w:rPr>
            <w:rStyle w:val="Hyperlink"/>
            <w:rFonts w:cs="Times New Roman"/>
            <w:color w:val="auto"/>
            <w:szCs w:val="26"/>
            <w:u w:val="none"/>
          </w:rPr>
          <w:t>lập kế hoạch</w:t>
        </w:r>
      </w:hyperlink>
      <w:r w:rsidRPr="004945A6">
        <w:rPr>
          <w:rFonts w:cs="Times New Roman"/>
          <w:szCs w:val="26"/>
        </w:rPr>
        <w:t>, </w:t>
      </w:r>
      <w:hyperlink r:id="rId18" w:tooltip="Tổ chức" w:history="1">
        <w:r w:rsidRPr="004945A6">
          <w:rPr>
            <w:rStyle w:val="Hyperlink"/>
            <w:rFonts w:cs="Times New Roman"/>
            <w:color w:val="auto"/>
            <w:szCs w:val="26"/>
            <w:u w:val="none"/>
          </w:rPr>
          <w:t>tổ chức</w:t>
        </w:r>
      </w:hyperlink>
      <w:r w:rsidRPr="004945A6">
        <w:rPr>
          <w:rFonts w:cs="Times New Roman"/>
          <w:szCs w:val="26"/>
        </w:rPr>
        <w:t> và </w:t>
      </w:r>
      <w:hyperlink r:id="rId19" w:tooltip="Quản lý" w:history="1">
        <w:r w:rsidRPr="004945A6">
          <w:rPr>
            <w:rStyle w:val="Hyperlink"/>
            <w:rFonts w:cs="Times New Roman"/>
            <w:color w:val="auto"/>
            <w:szCs w:val="26"/>
            <w:u w:val="none"/>
          </w:rPr>
          <w:t>quản lý</w:t>
        </w:r>
      </w:hyperlink>
      <w:r w:rsidRPr="004945A6">
        <w:rPr>
          <w:rFonts w:cs="Times New Roman"/>
          <w:szCs w:val="26"/>
        </w:rPr>
        <w:t xml:space="preserve">, giám sát quá trình phát triển của dự án nhằm đảm bảo cho dự án hoàn thành đúng thời </w:t>
      </w:r>
      <w:r w:rsidRPr="004945A6">
        <w:rPr>
          <w:rFonts w:cs="Times New Roman"/>
          <w:szCs w:val="26"/>
        </w:rPr>
        <w:lastRenderedPageBreak/>
        <w:t>gian, trong phạm vi ngân sách đã được duyệt, đảm bảo chất lượng, đạt được mục tiêu cụ thể của </w:t>
      </w:r>
      <w:hyperlink r:id="rId20" w:tooltip="Dự án" w:history="1">
        <w:r w:rsidRPr="004945A6">
          <w:rPr>
            <w:rStyle w:val="Hyperlink"/>
            <w:rFonts w:cs="Times New Roman"/>
            <w:color w:val="auto"/>
            <w:szCs w:val="26"/>
            <w:u w:val="none"/>
          </w:rPr>
          <w:t>dự án</w:t>
        </w:r>
      </w:hyperlink>
      <w:r w:rsidRPr="004945A6">
        <w:rPr>
          <w:rFonts w:cs="Times New Roman"/>
          <w:szCs w:val="26"/>
        </w:rPr>
        <w:t> và các mục đích đề ra.</w:t>
      </w:r>
    </w:p>
    <w:p w:rsidR="0091625F" w:rsidRDefault="0091625F" w:rsidP="0091625F">
      <w:pPr>
        <w:pStyle w:val="NoSpacing"/>
        <w:numPr>
          <w:ilvl w:val="1"/>
          <w:numId w:val="1"/>
        </w:numPr>
        <w:spacing w:line="360" w:lineRule="auto"/>
        <w:rPr>
          <w:rFonts w:eastAsia="Times New Roman" w:cs="Times New Roman"/>
          <w:b/>
          <w:bCs/>
          <w:szCs w:val="26"/>
        </w:rPr>
      </w:pPr>
      <w:r w:rsidRPr="0091625F">
        <w:rPr>
          <w:rFonts w:eastAsia="Times New Roman" w:cs="Times New Roman"/>
          <w:b/>
          <w:bCs/>
          <w:szCs w:val="26"/>
        </w:rPr>
        <w:t xml:space="preserve">Trình bày các mô hình tổ chức quản lý dự án?  </w:t>
      </w:r>
    </w:p>
    <w:p w:rsidR="0091625F" w:rsidRPr="0091625F" w:rsidRDefault="0091625F" w:rsidP="0091625F">
      <w:pPr>
        <w:pStyle w:val="NoSpacing"/>
        <w:spacing w:line="360" w:lineRule="auto"/>
        <w:rPr>
          <w:rFonts w:cs="Times New Roman"/>
          <w:b/>
          <w:szCs w:val="26"/>
        </w:rPr>
      </w:pPr>
    </w:p>
    <w:p w:rsidR="004945A6" w:rsidRDefault="004945A6" w:rsidP="004945A6">
      <w:pPr>
        <w:pStyle w:val="NoSpacing"/>
        <w:spacing w:line="360" w:lineRule="auto"/>
        <w:rPr>
          <w:rFonts w:cs="Times New Roman"/>
          <w:szCs w:val="26"/>
        </w:rPr>
      </w:pPr>
      <w:r w:rsidRPr="004945A6">
        <w:rPr>
          <w:rFonts w:cs="Times New Roman"/>
          <w:szCs w:val="26"/>
        </w:rPr>
        <w:t>Mục tiêu cơ bản của việc quản lý dự án thể hiện ở chỗ các công việc phải được hoàn thành theo yêu cầu và bảo đảm chất lượng, trong phạm vi chi phí được duyệt, đúng thời gian và giữ cho phạm vi dự án không thay đổi.</w:t>
      </w:r>
    </w:p>
    <w:p w:rsidR="001F42AF" w:rsidRDefault="001F42AF" w:rsidP="001F42AF">
      <w:pPr>
        <w:spacing w:after="0" w:line="360" w:lineRule="auto"/>
        <w:jc w:val="both"/>
        <w:rPr>
          <w:bCs/>
          <w:iCs/>
          <w:color w:val="000000" w:themeColor="text1"/>
          <w:szCs w:val="26"/>
        </w:rPr>
      </w:pPr>
      <w:r w:rsidRPr="001F42AF">
        <w:rPr>
          <w:bCs/>
          <w:iCs/>
          <w:color w:val="000000" w:themeColor="text1"/>
          <w:szCs w:val="26"/>
        </w:rPr>
        <w:t>Có 3 mô hình tổ chức quản lý dự án:</w:t>
      </w:r>
    </w:p>
    <w:p w:rsidR="001F42AF" w:rsidRDefault="001F42AF" w:rsidP="001F42AF">
      <w:pPr>
        <w:spacing w:after="0" w:line="360" w:lineRule="auto"/>
        <w:jc w:val="both"/>
        <w:rPr>
          <w:bCs/>
          <w:iCs/>
          <w:color w:val="000000" w:themeColor="text1"/>
          <w:szCs w:val="26"/>
        </w:rPr>
      </w:pPr>
      <w:r>
        <w:rPr>
          <w:bCs/>
          <w:iCs/>
          <w:color w:val="000000" w:themeColor="text1"/>
          <w:szCs w:val="26"/>
        </w:rPr>
        <w:t>Mô hình 1:</w:t>
      </w:r>
    </w:p>
    <w:p w:rsidR="001F42AF" w:rsidRPr="001F42AF" w:rsidRDefault="001F42AF" w:rsidP="001F42AF">
      <w:pPr>
        <w:spacing w:after="0" w:line="360" w:lineRule="auto"/>
        <w:jc w:val="center"/>
        <w:rPr>
          <w:bCs/>
          <w:iCs/>
          <w:color w:val="000000" w:themeColor="text1"/>
          <w:szCs w:val="26"/>
        </w:rPr>
      </w:pPr>
      <w:r w:rsidRPr="001F42AF">
        <w:rPr>
          <w:bCs/>
          <w:iCs/>
          <w:noProof/>
          <w:color w:val="000000" w:themeColor="text1"/>
          <w:szCs w:val="26"/>
        </w:rPr>
        <mc:AlternateContent>
          <mc:Choice Requires="wps">
            <w:drawing>
              <wp:anchor distT="0" distB="0" distL="114300" distR="114300" simplePos="0" relativeHeight="251659264" behindDoc="0" locked="0" layoutInCell="1" allowOverlap="1" wp14:anchorId="0FA1DBCE" wp14:editId="4F7A19F8">
                <wp:simplePos x="0" y="0"/>
                <wp:positionH relativeFrom="column">
                  <wp:posOffset>1796415</wp:posOffset>
                </wp:positionH>
                <wp:positionV relativeFrom="paragraph">
                  <wp:posOffset>136525</wp:posOffset>
                </wp:positionV>
                <wp:extent cx="2000250" cy="3683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2000250" cy="368300"/>
                        </a:xfrm>
                        <a:prstGeom prst="rect">
                          <a:avLst/>
                        </a:prstGeom>
                      </wps:spPr>
                      <wps:style>
                        <a:lnRef idx="2">
                          <a:schemeClr val="accent4"/>
                        </a:lnRef>
                        <a:fillRef idx="1">
                          <a:schemeClr val="lt1"/>
                        </a:fillRef>
                        <a:effectRef idx="0">
                          <a:schemeClr val="accent4"/>
                        </a:effectRef>
                        <a:fontRef idx="minor">
                          <a:schemeClr val="dk1"/>
                        </a:fontRef>
                      </wps:style>
                      <wps:txbx>
                        <w:txbxContent>
                          <w:p w:rsidR="00F711F8" w:rsidRDefault="00F711F8" w:rsidP="001F42AF">
                            <w:pPr>
                              <w:jc w:val="center"/>
                            </w:pPr>
                            <w:r>
                              <w:t>Chủ đầu tư-Chủ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left:0;text-align:left;margin-left:141.45pt;margin-top:10.75pt;width:157.5pt;height: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" fillcolor="white [3201]" strokecolor="#ffc000 [3207]" strokeweight="1pt">
                <v:textbox>
                  <w:txbxContent>
                    <w:p w:rsidR="00F711F8" w:rsidRDefault="00F711F8" w:rsidP="001F42AF">
                      <w:pPr>
                        <w:jc w:val="center"/>
                      </w:pPr>
                      <w:r>
                        <w:t>Chủ đầu tư-Chủ dự án</w:t>
                      </w:r>
                    </w:p>
                  </w:txbxContent>
                </v:textbox>
              </v:rect>
            </w:pict>
          </mc:Fallback>
        </mc:AlternateContent>
      </w:r>
    </w:p>
    <w:p w:rsidR="001F42AF" w:rsidRPr="001F42AF" w:rsidRDefault="001F42AF" w:rsidP="001F42AF">
      <w:pPr>
        <w:spacing w:after="0" w:line="360" w:lineRule="auto"/>
        <w:jc w:val="center"/>
        <w:rPr>
          <w:bCs/>
          <w:iCs/>
          <w:color w:val="000000" w:themeColor="text1"/>
          <w:szCs w:val="26"/>
        </w:rPr>
      </w:pPr>
      <w:r w:rsidRPr="001F42AF">
        <w:rPr>
          <w:bCs/>
          <w:iCs/>
          <w:noProof/>
          <w:color w:val="000000" w:themeColor="text1"/>
          <w:szCs w:val="26"/>
        </w:rPr>
        <mc:AlternateContent>
          <mc:Choice Requires="wps">
            <w:drawing>
              <wp:anchor distT="0" distB="0" distL="114300" distR="114300" simplePos="0" relativeHeight="251668480" behindDoc="0" locked="0" layoutInCell="1" allowOverlap="1" wp14:anchorId="1A431869" wp14:editId="1B0C3B67">
                <wp:simplePos x="0" y="0"/>
                <wp:positionH relativeFrom="column">
                  <wp:posOffset>2869565</wp:posOffset>
                </wp:positionH>
                <wp:positionV relativeFrom="paragraph">
                  <wp:posOffset>160655</wp:posOffset>
                </wp:positionV>
                <wp:extent cx="6350" cy="1219200"/>
                <wp:effectExtent l="0" t="0" r="31750" b="19050"/>
                <wp:wrapNone/>
                <wp:docPr id="9" name="Straight Connector 9"/>
                <wp:cNvGraphicFramePr/>
                <a:graphic xmlns:a="http://schemas.openxmlformats.org/drawingml/2006/main">
                  <a:graphicData uri="http://schemas.microsoft.com/office/word/2010/wordprocessingShape">
                    <wps:wsp>
                      <wps:cNvCnPr/>
                      <wps:spPr>
                        <a:xfrm>
                          <a:off x="0" y="0"/>
                          <a:ext cx="6350" cy="12192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42CD4C0"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95pt,12.65pt" to="226.45pt,10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" strokecolor="black [3200]" strokeweight="1pt">
                <v:stroke joinstyle="miter"/>
              </v:line>
            </w:pict>
          </mc:Fallback>
        </mc:AlternateContent>
      </w:r>
      <w:r w:rsidRPr="001F42AF">
        <w:rPr>
          <w:bCs/>
          <w:iCs/>
          <w:noProof/>
          <w:color w:val="000000" w:themeColor="text1"/>
          <w:szCs w:val="26"/>
        </w:rPr>
        <mc:AlternateContent>
          <mc:Choice Requires="wps">
            <w:drawing>
              <wp:anchor distT="0" distB="0" distL="114300" distR="114300" simplePos="0" relativeHeight="251664384" behindDoc="0" locked="0" layoutInCell="1" allowOverlap="1" wp14:anchorId="3F4FAE4B" wp14:editId="6EDE3ED9">
                <wp:simplePos x="0" y="0"/>
                <wp:positionH relativeFrom="column">
                  <wp:posOffset>2787015</wp:posOffset>
                </wp:positionH>
                <wp:positionV relativeFrom="paragraph">
                  <wp:posOffset>135255</wp:posOffset>
                </wp:positionV>
                <wp:extent cx="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0757FE1"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19.45pt,10.65pt" to="219.4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" strokecolor="#5b9bd5 [3204]" strokeweight=".5pt">
                <v:stroke joinstyle="miter"/>
              </v:line>
            </w:pict>
          </mc:Fallback>
        </mc:AlternateContent>
      </w:r>
      <w:r w:rsidRPr="001F42AF">
        <w:rPr>
          <w:bCs/>
          <w:iCs/>
          <w:noProof/>
          <w:color w:val="000000" w:themeColor="text1"/>
          <w:szCs w:val="26"/>
        </w:rPr>
        <mc:AlternateContent>
          <mc:Choice Requires="wps">
            <w:drawing>
              <wp:anchor distT="0" distB="0" distL="114300" distR="114300" simplePos="0" relativeHeight="251660288" behindDoc="0" locked="0" layoutInCell="1" allowOverlap="1" wp14:anchorId="5F1DEF3C" wp14:editId="1A6FB9ED">
                <wp:simplePos x="0" y="0"/>
                <wp:positionH relativeFrom="column">
                  <wp:posOffset>3917315</wp:posOffset>
                </wp:positionH>
                <wp:positionV relativeFrom="paragraph">
                  <wp:posOffset>325755</wp:posOffset>
                </wp:positionV>
                <wp:extent cx="1498600" cy="571500"/>
                <wp:effectExtent l="0" t="0" r="25400" b="19050"/>
                <wp:wrapNone/>
                <wp:docPr id="2" name="Rectangle 2"/>
                <wp:cNvGraphicFramePr/>
                <a:graphic xmlns:a="http://schemas.openxmlformats.org/drawingml/2006/main">
                  <a:graphicData uri="http://schemas.microsoft.com/office/word/2010/wordprocessingShape">
                    <wps:wsp>
                      <wps:cNvSpPr/>
                      <wps:spPr>
                        <a:xfrm>
                          <a:off x="0" y="0"/>
                          <a:ext cx="1498600" cy="571500"/>
                        </a:xfrm>
                        <a:prstGeom prst="rect">
                          <a:avLst/>
                        </a:prstGeom>
                      </wps:spPr>
                      <wps:style>
                        <a:lnRef idx="2">
                          <a:schemeClr val="accent4"/>
                        </a:lnRef>
                        <a:fillRef idx="1">
                          <a:schemeClr val="lt1"/>
                        </a:fillRef>
                        <a:effectRef idx="0">
                          <a:schemeClr val="accent4"/>
                        </a:effectRef>
                        <a:fontRef idx="minor">
                          <a:schemeClr val="dk1"/>
                        </a:fontRef>
                      </wps:style>
                      <wps:txbx>
                        <w:txbxContent>
                          <w:p w:rsidR="00F711F8" w:rsidRDefault="00F711F8" w:rsidP="001F42AF">
                            <w:pPr>
                              <w:jc w:val="center"/>
                            </w:pPr>
                            <w:r>
                              <w:t>Chuyên gia quản lý dự án (cố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7" style="position:absolute;left:0;text-align:left;margin-left:308.45pt;margin-top:25.65pt;width:118pt;height: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" fillcolor="white [3201]" strokecolor="#ffc000 [3207]" strokeweight="1pt">
                <v:textbox>
                  <w:txbxContent>
                    <w:p w:rsidR="00F711F8" w:rsidRDefault="00F711F8" w:rsidP="001F42AF">
                      <w:pPr>
                        <w:jc w:val="center"/>
                      </w:pPr>
                      <w:r>
                        <w:t>Chuyên gia quản lý dự án (cố vấn)</w:t>
                      </w:r>
                    </w:p>
                  </w:txbxContent>
                </v:textbox>
              </v:rect>
            </w:pict>
          </mc:Fallback>
        </mc:AlternateContent>
      </w:r>
    </w:p>
    <w:p w:rsidR="001F42AF" w:rsidRPr="001F42AF" w:rsidRDefault="001F42AF" w:rsidP="001F42AF">
      <w:pPr>
        <w:spacing w:after="0" w:line="360" w:lineRule="auto"/>
        <w:jc w:val="center"/>
        <w:rPr>
          <w:bCs/>
          <w:iCs/>
          <w:color w:val="000000" w:themeColor="text1"/>
          <w:szCs w:val="26"/>
        </w:rPr>
      </w:pPr>
      <w:r w:rsidRPr="001F42AF">
        <w:rPr>
          <w:bCs/>
          <w:iCs/>
          <w:noProof/>
          <w:color w:val="000000" w:themeColor="text1"/>
          <w:szCs w:val="26"/>
        </w:rPr>
        <mc:AlternateContent>
          <mc:Choice Requires="wps">
            <w:drawing>
              <wp:anchor distT="0" distB="0" distL="114300" distR="114300" simplePos="0" relativeHeight="251669504" behindDoc="0" locked="0" layoutInCell="1" allowOverlap="1" wp14:anchorId="4B3C6681" wp14:editId="67353F8C">
                <wp:simplePos x="0" y="0"/>
                <wp:positionH relativeFrom="column">
                  <wp:posOffset>2863215</wp:posOffset>
                </wp:positionH>
                <wp:positionV relativeFrom="paragraph">
                  <wp:posOffset>254635</wp:posOffset>
                </wp:positionV>
                <wp:extent cx="10477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74FF6796" id="Straight Connector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25.45pt,20.05pt" to="307.9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" strokecolor="black [3200]" strokeweight="1pt">
                <v:stroke joinstyle="miter"/>
              </v:line>
            </w:pict>
          </mc:Fallback>
        </mc:AlternateContent>
      </w:r>
    </w:p>
    <w:p w:rsidR="001F42AF" w:rsidRPr="001F42AF" w:rsidRDefault="001F42AF" w:rsidP="001F42AF">
      <w:pPr>
        <w:spacing w:after="0" w:line="360" w:lineRule="auto"/>
        <w:jc w:val="center"/>
        <w:rPr>
          <w:bCs/>
          <w:iCs/>
          <w:color w:val="000000" w:themeColor="text1"/>
          <w:szCs w:val="26"/>
        </w:rPr>
      </w:pPr>
    </w:p>
    <w:p w:rsidR="001F42AF" w:rsidRPr="001F42AF" w:rsidRDefault="001F42AF" w:rsidP="001F42AF">
      <w:pPr>
        <w:spacing w:after="0" w:line="360" w:lineRule="auto"/>
        <w:jc w:val="center"/>
        <w:rPr>
          <w:bCs/>
          <w:iCs/>
          <w:color w:val="000000" w:themeColor="text1"/>
          <w:szCs w:val="26"/>
        </w:rPr>
      </w:pPr>
      <w:r w:rsidRPr="001F42AF">
        <w:rPr>
          <w:bCs/>
          <w:iCs/>
          <w:noProof/>
          <w:color w:val="000000" w:themeColor="text1"/>
          <w:szCs w:val="26"/>
        </w:rPr>
        <mc:AlternateContent>
          <mc:Choice Requires="wps">
            <w:drawing>
              <wp:anchor distT="0" distB="0" distL="114300" distR="114300" simplePos="0" relativeHeight="251665408" behindDoc="0" locked="0" layoutInCell="1" allowOverlap="1" wp14:anchorId="00D3D227" wp14:editId="5931D20C">
                <wp:simplePos x="0" y="0"/>
                <wp:positionH relativeFrom="column">
                  <wp:posOffset>932815</wp:posOffset>
                </wp:positionH>
                <wp:positionV relativeFrom="paragraph">
                  <wp:posOffset>29845</wp:posOffset>
                </wp:positionV>
                <wp:extent cx="0" cy="32385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0" cy="3238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0D2D6EA7" id="Straight Connector 13"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73.45pt,2.35pt" to="73.4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" strokecolor="black [3200]" strokeweight="1pt">
                <v:stroke joinstyle="miter"/>
              </v:line>
            </w:pict>
          </mc:Fallback>
        </mc:AlternateContent>
      </w:r>
      <w:r w:rsidRPr="001F42AF">
        <w:rPr>
          <w:bCs/>
          <w:iCs/>
          <w:noProof/>
          <w:color w:val="000000" w:themeColor="text1"/>
          <w:szCs w:val="26"/>
        </w:rPr>
        <mc:AlternateContent>
          <mc:Choice Requires="wps">
            <w:drawing>
              <wp:anchor distT="0" distB="0" distL="114300" distR="114300" simplePos="0" relativeHeight="251667456" behindDoc="0" locked="0" layoutInCell="1" allowOverlap="1" wp14:anchorId="6753F2D2" wp14:editId="1A974D24">
                <wp:simplePos x="0" y="0"/>
                <wp:positionH relativeFrom="column">
                  <wp:posOffset>5092065</wp:posOffset>
                </wp:positionH>
                <wp:positionV relativeFrom="paragraph">
                  <wp:posOffset>29845</wp:posOffset>
                </wp:positionV>
                <wp:extent cx="6350" cy="311150"/>
                <wp:effectExtent l="0" t="0" r="31750" b="31750"/>
                <wp:wrapNone/>
                <wp:docPr id="15" name="Straight Connector 15"/>
                <wp:cNvGraphicFramePr/>
                <a:graphic xmlns:a="http://schemas.openxmlformats.org/drawingml/2006/main">
                  <a:graphicData uri="http://schemas.microsoft.com/office/word/2010/wordprocessingShape">
                    <wps:wsp>
                      <wps:cNvCnPr/>
                      <wps:spPr>
                        <a:xfrm>
                          <a:off x="0" y="0"/>
                          <a:ext cx="6350" cy="3111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7B120D9E" id="Straight Connector 1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00.95pt,2.35pt" to="401.4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" strokecolor="black [3200]" strokeweight="1pt">
                <v:stroke joinstyle="miter"/>
              </v:line>
            </w:pict>
          </mc:Fallback>
        </mc:AlternateContent>
      </w:r>
      <w:r w:rsidRPr="001F42AF">
        <w:rPr>
          <w:bCs/>
          <w:iCs/>
          <w:noProof/>
          <w:color w:val="000000" w:themeColor="text1"/>
          <w:szCs w:val="26"/>
        </w:rPr>
        <mc:AlternateContent>
          <mc:Choice Requires="wps">
            <w:drawing>
              <wp:anchor distT="0" distB="0" distL="114300" distR="114300" simplePos="0" relativeHeight="251666432" behindDoc="0" locked="0" layoutInCell="1" allowOverlap="1" wp14:anchorId="3977124E" wp14:editId="280604F7">
                <wp:simplePos x="0" y="0"/>
                <wp:positionH relativeFrom="column">
                  <wp:posOffset>932815</wp:posOffset>
                </wp:positionH>
                <wp:positionV relativeFrom="paragraph">
                  <wp:posOffset>23495</wp:posOffset>
                </wp:positionV>
                <wp:extent cx="4159250" cy="6350"/>
                <wp:effectExtent l="0" t="0" r="31750" b="31750"/>
                <wp:wrapNone/>
                <wp:docPr id="14" name="Straight Connector 14"/>
                <wp:cNvGraphicFramePr/>
                <a:graphic xmlns:a="http://schemas.openxmlformats.org/drawingml/2006/main">
                  <a:graphicData uri="http://schemas.microsoft.com/office/word/2010/wordprocessingShape">
                    <wps:wsp>
                      <wps:cNvCnPr/>
                      <wps:spPr>
                        <a:xfrm flipV="1">
                          <a:off x="0" y="0"/>
                          <a:ext cx="4159250" cy="6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3E1B8E58" id="Straight Connector 14"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73.45pt,1.85pt" to="400.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" strokecolor="black [3200]" strokeweight="1pt">
                <v:stroke joinstyle="miter"/>
              </v:line>
            </w:pict>
          </mc:Fallback>
        </mc:AlternateContent>
      </w:r>
    </w:p>
    <w:p w:rsidR="001F42AF" w:rsidRPr="001F42AF" w:rsidRDefault="001F42AF" w:rsidP="001F42AF">
      <w:pPr>
        <w:spacing w:after="0" w:line="360" w:lineRule="auto"/>
        <w:jc w:val="center"/>
        <w:rPr>
          <w:bCs/>
          <w:iCs/>
          <w:color w:val="000000" w:themeColor="text1"/>
          <w:szCs w:val="26"/>
        </w:rPr>
      </w:pPr>
      <w:r w:rsidRPr="001F42AF">
        <w:rPr>
          <w:bCs/>
          <w:iCs/>
          <w:noProof/>
          <w:color w:val="000000" w:themeColor="text1"/>
          <w:szCs w:val="26"/>
        </w:rPr>
        <mc:AlternateContent>
          <mc:Choice Requires="wps">
            <w:drawing>
              <wp:anchor distT="0" distB="0" distL="114300" distR="114300" simplePos="0" relativeHeight="251663360" behindDoc="0" locked="0" layoutInCell="1" allowOverlap="1" wp14:anchorId="09F94E47" wp14:editId="3C3CA567">
                <wp:simplePos x="0" y="0"/>
                <wp:positionH relativeFrom="column">
                  <wp:posOffset>4374515</wp:posOffset>
                </wp:positionH>
                <wp:positionV relativeFrom="paragraph">
                  <wp:posOffset>9525</wp:posOffset>
                </wp:positionV>
                <wp:extent cx="1435100" cy="565150"/>
                <wp:effectExtent l="0" t="0" r="12700" b="25400"/>
                <wp:wrapNone/>
                <wp:docPr id="7" name="Rectangle 7"/>
                <wp:cNvGraphicFramePr/>
                <a:graphic xmlns:a="http://schemas.openxmlformats.org/drawingml/2006/main">
                  <a:graphicData uri="http://schemas.microsoft.com/office/word/2010/wordprocessingShape">
                    <wps:wsp>
                      <wps:cNvSpPr/>
                      <wps:spPr>
                        <a:xfrm>
                          <a:off x="0" y="0"/>
                          <a:ext cx="1435100" cy="565150"/>
                        </a:xfrm>
                        <a:prstGeom prst="rect">
                          <a:avLst/>
                        </a:prstGeom>
                      </wps:spPr>
                      <wps:style>
                        <a:lnRef idx="2">
                          <a:schemeClr val="accent4"/>
                        </a:lnRef>
                        <a:fillRef idx="1">
                          <a:schemeClr val="lt1"/>
                        </a:fillRef>
                        <a:effectRef idx="0">
                          <a:schemeClr val="accent4"/>
                        </a:effectRef>
                        <a:fontRef idx="minor">
                          <a:schemeClr val="dk1"/>
                        </a:fontRef>
                      </wps:style>
                      <wps:txbx>
                        <w:txbxContent>
                          <w:p w:rsidR="00F711F8" w:rsidRDefault="00F711F8" w:rsidP="001F42AF">
                            <w:pPr>
                              <w:jc w:val="center"/>
                            </w:pPr>
                            <w:r>
                              <w:t>Tổ chức thực hiện dự án 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8" style="position:absolute;left:0;text-align:left;margin-left:344.45pt;margin-top:.75pt;width:113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" fillcolor="white [3201]" strokecolor="#ffc000 [3207]" strokeweight="1pt">
                <v:textbox>
                  <w:txbxContent>
                    <w:p w:rsidR="00F711F8" w:rsidRDefault="00F711F8" w:rsidP="001F42AF">
                      <w:pPr>
                        <w:jc w:val="center"/>
                      </w:pPr>
                      <w:r>
                        <w:t>Tổ chức thực hiện dự án III</w:t>
                      </w:r>
                    </w:p>
                  </w:txbxContent>
                </v:textbox>
              </v:rect>
            </w:pict>
          </mc:Fallback>
        </mc:AlternateContent>
      </w:r>
      <w:r w:rsidRPr="001F42AF">
        <w:rPr>
          <w:bCs/>
          <w:iCs/>
          <w:noProof/>
          <w:color w:val="000000" w:themeColor="text1"/>
          <w:szCs w:val="26"/>
        </w:rPr>
        <mc:AlternateContent>
          <mc:Choice Requires="wps">
            <w:drawing>
              <wp:anchor distT="0" distB="0" distL="114300" distR="114300" simplePos="0" relativeHeight="251661312" behindDoc="0" locked="0" layoutInCell="1" allowOverlap="1" wp14:anchorId="7DA22F50" wp14:editId="51FE1A87">
                <wp:simplePos x="0" y="0"/>
                <wp:positionH relativeFrom="column">
                  <wp:posOffset>2310765</wp:posOffset>
                </wp:positionH>
                <wp:positionV relativeFrom="paragraph">
                  <wp:posOffset>9525</wp:posOffset>
                </wp:positionV>
                <wp:extent cx="1339850" cy="5524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1339850" cy="552450"/>
                        </a:xfrm>
                        <a:prstGeom prst="rect">
                          <a:avLst/>
                        </a:prstGeom>
                      </wps:spPr>
                      <wps:style>
                        <a:lnRef idx="2">
                          <a:schemeClr val="accent4"/>
                        </a:lnRef>
                        <a:fillRef idx="1">
                          <a:schemeClr val="lt1"/>
                        </a:fillRef>
                        <a:effectRef idx="0">
                          <a:schemeClr val="accent4"/>
                        </a:effectRef>
                        <a:fontRef idx="minor">
                          <a:schemeClr val="dk1"/>
                        </a:fontRef>
                      </wps:style>
                      <wps:txbx>
                        <w:txbxContent>
                          <w:p w:rsidR="00F711F8" w:rsidRDefault="00F711F8" w:rsidP="001F42AF">
                            <w:pPr>
                              <w:jc w:val="center"/>
                            </w:pPr>
                            <w:r>
                              <w:t>Tổ chức thực hiện dự án 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9" style="position:absolute;left:0;text-align:left;margin-left:181.95pt;margin-top:.75pt;width:105.5pt;height: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" fillcolor="white [3201]" strokecolor="#ffc000 [3207]" strokeweight="1pt">
                <v:textbox>
                  <w:txbxContent>
                    <w:p w:rsidR="00F711F8" w:rsidRDefault="00F711F8" w:rsidP="001F42AF">
                      <w:pPr>
                        <w:jc w:val="center"/>
                      </w:pPr>
                      <w:r>
                        <w:t>Tổ chức thực hiện dự án II</w:t>
                      </w:r>
                    </w:p>
                  </w:txbxContent>
                </v:textbox>
              </v:rect>
            </w:pict>
          </mc:Fallback>
        </mc:AlternateContent>
      </w:r>
      <w:r w:rsidRPr="001F42AF">
        <w:rPr>
          <w:bCs/>
          <w:iCs/>
          <w:noProof/>
          <w:color w:val="000000" w:themeColor="text1"/>
          <w:szCs w:val="26"/>
        </w:rPr>
        <mc:AlternateContent>
          <mc:Choice Requires="wps">
            <w:drawing>
              <wp:anchor distT="0" distB="0" distL="114300" distR="114300" simplePos="0" relativeHeight="251662336" behindDoc="0" locked="0" layoutInCell="1" allowOverlap="1" wp14:anchorId="1C4CA0A9" wp14:editId="42BC3149">
                <wp:simplePos x="0" y="0"/>
                <wp:positionH relativeFrom="column">
                  <wp:posOffset>316865</wp:posOffset>
                </wp:positionH>
                <wp:positionV relativeFrom="paragraph">
                  <wp:posOffset>9525</wp:posOffset>
                </wp:positionV>
                <wp:extent cx="1409700" cy="584200"/>
                <wp:effectExtent l="0" t="0" r="19050" b="25400"/>
                <wp:wrapNone/>
                <wp:docPr id="6" name="Rectangle 6"/>
                <wp:cNvGraphicFramePr/>
                <a:graphic xmlns:a="http://schemas.openxmlformats.org/drawingml/2006/main">
                  <a:graphicData uri="http://schemas.microsoft.com/office/word/2010/wordprocessingShape">
                    <wps:wsp>
                      <wps:cNvSpPr/>
                      <wps:spPr>
                        <a:xfrm>
                          <a:off x="0" y="0"/>
                          <a:ext cx="1409700" cy="584200"/>
                        </a:xfrm>
                        <a:prstGeom prst="rect">
                          <a:avLst/>
                        </a:prstGeom>
                      </wps:spPr>
                      <wps:style>
                        <a:lnRef idx="2">
                          <a:schemeClr val="accent4"/>
                        </a:lnRef>
                        <a:fillRef idx="1">
                          <a:schemeClr val="lt1"/>
                        </a:fillRef>
                        <a:effectRef idx="0">
                          <a:schemeClr val="accent4"/>
                        </a:effectRef>
                        <a:fontRef idx="minor">
                          <a:schemeClr val="dk1"/>
                        </a:fontRef>
                      </wps:style>
                      <wps:txbx>
                        <w:txbxContent>
                          <w:p w:rsidR="00F711F8" w:rsidRDefault="00F711F8" w:rsidP="001F42AF">
                            <w:pPr>
                              <w:jc w:val="center"/>
                            </w:pPr>
                            <w:r>
                              <w:t>Tổ chức thực hiện dự án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30" style="position:absolute;left:0;text-align:left;margin-left:24.95pt;margin-top:.75pt;width:111pt;height:4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" fillcolor="white [3201]" strokecolor="#ffc000 [3207]" strokeweight="1pt">
                <v:textbox>
                  <w:txbxContent>
                    <w:p w:rsidR="00F711F8" w:rsidRDefault="00F711F8" w:rsidP="001F42AF">
                      <w:pPr>
                        <w:jc w:val="center"/>
                      </w:pPr>
                      <w:r>
                        <w:t>Tổ chức thực hiện dự án I</w:t>
                      </w:r>
                    </w:p>
                  </w:txbxContent>
                </v:textbox>
              </v:rect>
            </w:pict>
          </mc:Fallback>
        </mc:AlternateContent>
      </w:r>
    </w:p>
    <w:p w:rsidR="001F42AF" w:rsidRPr="001F42AF" w:rsidRDefault="001F42AF" w:rsidP="001F42AF">
      <w:pPr>
        <w:spacing w:after="0" w:line="360" w:lineRule="auto"/>
        <w:jc w:val="center"/>
        <w:rPr>
          <w:bCs/>
          <w:iCs/>
          <w:color w:val="000000" w:themeColor="text1"/>
          <w:szCs w:val="26"/>
        </w:rPr>
      </w:pPr>
    </w:p>
    <w:p w:rsidR="001F42AF" w:rsidRPr="001F42AF" w:rsidRDefault="001F42AF" w:rsidP="001F42AF">
      <w:pPr>
        <w:spacing w:after="0" w:line="360" w:lineRule="auto"/>
        <w:jc w:val="both"/>
        <w:rPr>
          <w:bCs/>
          <w:iCs/>
          <w:color w:val="000000" w:themeColor="text1"/>
          <w:szCs w:val="26"/>
        </w:rPr>
      </w:pPr>
    </w:p>
    <w:p w:rsidR="001F42AF" w:rsidRPr="004945A6" w:rsidRDefault="001F42AF" w:rsidP="004945A6">
      <w:pPr>
        <w:pStyle w:val="NoSpacing"/>
        <w:spacing w:line="360" w:lineRule="auto"/>
        <w:rPr>
          <w:rFonts w:cs="Times New Roman"/>
          <w:szCs w:val="26"/>
        </w:rPr>
      </w:pPr>
    </w:p>
    <w:p w:rsidR="004945A6" w:rsidRDefault="001F42AF" w:rsidP="004945A6">
      <w:pPr>
        <w:pStyle w:val="NoSpacing"/>
        <w:spacing w:line="360" w:lineRule="auto"/>
        <w:jc w:val="both"/>
        <w:rPr>
          <w:rFonts w:cs="Times New Roman"/>
        </w:rPr>
      </w:pPr>
      <w:r>
        <w:rPr>
          <w:rFonts w:cs="Times New Roman"/>
        </w:rPr>
        <w:t>Mô hình 2:</w:t>
      </w:r>
    </w:p>
    <w:p w:rsidR="001F42AF" w:rsidRDefault="001F42AF" w:rsidP="004945A6">
      <w:pPr>
        <w:pStyle w:val="NoSpacing"/>
        <w:spacing w:line="360" w:lineRule="auto"/>
        <w:jc w:val="both"/>
        <w:rPr>
          <w:rFonts w:cs="Times New Roman"/>
        </w:rPr>
      </w:pPr>
    </w:p>
    <w:p w:rsidR="001F42AF" w:rsidRDefault="001F42AF" w:rsidP="001F42AF">
      <w:pPr>
        <w:spacing w:after="0" w:line="360" w:lineRule="auto"/>
        <w:rPr>
          <w:bCs/>
          <w:iCs/>
          <w:color w:val="000000" w:themeColor="text1"/>
          <w:sz w:val="32"/>
          <w:szCs w:val="32"/>
        </w:rPr>
      </w:pPr>
      <w:r>
        <w:rPr>
          <w:bCs/>
          <w:iCs/>
          <w:noProof/>
          <w:color w:val="000000" w:themeColor="text1"/>
          <w:sz w:val="32"/>
          <w:szCs w:val="32"/>
        </w:rPr>
        <mc:AlternateContent>
          <mc:Choice Requires="wps">
            <w:drawing>
              <wp:anchor distT="0" distB="0" distL="114300" distR="114300" simplePos="0" relativeHeight="251672576" behindDoc="0" locked="0" layoutInCell="1" allowOverlap="1" wp14:anchorId="28616545" wp14:editId="3B76D372">
                <wp:simplePos x="0" y="0"/>
                <wp:positionH relativeFrom="column">
                  <wp:posOffset>1669415</wp:posOffset>
                </wp:positionH>
                <wp:positionV relativeFrom="paragraph">
                  <wp:posOffset>175260</wp:posOffset>
                </wp:positionV>
                <wp:extent cx="2127250" cy="419100"/>
                <wp:effectExtent l="0" t="0" r="25400" b="19050"/>
                <wp:wrapNone/>
                <wp:docPr id="16" name="Rectangle 16"/>
                <wp:cNvGraphicFramePr/>
                <a:graphic xmlns:a="http://schemas.openxmlformats.org/drawingml/2006/main">
                  <a:graphicData uri="http://schemas.microsoft.com/office/word/2010/wordprocessingShape">
                    <wps:wsp>
                      <wps:cNvSpPr/>
                      <wps:spPr>
                        <a:xfrm>
                          <a:off x="0" y="0"/>
                          <a:ext cx="2127250" cy="41910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Chủ đầu tư-chủ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1" style="position:absolute;margin-left:131.45pt;margin-top:13.8pt;width:16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" fillcolor="white [3201]" strokecolor="#4472c4 [3208]" strokeweight="1pt">
                <v:textbox>
                  <w:txbxContent>
                    <w:p w:rsidR="00F711F8" w:rsidRDefault="00F711F8" w:rsidP="001F42AF">
                      <w:pPr>
                        <w:jc w:val="center"/>
                      </w:pPr>
                      <w:r>
                        <w:t>Chủ đầu tư-chủ dự án</w:t>
                      </w:r>
                    </w:p>
                  </w:txbxContent>
                </v:textbox>
              </v:rect>
            </w:pict>
          </mc:Fallback>
        </mc:AlternateContent>
      </w:r>
      <w:r>
        <w:rPr>
          <w:bCs/>
          <w:iCs/>
          <w:color w:val="000000" w:themeColor="text1"/>
          <w:sz w:val="32"/>
          <w:szCs w:val="32"/>
        </w:rPr>
        <w:t xml:space="preserve"> </w:t>
      </w:r>
    </w:p>
    <w:p w:rsidR="001F42AF" w:rsidRDefault="001F42AF" w:rsidP="001F42AF">
      <w:pPr>
        <w:spacing w:after="0" w:line="360" w:lineRule="auto"/>
        <w:rPr>
          <w:bCs/>
          <w:iCs/>
          <w:color w:val="000000" w:themeColor="text1"/>
          <w:sz w:val="32"/>
          <w:szCs w:val="32"/>
        </w:rPr>
      </w:pPr>
      <w:r>
        <w:rPr>
          <w:bCs/>
          <w:iCs/>
          <w:noProof/>
          <w:color w:val="000000" w:themeColor="text1"/>
          <w:sz w:val="32"/>
          <w:szCs w:val="32"/>
        </w:rPr>
        <mc:AlternateContent>
          <mc:Choice Requires="wps">
            <w:drawing>
              <wp:anchor distT="0" distB="0" distL="114300" distR="114300" simplePos="0" relativeHeight="251677696" behindDoc="0" locked="0" layoutInCell="1" allowOverlap="1" wp14:anchorId="6BB854BC" wp14:editId="19979381">
                <wp:simplePos x="0" y="0"/>
                <wp:positionH relativeFrom="column">
                  <wp:posOffset>2710815</wp:posOffset>
                </wp:positionH>
                <wp:positionV relativeFrom="paragraph">
                  <wp:posOffset>237490</wp:posOffset>
                </wp:positionV>
                <wp:extent cx="25400" cy="558800"/>
                <wp:effectExtent l="57150" t="0" r="69850" b="50800"/>
                <wp:wrapNone/>
                <wp:docPr id="24" name="Straight Arrow Connector 24"/>
                <wp:cNvGraphicFramePr/>
                <a:graphic xmlns:a="http://schemas.openxmlformats.org/drawingml/2006/main">
                  <a:graphicData uri="http://schemas.microsoft.com/office/word/2010/wordprocessingShape">
                    <wps:wsp>
                      <wps:cNvCnPr/>
                      <wps:spPr>
                        <a:xfrm>
                          <a:off x="0" y="0"/>
                          <a:ext cx="25400" cy="5588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type w14:anchorId="5A494DD7" id="_x0000_t32" coordsize="21600,21600" o:spt="32" o:oned="t" path="m,l21600,21600e" filled="f">
                <v:path arrowok="t" fillok="f" o:connecttype="none"/>
                <o:lock v:ext="edit" shapetype="t"/>
              </v:shapetype>
              <v:shape id="Straight Arrow Connector 24" o:spid="_x0000_s1026" type="#_x0000_t32" style="position:absolute;margin-left:213.45pt;margin-top:18.7pt;width:2pt;height:44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" strokecolor="black [3200]" strokeweight="1pt">
                <v:stroke endarrow="block" joinstyle="miter"/>
              </v:shape>
            </w:pict>
          </mc:Fallback>
        </mc:AlternateContent>
      </w:r>
    </w:p>
    <w:p w:rsidR="001F42AF" w:rsidRPr="00EC179D" w:rsidRDefault="001F42AF" w:rsidP="001F42AF">
      <w:pPr>
        <w:spacing w:after="0" w:line="360" w:lineRule="auto"/>
        <w:rPr>
          <w:b/>
          <w:iCs/>
          <w:color w:val="000000" w:themeColor="text1"/>
          <w:sz w:val="32"/>
          <w:szCs w:val="32"/>
        </w:rPr>
      </w:pPr>
    </w:p>
    <w:p w:rsidR="001F42AF" w:rsidRPr="00FC3453" w:rsidRDefault="001F42AF" w:rsidP="001F42AF">
      <w:pPr>
        <w:spacing w:after="0" w:line="360" w:lineRule="auto"/>
        <w:ind w:firstLine="720"/>
        <w:rPr>
          <w:b/>
          <w:i/>
          <w:color w:val="000000" w:themeColor="text1"/>
          <w:sz w:val="32"/>
          <w:szCs w:val="32"/>
        </w:rPr>
      </w:pPr>
      <w:r>
        <w:rPr>
          <w:b/>
          <w:i/>
          <w:noProof/>
          <w:color w:val="000000" w:themeColor="text1"/>
          <w:sz w:val="32"/>
          <w:szCs w:val="32"/>
        </w:rPr>
        <mc:AlternateContent>
          <mc:Choice Requires="wps">
            <w:drawing>
              <wp:anchor distT="0" distB="0" distL="114300" distR="114300" simplePos="0" relativeHeight="251674624" behindDoc="0" locked="0" layoutInCell="1" allowOverlap="1" wp14:anchorId="67028238" wp14:editId="664A8DAF">
                <wp:simplePos x="0" y="0"/>
                <wp:positionH relativeFrom="column">
                  <wp:posOffset>1726565</wp:posOffset>
                </wp:positionH>
                <wp:positionV relativeFrom="paragraph">
                  <wp:posOffset>101600</wp:posOffset>
                </wp:positionV>
                <wp:extent cx="2095500" cy="355600"/>
                <wp:effectExtent l="0" t="0" r="19050" b="25400"/>
                <wp:wrapNone/>
                <wp:docPr id="17" name="Rectangle 17"/>
                <wp:cNvGraphicFramePr/>
                <a:graphic xmlns:a="http://schemas.openxmlformats.org/drawingml/2006/main">
                  <a:graphicData uri="http://schemas.microsoft.com/office/word/2010/wordprocessingShape">
                    <wps:wsp>
                      <wps:cNvSpPr/>
                      <wps:spPr>
                        <a:xfrm>
                          <a:off x="0" y="0"/>
                          <a:ext cx="2095500" cy="35560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32" style="position:absolute;left:0;text-align:left;margin-left:135.95pt;margin-top:8pt;width:165pt;height:2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" fillcolor="white [3201]" strokecolor="#4472c4 [3208]" strokeweight="1pt">
                <v:textbox>
                  <w:txbxContent>
                    <w:p w:rsidR="00F711F8" w:rsidRDefault="00F711F8" w:rsidP="001F42AF">
                      <w:pPr>
                        <w:jc w:val="center"/>
                      </w:pPr>
                      <w:r>
                        <w:t>Chủ nhiệm điều hành dự án</w:t>
                      </w:r>
                    </w:p>
                  </w:txbxContent>
                </v:textbox>
              </v:rect>
            </w:pict>
          </mc:Fallback>
        </mc:AlternateContent>
      </w:r>
    </w:p>
    <w:p w:rsidR="001F42AF" w:rsidRPr="00FC3453" w:rsidRDefault="001F42AF" w:rsidP="001F42AF">
      <w:pPr>
        <w:spacing w:after="0" w:line="360" w:lineRule="auto"/>
        <w:ind w:firstLine="720"/>
        <w:rPr>
          <w:b/>
          <w:i/>
          <w:color w:val="000000" w:themeColor="text1"/>
          <w:sz w:val="32"/>
          <w:szCs w:val="32"/>
        </w:rPr>
      </w:pPr>
      <w:r>
        <w:rPr>
          <w:b/>
          <w:i/>
          <w:noProof/>
          <w:color w:val="000000" w:themeColor="text1"/>
          <w:sz w:val="32"/>
          <w:szCs w:val="32"/>
        </w:rPr>
        <mc:AlternateContent>
          <mc:Choice Requires="wps">
            <w:drawing>
              <wp:anchor distT="0" distB="0" distL="114300" distR="114300" simplePos="0" relativeHeight="251678720" behindDoc="0" locked="0" layoutInCell="1" allowOverlap="1" wp14:anchorId="552A6FA1" wp14:editId="58095365">
                <wp:simplePos x="0" y="0"/>
                <wp:positionH relativeFrom="column">
                  <wp:posOffset>2748915</wp:posOffset>
                </wp:positionH>
                <wp:positionV relativeFrom="paragraph">
                  <wp:posOffset>113030</wp:posOffset>
                </wp:positionV>
                <wp:extent cx="0" cy="514350"/>
                <wp:effectExtent l="76200" t="0" r="57150" b="57150"/>
                <wp:wrapNone/>
                <wp:docPr id="25" name="Straight Arrow Connector 25"/>
                <wp:cNvGraphicFramePr/>
                <a:graphic xmlns:a="http://schemas.openxmlformats.org/drawingml/2006/main">
                  <a:graphicData uri="http://schemas.microsoft.com/office/word/2010/wordprocessingShape">
                    <wps:wsp>
                      <wps:cNvCnPr/>
                      <wps:spPr>
                        <a:xfrm>
                          <a:off x="0" y="0"/>
                          <a:ext cx="0" cy="514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5C048EDB" id="Straight Arrow Connector 25" o:spid="_x0000_s1026" type="#_x0000_t32" style="position:absolute;margin-left:216.45pt;margin-top:8.9pt;width:0;height:4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" strokecolor="black [3200]" strokeweight="1pt">
                <v:stroke endarrow="block" joinstyle="miter"/>
              </v:shape>
            </w:pict>
          </mc:Fallback>
        </mc:AlternateContent>
      </w:r>
    </w:p>
    <w:p w:rsidR="001F42AF" w:rsidRPr="00FC3453" w:rsidRDefault="001F42AF" w:rsidP="001F42AF">
      <w:pPr>
        <w:spacing w:after="0" w:line="360" w:lineRule="auto"/>
        <w:ind w:firstLine="720"/>
        <w:rPr>
          <w:b/>
          <w:i/>
          <w:color w:val="000000" w:themeColor="text1"/>
          <w:sz w:val="32"/>
          <w:szCs w:val="32"/>
        </w:rPr>
      </w:pPr>
      <w:r>
        <w:rPr>
          <w:b/>
          <w:i/>
          <w:noProof/>
          <w:color w:val="000000" w:themeColor="text1"/>
          <w:sz w:val="32"/>
          <w:szCs w:val="32"/>
        </w:rPr>
        <mc:AlternateContent>
          <mc:Choice Requires="wps">
            <w:drawing>
              <wp:anchor distT="0" distB="0" distL="114300" distR="114300" simplePos="0" relativeHeight="251675648" behindDoc="0" locked="0" layoutInCell="1" allowOverlap="1" wp14:anchorId="78D136B5" wp14:editId="0D2CC8F9">
                <wp:simplePos x="0" y="0"/>
                <wp:positionH relativeFrom="column">
                  <wp:posOffset>1802765</wp:posOffset>
                </wp:positionH>
                <wp:positionV relativeFrom="paragraph">
                  <wp:posOffset>283210</wp:posOffset>
                </wp:positionV>
                <wp:extent cx="1993900" cy="425450"/>
                <wp:effectExtent l="0" t="0" r="25400" b="12700"/>
                <wp:wrapNone/>
                <wp:docPr id="18" name="Rectangle 18"/>
                <wp:cNvGraphicFramePr/>
                <a:graphic xmlns:a="http://schemas.openxmlformats.org/drawingml/2006/main">
                  <a:graphicData uri="http://schemas.microsoft.com/office/word/2010/wordprocessingShape">
                    <wps:wsp>
                      <wps:cNvSpPr/>
                      <wps:spPr>
                        <a:xfrm>
                          <a:off x="0" y="0"/>
                          <a:ext cx="1993900" cy="42545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Các chủ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33" style="position:absolute;left:0;text-align:left;margin-left:141.95pt;margin-top:22.3pt;width:157pt;height:3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" fillcolor="white [3201]" strokecolor="#4472c4 [3208]" strokeweight="1pt">
                <v:textbox>
                  <w:txbxContent>
                    <w:p w:rsidR="00F711F8" w:rsidRDefault="00F711F8" w:rsidP="001F42AF">
                      <w:pPr>
                        <w:jc w:val="center"/>
                      </w:pPr>
                      <w:r>
                        <w:t>Các chủ thầu</w:t>
                      </w:r>
                    </w:p>
                  </w:txbxContent>
                </v:textbox>
              </v:rect>
            </w:pict>
          </mc:Fallback>
        </mc:AlternateContent>
      </w:r>
    </w:p>
    <w:p w:rsidR="001F42AF" w:rsidRPr="00FC3453" w:rsidRDefault="001F42AF" w:rsidP="001F42AF">
      <w:pPr>
        <w:spacing w:after="0" w:line="360" w:lineRule="auto"/>
        <w:ind w:firstLine="720"/>
        <w:rPr>
          <w:bCs/>
          <w:iCs/>
          <w:color w:val="000000" w:themeColor="text1"/>
          <w:sz w:val="32"/>
          <w:szCs w:val="32"/>
        </w:rPr>
      </w:pPr>
    </w:p>
    <w:p w:rsidR="001F42AF" w:rsidRPr="00FC3453" w:rsidRDefault="001F42AF" w:rsidP="001F42AF">
      <w:pPr>
        <w:spacing w:after="0" w:line="360" w:lineRule="auto"/>
        <w:ind w:firstLine="720"/>
        <w:rPr>
          <w:b/>
          <w:i/>
          <w:color w:val="000000" w:themeColor="text1"/>
          <w:sz w:val="32"/>
          <w:szCs w:val="32"/>
        </w:rPr>
      </w:pPr>
      <w:r>
        <w:rPr>
          <w:b/>
          <w:i/>
          <w:noProof/>
          <w:color w:val="000000" w:themeColor="text1"/>
          <w:sz w:val="32"/>
          <w:szCs w:val="32"/>
        </w:rPr>
        <mc:AlternateContent>
          <mc:Choice Requires="wps">
            <w:drawing>
              <wp:anchor distT="0" distB="0" distL="114300" distR="114300" simplePos="0" relativeHeight="251682816" behindDoc="0" locked="0" layoutInCell="1" allowOverlap="1" wp14:anchorId="0A26BED1" wp14:editId="0B7320E9">
                <wp:simplePos x="0" y="0"/>
                <wp:positionH relativeFrom="column">
                  <wp:posOffset>2780665</wp:posOffset>
                </wp:positionH>
                <wp:positionV relativeFrom="paragraph">
                  <wp:posOffset>13970</wp:posOffset>
                </wp:positionV>
                <wp:extent cx="0" cy="844550"/>
                <wp:effectExtent l="76200" t="0" r="57150" b="50800"/>
                <wp:wrapNone/>
                <wp:docPr id="30" name="Straight Arrow Connector 30"/>
                <wp:cNvGraphicFramePr/>
                <a:graphic xmlns:a="http://schemas.openxmlformats.org/drawingml/2006/main">
                  <a:graphicData uri="http://schemas.microsoft.com/office/word/2010/wordprocessingShape">
                    <wps:wsp>
                      <wps:cNvCnPr/>
                      <wps:spPr>
                        <a:xfrm>
                          <a:off x="0" y="0"/>
                          <a:ext cx="0" cy="8445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0D10D508" id="Straight Arrow Connector 30" o:spid="_x0000_s1026" type="#_x0000_t32" style="position:absolute;margin-left:218.95pt;margin-top:1.1pt;width:0;height:66.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" strokecolor="black [3200]" strokeweight="1pt">
                <v:stroke endarrow="block" joinstyle="miter"/>
              </v:shape>
            </w:pict>
          </mc:Fallback>
        </mc:AlternateContent>
      </w:r>
      <w:r>
        <w:rPr>
          <w:b/>
          <w:i/>
          <w:color w:val="000000" w:themeColor="text1"/>
          <w:sz w:val="32"/>
          <w:szCs w:val="32"/>
        </w:rPr>
        <w:t xml:space="preserve">         </w:t>
      </w:r>
    </w:p>
    <w:p w:rsidR="001F42AF" w:rsidRPr="00FC3453" w:rsidRDefault="001F42AF" w:rsidP="001F42AF">
      <w:pPr>
        <w:spacing w:after="0" w:line="360" w:lineRule="auto"/>
        <w:rPr>
          <w:b/>
          <w:i/>
          <w:color w:val="000000" w:themeColor="text1"/>
          <w:sz w:val="32"/>
          <w:szCs w:val="32"/>
        </w:rPr>
      </w:pPr>
      <w:r>
        <w:rPr>
          <w:b/>
          <w:i/>
          <w:noProof/>
          <w:color w:val="000000" w:themeColor="text1"/>
          <w:sz w:val="32"/>
          <w:szCs w:val="32"/>
        </w:rPr>
        <w:lastRenderedPageBreak/>
        <mc:AlternateContent>
          <mc:Choice Requires="wps">
            <w:drawing>
              <wp:anchor distT="0" distB="0" distL="114300" distR="114300" simplePos="0" relativeHeight="251681792" behindDoc="0" locked="0" layoutInCell="1" allowOverlap="1" wp14:anchorId="5AC23AF9" wp14:editId="685D425D">
                <wp:simplePos x="0" y="0"/>
                <wp:positionH relativeFrom="column">
                  <wp:posOffset>5403215</wp:posOffset>
                </wp:positionH>
                <wp:positionV relativeFrom="paragraph">
                  <wp:posOffset>304800</wp:posOffset>
                </wp:positionV>
                <wp:extent cx="0" cy="260350"/>
                <wp:effectExtent l="0" t="0" r="19050" b="25400"/>
                <wp:wrapNone/>
                <wp:docPr id="29" name="Straight Connector 29"/>
                <wp:cNvGraphicFramePr/>
                <a:graphic xmlns:a="http://schemas.openxmlformats.org/drawingml/2006/main">
                  <a:graphicData uri="http://schemas.microsoft.com/office/word/2010/wordprocessingShape">
                    <wps:wsp>
                      <wps:cNvCnPr/>
                      <wps:spPr>
                        <a:xfrm>
                          <a:off x="0" y="0"/>
                          <a:ext cx="0" cy="260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16C76A4C"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25.45pt,24pt" to="42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" strokecolor="black [3200]" strokeweight="1pt">
                <v:stroke joinstyle="miter"/>
              </v:line>
            </w:pict>
          </mc:Fallback>
        </mc:AlternateContent>
      </w:r>
      <w:r>
        <w:rPr>
          <w:b/>
          <w:i/>
          <w:noProof/>
          <w:color w:val="000000" w:themeColor="text1"/>
          <w:sz w:val="32"/>
          <w:szCs w:val="32"/>
        </w:rPr>
        <mc:AlternateContent>
          <mc:Choice Requires="wps">
            <w:drawing>
              <wp:anchor distT="0" distB="0" distL="114300" distR="114300" simplePos="0" relativeHeight="251680768" behindDoc="0" locked="0" layoutInCell="1" allowOverlap="1" wp14:anchorId="5CC7D6CE" wp14:editId="798881B0">
                <wp:simplePos x="0" y="0"/>
                <wp:positionH relativeFrom="column">
                  <wp:posOffset>602615</wp:posOffset>
                </wp:positionH>
                <wp:positionV relativeFrom="paragraph">
                  <wp:posOffset>298450</wp:posOffset>
                </wp:positionV>
                <wp:extent cx="4813300" cy="19050"/>
                <wp:effectExtent l="0" t="0" r="25400" b="19050"/>
                <wp:wrapNone/>
                <wp:docPr id="28" name="Straight Connector 28"/>
                <wp:cNvGraphicFramePr/>
                <a:graphic xmlns:a="http://schemas.openxmlformats.org/drawingml/2006/main">
                  <a:graphicData uri="http://schemas.microsoft.com/office/word/2010/wordprocessingShape">
                    <wps:wsp>
                      <wps:cNvCnPr/>
                      <wps:spPr>
                        <a:xfrm>
                          <a:off x="0" y="0"/>
                          <a:ext cx="4813300"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274AA0DB" id="Straight Connector 2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7.45pt,23.5pt" to="426.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" strokecolor="black [3200]" strokeweight="1pt">
                <v:stroke joinstyle="miter"/>
              </v:line>
            </w:pict>
          </mc:Fallback>
        </mc:AlternateContent>
      </w:r>
      <w:r>
        <w:rPr>
          <w:b/>
          <w:i/>
          <w:noProof/>
          <w:color w:val="000000" w:themeColor="text1"/>
          <w:sz w:val="32"/>
          <w:szCs w:val="32"/>
        </w:rPr>
        <mc:AlternateContent>
          <mc:Choice Requires="wps">
            <w:drawing>
              <wp:anchor distT="0" distB="0" distL="114300" distR="114300" simplePos="0" relativeHeight="251679744" behindDoc="0" locked="0" layoutInCell="1" allowOverlap="1" wp14:anchorId="04E42983" wp14:editId="401941B5">
                <wp:simplePos x="0" y="0"/>
                <wp:positionH relativeFrom="column">
                  <wp:posOffset>602615</wp:posOffset>
                </wp:positionH>
                <wp:positionV relativeFrom="paragraph">
                  <wp:posOffset>292100</wp:posOffset>
                </wp:positionV>
                <wp:extent cx="6350" cy="285750"/>
                <wp:effectExtent l="0" t="0" r="31750" b="19050"/>
                <wp:wrapNone/>
                <wp:docPr id="27" name="Straight Connector 27"/>
                <wp:cNvGraphicFramePr/>
                <a:graphic xmlns:a="http://schemas.openxmlformats.org/drawingml/2006/main">
                  <a:graphicData uri="http://schemas.microsoft.com/office/word/2010/wordprocessingShape">
                    <wps:wsp>
                      <wps:cNvCnPr/>
                      <wps:spPr>
                        <a:xfrm flipV="1">
                          <a:off x="0" y="0"/>
                          <a:ext cx="6350" cy="2857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43AE647A" id="Straight Connector 27"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47.45pt,23pt" to="47.9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" strokecolor="black [3200]" strokeweight="1pt">
                <v:stroke joinstyle="miter"/>
              </v:line>
            </w:pict>
          </mc:Fallback>
        </mc:AlternateContent>
      </w:r>
      <w:r>
        <w:rPr>
          <w:b/>
          <w:i/>
          <w:color w:val="000000" w:themeColor="text1"/>
          <w:sz w:val="32"/>
          <w:szCs w:val="32"/>
        </w:rPr>
        <w:t xml:space="preserve">                                                   </w:t>
      </w:r>
    </w:p>
    <w:p w:rsidR="001F42AF" w:rsidRPr="00FC3453" w:rsidRDefault="001F42AF" w:rsidP="001F42AF">
      <w:pPr>
        <w:spacing w:after="0" w:line="360" w:lineRule="auto"/>
        <w:ind w:firstLine="720"/>
        <w:rPr>
          <w:b/>
          <w:i/>
          <w:color w:val="000000" w:themeColor="text1"/>
          <w:sz w:val="32"/>
          <w:szCs w:val="32"/>
        </w:rPr>
      </w:pPr>
      <w:r>
        <w:rPr>
          <w:b/>
          <w:i/>
          <w:noProof/>
          <w:color w:val="000000" w:themeColor="text1"/>
          <w:sz w:val="32"/>
          <w:szCs w:val="32"/>
        </w:rPr>
        <mc:AlternateContent>
          <mc:Choice Requires="wps">
            <w:drawing>
              <wp:anchor distT="0" distB="0" distL="114300" distR="114300" simplePos="0" relativeHeight="251673600" behindDoc="0" locked="0" layoutInCell="1" allowOverlap="1" wp14:anchorId="23FAA2A9" wp14:editId="613EE211">
                <wp:simplePos x="0" y="0"/>
                <wp:positionH relativeFrom="column">
                  <wp:posOffset>2298065</wp:posOffset>
                </wp:positionH>
                <wp:positionV relativeFrom="paragraph">
                  <wp:posOffset>163830</wp:posOffset>
                </wp:positionV>
                <wp:extent cx="1098550" cy="558800"/>
                <wp:effectExtent l="0" t="0" r="25400" b="12700"/>
                <wp:wrapNone/>
                <wp:docPr id="20" name="Rectangle 20"/>
                <wp:cNvGraphicFramePr/>
                <a:graphic xmlns:a="http://schemas.openxmlformats.org/drawingml/2006/main">
                  <a:graphicData uri="http://schemas.microsoft.com/office/word/2010/wordprocessingShape">
                    <wps:wsp>
                      <wps:cNvSpPr/>
                      <wps:spPr>
                        <a:xfrm>
                          <a:off x="0" y="0"/>
                          <a:ext cx="1098550" cy="55880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Gói thầu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4" style="position:absolute;left:0;text-align:left;margin-left:180.95pt;margin-top:12.9pt;width:86.5pt;height:4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" fillcolor="white [3201]" strokecolor="#4472c4 [3208]" strokeweight="1pt">
                <v:textbox>
                  <w:txbxContent>
                    <w:p w:rsidR="00F711F8" w:rsidRDefault="00F711F8" w:rsidP="001F42AF">
                      <w:pPr>
                        <w:jc w:val="center"/>
                      </w:pPr>
                      <w:r>
                        <w:t>Gói thầu 2</w:t>
                      </w:r>
                    </w:p>
                  </w:txbxContent>
                </v:textbox>
              </v:rect>
            </w:pict>
          </mc:Fallback>
        </mc:AlternateContent>
      </w:r>
      <w:r>
        <w:rPr>
          <w:b/>
          <w:i/>
          <w:noProof/>
          <w:color w:val="000000" w:themeColor="text1"/>
          <w:sz w:val="32"/>
          <w:szCs w:val="32"/>
        </w:rPr>
        <mc:AlternateContent>
          <mc:Choice Requires="wps">
            <w:drawing>
              <wp:anchor distT="0" distB="0" distL="114300" distR="114300" simplePos="0" relativeHeight="251671552" behindDoc="0" locked="0" layoutInCell="1" allowOverlap="1" wp14:anchorId="44739A9D" wp14:editId="21FF5D37">
                <wp:simplePos x="0" y="0"/>
                <wp:positionH relativeFrom="column">
                  <wp:posOffset>158115</wp:posOffset>
                </wp:positionH>
                <wp:positionV relativeFrom="paragraph">
                  <wp:posOffset>220980</wp:posOffset>
                </wp:positionV>
                <wp:extent cx="1085850" cy="520700"/>
                <wp:effectExtent l="0" t="0" r="19050" b="12700"/>
                <wp:wrapNone/>
                <wp:docPr id="19" name="Rectangle 19"/>
                <wp:cNvGraphicFramePr/>
                <a:graphic xmlns:a="http://schemas.openxmlformats.org/drawingml/2006/main">
                  <a:graphicData uri="http://schemas.microsoft.com/office/word/2010/wordprocessingShape">
                    <wps:wsp>
                      <wps:cNvSpPr/>
                      <wps:spPr>
                        <a:xfrm>
                          <a:off x="0" y="0"/>
                          <a:ext cx="1085850" cy="52070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Gói thầu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9" o:spid="_x0000_s1035" style="position:absolute;left:0;text-align:left;margin-left:12.45pt;margin-top:17.4pt;width:85.5pt;height:41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" fillcolor="white [3201]" strokecolor="#4472c4 [3208]" strokeweight="1pt">
                <v:textbox>
                  <w:txbxContent>
                    <w:p w:rsidR="00F711F8" w:rsidRDefault="00F711F8" w:rsidP="001F42AF">
                      <w:pPr>
                        <w:jc w:val="center"/>
                      </w:pPr>
                      <w:r>
                        <w:t>Gói thầu 1</w:t>
                      </w:r>
                    </w:p>
                  </w:txbxContent>
                </v:textbox>
              </v:rect>
            </w:pict>
          </mc:Fallback>
        </mc:AlternateContent>
      </w:r>
      <w:r>
        <w:rPr>
          <w:b/>
          <w:i/>
          <w:noProof/>
          <w:color w:val="000000" w:themeColor="text1"/>
          <w:sz w:val="32"/>
          <w:szCs w:val="32"/>
        </w:rPr>
        <mc:AlternateContent>
          <mc:Choice Requires="wps">
            <w:drawing>
              <wp:anchor distT="0" distB="0" distL="114300" distR="114300" simplePos="0" relativeHeight="251676672" behindDoc="0" locked="0" layoutInCell="1" allowOverlap="1" wp14:anchorId="5CA7DB33" wp14:editId="2E9113A9">
                <wp:simplePos x="0" y="0"/>
                <wp:positionH relativeFrom="column">
                  <wp:posOffset>4907915</wp:posOffset>
                </wp:positionH>
                <wp:positionV relativeFrom="paragraph">
                  <wp:posOffset>214630</wp:posOffset>
                </wp:positionV>
                <wp:extent cx="1047750" cy="5334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1047750" cy="533400"/>
                        </a:xfrm>
                        <a:prstGeom prst="rect">
                          <a:avLst/>
                        </a:prstGeom>
                      </wps:spPr>
                      <wps:style>
                        <a:lnRef idx="2">
                          <a:schemeClr val="accent5"/>
                        </a:lnRef>
                        <a:fillRef idx="1">
                          <a:schemeClr val="lt1"/>
                        </a:fillRef>
                        <a:effectRef idx="0">
                          <a:schemeClr val="accent5"/>
                        </a:effectRef>
                        <a:fontRef idx="minor">
                          <a:schemeClr val="dk1"/>
                        </a:fontRef>
                      </wps:style>
                      <wps:txbx>
                        <w:txbxContent>
                          <w:p w:rsidR="00F711F8" w:rsidRDefault="00F711F8" w:rsidP="001F42AF">
                            <w:pPr>
                              <w:jc w:val="center"/>
                            </w:pPr>
                            <w:r>
                              <w:t>Gói thầu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36" style="position:absolute;left:0;text-align:left;margin-left:386.45pt;margin-top:16.9pt;width:82.5pt;height:4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" fillcolor="white [3201]" strokecolor="#4472c4 [3208]" strokeweight="1pt">
                <v:textbox>
                  <w:txbxContent>
                    <w:p w:rsidR="00F711F8" w:rsidRDefault="00F711F8" w:rsidP="001F42AF">
                      <w:pPr>
                        <w:jc w:val="center"/>
                      </w:pPr>
                      <w:r>
                        <w:t>Gói thầu n</w:t>
                      </w:r>
                    </w:p>
                  </w:txbxContent>
                </v:textbox>
              </v:rect>
            </w:pict>
          </mc:Fallback>
        </mc:AlternateContent>
      </w:r>
    </w:p>
    <w:p w:rsidR="001F42AF" w:rsidRDefault="001F42AF" w:rsidP="001F42AF">
      <w:pPr>
        <w:pStyle w:val="ListParagraph"/>
        <w:shd w:val="clear" w:color="auto" w:fill="FFFFFF"/>
        <w:tabs>
          <w:tab w:val="left" w:pos="5812"/>
        </w:tabs>
        <w:spacing w:after="0" w:line="240" w:lineRule="auto"/>
        <w:ind w:left="1004"/>
        <w:jc w:val="both"/>
        <w:rPr>
          <w:rFonts w:eastAsia="Times New Roman" w:cs="Times New Roman"/>
          <w:color w:val="333333"/>
          <w:sz w:val="32"/>
          <w:szCs w:val="32"/>
        </w:rPr>
      </w:pPr>
    </w:p>
    <w:p w:rsidR="001F42AF" w:rsidRDefault="001F42AF" w:rsidP="004945A6">
      <w:pPr>
        <w:pStyle w:val="NoSpacing"/>
        <w:spacing w:line="360" w:lineRule="auto"/>
        <w:jc w:val="both"/>
        <w:rPr>
          <w:rFonts w:cs="Times New Roman"/>
        </w:rPr>
      </w:pPr>
      <w:r>
        <w:rPr>
          <w:rFonts w:cs="Times New Roman"/>
        </w:rPr>
        <w:t>Mô hình 3:</w:t>
      </w:r>
    </w:p>
    <w:p w:rsidR="001F42AF" w:rsidRDefault="001F42AF" w:rsidP="004945A6">
      <w:pPr>
        <w:pStyle w:val="NoSpacing"/>
        <w:spacing w:line="360" w:lineRule="auto"/>
        <w:jc w:val="both"/>
        <w:rPr>
          <w:rFonts w:cs="Times New Roman"/>
        </w:rPr>
      </w:pPr>
    </w:p>
    <w:p w:rsidR="001F42AF" w:rsidRDefault="001F42AF" w:rsidP="001F42AF">
      <w:r>
        <w:rPr>
          <w:noProof/>
        </w:rPr>
        <mc:AlternateContent>
          <mc:Choice Requires="wps">
            <w:drawing>
              <wp:anchor distT="0" distB="0" distL="114300" distR="114300" simplePos="0" relativeHeight="251686912" behindDoc="0" locked="0" layoutInCell="1" allowOverlap="1" wp14:anchorId="04B79DA6" wp14:editId="132789C1">
                <wp:simplePos x="0" y="0"/>
                <wp:positionH relativeFrom="column">
                  <wp:posOffset>1599565</wp:posOffset>
                </wp:positionH>
                <wp:positionV relativeFrom="paragraph">
                  <wp:posOffset>159385</wp:posOffset>
                </wp:positionV>
                <wp:extent cx="2222500" cy="431800"/>
                <wp:effectExtent l="0" t="0" r="25400" b="25400"/>
                <wp:wrapNone/>
                <wp:docPr id="31" name="Rectangle 31"/>
                <wp:cNvGraphicFramePr/>
                <a:graphic xmlns:a="http://schemas.openxmlformats.org/drawingml/2006/main">
                  <a:graphicData uri="http://schemas.microsoft.com/office/word/2010/wordprocessingShape">
                    <wps:wsp>
                      <wps:cNvSpPr/>
                      <wps:spPr>
                        <a:xfrm>
                          <a:off x="0" y="0"/>
                          <a:ext cx="2222500" cy="43180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Chủ đầu tư- 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1" o:spid="_x0000_s1037" style="position:absolute;margin-left:125.95pt;margin-top:12.55pt;width:175pt;height:34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" fillcolor="white [3201]" strokecolor="black [3200]" strokeweight="1pt">
                <v:textbox>
                  <w:txbxContent>
                    <w:p w:rsidR="00F711F8" w:rsidRDefault="00F711F8" w:rsidP="001F42AF">
                      <w:pPr>
                        <w:jc w:val="center"/>
                      </w:pPr>
                      <w:r>
                        <w:t>Chủ đầu tư- Chủ dự án</w:t>
                      </w:r>
                    </w:p>
                  </w:txbxContent>
                </v:textbox>
              </v:rect>
            </w:pict>
          </mc:Fallback>
        </mc:AlternateContent>
      </w:r>
    </w:p>
    <w:p w:rsidR="001F42AF" w:rsidRDefault="001F42AF" w:rsidP="001F42AF">
      <w:r>
        <w:rPr>
          <w:noProof/>
        </w:rPr>
        <mc:AlternateContent>
          <mc:Choice Requires="wps">
            <w:drawing>
              <wp:anchor distT="0" distB="0" distL="114300" distR="114300" simplePos="0" relativeHeight="251695104" behindDoc="0" locked="0" layoutInCell="1" allowOverlap="1" wp14:anchorId="6EDC6E2B" wp14:editId="197B5A00">
                <wp:simplePos x="0" y="0"/>
                <wp:positionH relativeFrom="column">
                  <wp:posOffset>2710815</wp:posOffset>
                </wp:positionH>
                <wp:positionV relativeFrom="paragraph">
                  <wp:posOffset>1372235</wp:posOffset>
                </wp:positionV>
                <wp:extent cx="0" cy="508000"/>
                <wp:effectExtent l="76200" t="0" r="57150" b="63500"/>
                <wp:wrapNone/>
                <wp:docPr id="50" name="Straight Arrow Connector 50"/>
                <wp:cNvGraphicFramePr/>
                <a:graphic xmlns:a="http://schemas.openxmlformats.org/drawingml/2006/main">
                  <a:graphicData uri="http://schemas.microsoft.com/office/word/2010/wordprocessingShape">
                    <wps:wsp>
                      <wps:cNvCnPr/>
                      <wps:spPr>
                        <a:xfrm>
                          <a:off x="0" y="0"/>
                          <a:ext cx="0" cy="508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749FD08C" id="Straight Arrow Connector 50" o:spid="_x0000_s1026" type="#_x0000_t32" style="position:absolute;margin-left:213.45pt;margin-top:108.05pt;width:0;height:40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" strokecolor="black [3200]" strokeweight="1pt">
                <v:stroke endarrow="block" joinstyle="miter"/>
              </v:shape>
            </w:pict>
          </mc:Fallback>
        </mc:AlternateContent>
      </w:r>
      <w:r>
        <w:rPr>
          <w:noProof/>
        </w:rPr>
        <mc:AlternateContent>
          <mc:Choice Requires="wps">
            <w:drawing>
              <wp:anchor distT="0" distB="0" distL="114300" distR="114300" simplePos="0" relativeHeight="251693056" behindDoc="0" locked="0" layoutInCell="1" allowOverlap="1" wp14:anchorId="2C38834C" wp14:editId="0F11D786">
                <wp:simplePos x="0" y="0"/>
                <wp:positionH relativeFrom="column">
                  <wp:posOffset>5219065</wp:posOffset>
                </wp:positionH>
                <wp:positionV relativeFrom="paragraph">
                  <wp:posOffset>3721735</wp:posOffset>
                </wp:positionV>
                <wp:extent cx="0" cy="177800"/>
                <wp:effectExtent l="0" t="0" r="19050" b="31750"/>
                <wp:wrapNone/>
                <wp:docPr id="48" name="Straight Connector 48"/>
                <wp:cNvGraphicFramePr/>
                <a:graphic xmlns:a="http://schemas.openxmlformats.org/drawingml/2006/main">
                  <a:graphicData uri="http://schemas.microsoft.com/office/word/2010/wordprocessingShape">
                    <wps:wsp>
                      <wps:cNvCnPr/>
                      <wps:spPr>
                        <a:xfrm>
                          <a:off x="0" y="0"/>
                          <a:ext cx="0" cy="1778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19BFF836" id="Straight Connector 48"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410.95pt,293.05pt" to="410.95pt,3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" strokecolor="black [3200]" strokeweight="1pt">
                <v:stroke joinstyle="miter"/>
              </v:line>
            </w:pict>
          </mc:Fallback>
        </mc:AlternateContent>
      </w:r>
      <w:r>
        <w:rPr>
          <w:noProof/>
        </w:rPr>
        <mc:AlternateContent>
          <mc:Choice Requires="wps">
            <w:drawing>
              <wp:anchor distT="0" distB="0" distL="114300" distR="114300" simplePos="0" relativeHeight="251692032" behindDoc="0" locked="0" layoutInCell="1" allowOverlap="1" wp14:anchorId="3A85EC26" wp14:editId="3EC137AF">
                <wp:simplePos x="0" y="0"/>
                <wp:positionH relativeFrom="column">
                  <wp:posOffset>393065</wp:posOffset>
                </wp:positionH>
                <wp:positionV relativeFrom="paragraph">
                  <wp:posOffset>3715385</wp:posOffset>
                </wp:positionV>
                <wp:extent cx="4826000" cy="6350"/>
                <wp:effectExtent l="0" t="0" r="31750" b="31750"/>
                <wp:wrapNone/>
                <wp:docPr id="47" name="Straight Connector 47"/>
                <wp:cNvGraphicFramePr/>
                <a:graphic xmlns:a="http://schemas.openxmlformats.org/drawingml/2006/main">
                  <a:graphicData uri="http://schemas.microsoft.com/office/word/2010/wordprocessingShape">
                    <wps:wsp>
                      <wps:cNvCnPr/>
                      <wps:spPr>
                        <a:xfrm flipV="1">
                          <a:off x="0" y="0"/>
                          <a:ext cx="4826000" cy="6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555A3A8C" id="Straight Connector 47"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30.95pt,292.55pt" to="410.95pt,2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" strokecolor="black [3200]" strokeweight="1pt">
                <v:stroke joinstyle="miter"/>
              </v:line>
            </w:pict>
          </mc:Fallback>
        </mc:AlternateContent>
      </w:r>
      <w:r>
        <w:rPr>
          <w:noProof/>
        </w:rPr>
        <mc:AlternateContent>
          <mc:Choice Requires="wps">
            <w:drawing>
              <wp:anchor distT="0" distB="0" distL="114300" distR="114300" simplePos="0" relativeHeight="251691008" behindDoc="0" locked="0" layoutInCell="1" allowOverlap="1" wp14:anchorId="1582122A" wp14:editId="39FF83B7">
                <wp:simplePos x="0" y="0"/>
                <wp:positionH relativeFrom="column">
                  <wp:posOffset>393065</wp:posOffset>
                </wp:positionH>
                <wp:positionV relativeFrom="paragraph">
                  <wp:posOffset>3715385</wp:posOffset>
                </wp:positionV>
                <wp:extent cx="0" cy="247650"/>
                <wp:effectExtent l="0" t="0" r="19050" b="19050"/>
                <wp:wrapNone/>
                <wp:docPr id="46" name="Straight Connector 46"/>
                <wp:cNvGraphicFramePr/>
                <a:graphic xmlns:a="http://schemas.openxmlformats.org/drawingml/2006/main">
                  <a:graphicData uri="http://schemas.microsoft.com/office/word/2010/wordprocessingShape">
                    <wps:wsp>
                      <wps:cNvCnPr/>
                      <wps:spPr>
                        <a:xfrm flipV="1">
                          <a:off x="0" y="0"/>
                          <a:ext cx="0" cy="2476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line w14:anchorId="0597CA21" id="Straight Connector 46" o:spid="_x0000_s1026" style="position:absolute;flip:y;z-index:251691008;visibility:visible;mso-wrap-style:square;mso-wrap-distance-left:9pt;mso-wrap-distance-top:0;mso-wrap-distance-right:9pt;mso-wrap-distance-bottom:0;mso-position-horizontal:absolute;mso-position-horizontal-relative:text;mso-position-vertical:absolute;mso-position-vertical-relative:text" from="30.95pt,292.55pt" to="30.95pt,3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" strokecolor="black [3200]" strokeweight="1pt">
                <v:stroke joinstyle="miter"/>
              </v:line>
            </w:pict>
          </mc:Fallback>
        </mc:AlternateContent>
      </w:r>
      <w:r>
        <w:rPr>
          <w:noProof/>
        </w:rPr>
        <mc:AlternateContent>
          <mc:Choice Requires="wps">
            <w:drawing>
              <wp:anchor distT="0" distB="0" distL="114300" distR="114300" simplePos="0" relativeHeight="251687936" behindDoc="0" locked="0" layoutInCell="1" allowOverlap="1" wp14:anchorId="1A6CCEA3" wp14:editId="5B3FFDCF">
                <wp:simplePos x="0" y="0"/>
                <wp:positionH relativeFrom="column">
                  <wp:posOffset>-45085</wp:posOffset>
                </wp:positionH>
                <wp:positionV relativeFrom="paragraph">
                  <wp:posOffset>3956685</wp:posOffset>
                </wp:positionV>
                <wp:extent cx="895350" cy="501650"/>
                <wp:effectExtent l="0" t="0" r="19050" b="12700"/>
                <wp:wrapNone/>
                <wp:docPr id="39" name="Rectangle 39"/>
                <wp:cNvGraphicFramePr/>
                <a:graphic xmlns:a="http://schemas.openxmlformats.org/drawingml/2006/main">
                  <a:graphicData uri="http://schemas.microsoft.com/office/word/2010/wordprocessingShape">
                    <wps:wsp>
                      <wps:cNvSpPr/>
                      <wps:spPr>
                        <a:xfrm>
                          <a:off x="0" y="0"/>
                          <a:ext cx="895350" cy="50165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Gói thầu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8" style="position:absolute;margin-left:-3.55pt;margin-top:311.55pt;width:70.5pt;height:39.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" fillcolor="white [3201]" strokecolor="black [3200]" strokeweight="1pt">
                <v:textbox>
                  <w:txbxContent>
                    <w:p w:rsidR="00F711F8" w:rsidRDefault="00F711F8" w:rsidP="001F42AF">
                      <w:pPr>
                        <w:jc w:val="center"/>
                      </w:pPr>
                      <w:r>
                        <w:t>Gói thầu 1</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40F8C9B0" wp14:editId="235E3676">
                <wp:simplePos x="0" y="0"/>
                <wp:positionH relativeFrom="column">
                  <wp:posOffset>2336165</wp:posOffset>
                </wp:positionH>
                <wp:positionV relativeFrom="paragraph">
                  <wp:posOffset>3912235</wp:posOffset>
                </wp:positionV>
                <wp:extent cx="920750" cy="539750"/>
                <wp:effectExtent l="0" t="0" r="12700" b="12700"/>
                <wp:wrapNone/>
                <wp:docPr id="40" name="Rectangle 40"/>
                <wp:cNvGraphicFramePr/>
                <a:graphic xmlns:a="http://schemas.openxmlformats.org/drawingml/2006/main">
                  <a:graphicData uri="http://schemas.microsoft.com/office/word/2010/wordprocessingShape">
                    <wps:wsp>
                      <wps:cNvSpPr/>
                      <wps:spPr>
                        <a:xfrm>
                          <a:off x="0" y="0"/>
                          <a:ext cx="920750" cy="53975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Gói thầu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39" style="position:absolute;margin-left:183.95pt;margin-top:308.05pt;width:72.5pt;height:4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" fillcolor="white [3201]" strokecolor="black [3200]" strokeweight="1pt">
                <v:textbox>
                  <w:txbxContent>
                    <w:p w:rsidR="00F711F8" w:rsidRDefault="00F711F8" w:rsidP="001F42AF">
                      <w:pPr>
                        <w:jc w:val="center"/>
                      </w:pPr>
                      <w:r>
                        <w:t>Gói thầu 2</w:t>
                      </w:r>
                    </w:p>
                  </w:txbxContent>
                </v:textbox>
              </v:rect>
            </w:pict>
          </mc:Fallback>
        </mc:AlternateContent>
      </w:r>
      <w:r>
        <w:rPr>
          <w:noProof/>
        </w:rPr>
        <mc:AlternateContent>
          <mc:Choice Requires="wps">
            <w:drawing>
              <wp:anchor distT="0" distB="0" distL="114300" distR="114300" simplePos="0" relativeHeight="251698176" behindDoc="0" locked="0" layoutInCell="1" allowOverlap="1" wp14:anchorId="705C1851" wp14:editId="181DD842">
                <wp:simplePos x="0" y="0"/>
                <wp:positionH relativeFrom="column">
                  <wp:posOffset>2784475</wp:posOffset>
                </wp:positionH>
                <wp:positionV relativeFrom="paragraph">
                  <wp:posOffset>3397885</wp:posOffset>
                </wp:positionV>
                <wp:extent cx="0" cy="514350"/>
                <wp:effectExtent l="76200" t="0" r="57150" b="57150"/>
                <wp:wrapNone/>
                <wp:docPr id="45" name="Straight Arrow Connector 45"/>
                <wp:cNvGraphicFramePr/>
                <a:graphic xmlns:a="http://schemas.openxmlformats.org/drawingml/2006/main">
                  <a:graphicData uri="http://schemas.microsoft.com/office/word/2010/wordprocessingShape">
                    <wps:wsp>
                      <wps:cNvCnPr/>
                      <wps:spPr>
                        <a:xfrm>
                          <a:off x="0" y="0"/>
                          <a:ext cx="0" cy="514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2D0DED5F" id="Straight Arrow Connector 45" o:spid="_x0000_s1026" type="#_x0000_t32" style="position:absolute;margin-left:219.25pt;margin-top:267.55pt;width:0;height:40.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" strokecolor="black [3200]" strokeweight="1pt">
                <v:stroke endarrow="block" joinstyle="miter"/>
              </v:shape>
            </w:pict>
          </mc:Fallback>
        </mc:AlternateContent>
      </w:r>
      <w:r>
        <w:rPr>
          <w:noProof/>
        </w:rPr>
        <mc:AlternateContent>
          <mc:Choice Requires="wps">
            <w:drawing>
              <wp:anchor distT="0" distB="0" distL="114300" distR="114300" simplePos="0" relativeHeight="251697152" behindDoc="0" locked="0" layoutInCell="1" allowOverlap="1" wp14:anchorId="4BFE2721" wp14:editId="702FFDF1">
                <wp:simplePos x="0" y="0"/>
                <wp:positionH relativeFrom="column">
                  <wp:posOffset>2767965</wp:posOffset>
                </wp:positionH>
                <wp:positionV relativeFrom="paragraph">
                  <wp:posOffset>2489835</wp:posOffset>
                </wp:positionV>
                <wp:extent cx="6350" cy="425450"/>
                <wp:effectExtent l="38100" t="0" r="69850" b="50800"/>
                <wp:wrapNone/>
                <wp:docPr id="44" name="Straight Arrow Connector 44"/>
                <wp:cNvGraphicFramePr/>
                <a:graphic xmlns:a="http://schemas.openxmlformats.org/drawingml/2006/main">
                  <a:graphicData uri="http://schemas.microsoft.com/office/word/2010/wordprocessingShape">
                    <wps:wsp>
                      <wps:cNvCnPr/>
                      <wps:spPr>
                        <a:xfrm>
                          <a:off x="0" y="0"/>
                          <a:ext cx="6350" cy="4254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2A0711FB" id="Straight Arrow Connector 44" o:spid="_x0000_s1026" type="#_x0000_t32" style="position:absolute;margin-left:217.95pt;margin-top:196.05pt;width:.5pt;height:33.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" strokecolor="black [3200]" strokeweight="1pt">
                <v:stroke endarrow="block" joinstyle="miter"/>
              </v:shape>
            </w:pict>
          </mc:Fallback>
        </mc:AlternateContent>
      </w:r>
      <w:r>
        <w:rPr>
          <w:noProof/>
        </w:rPr>
        <mc:AlternateContent>
          <mc:Choice Requires="wps">
            <w:drawing>
              <wp:anchor distT="0" distB="0" distL="114300" distR="114300" simplePos="0" relativeHeight="251696128" behindDoc="0" locked="0" layoutInCell="1" allowOverlap="1" wp14:anchorId="7C2E0866" wp14:editId="0D052905">
                <wp:simplePos x="0" y="0"/>
                <wp:positionH relativeFrom="column">
                  <wp:posOffset>2716361</wp:posOffset>
                </wp:positionH>
                <wp:positionV relativeFrom="paragraph">
                  <wp:posOffset>279553</wp:posOffset>
                </wp:positionV>
                <wp:extent cx="11575" cy="390002"/>
                <wp:effectExtent l="76200" t="0" r="64770" b="48260"/>
                <wp:wrapNone/>
                <wp:docPr id="42" name="Straight Arrow Connector 42"/>
                <wp:cNvGraphicFramePr/>
                <a:graphic xmlns:a="http://schemas.openxmlformats.org/drawingml/2006/main">
                  <a:graphicData uri="http://schemas.microsoft.com/office/word/2010/wordprocessingShape">
                    <wps:wsp>
                      <wps:cNvCnPr/>
                      <wps:spPr>
                        <a:xfrm flipH="1">
                          <a:off x="0" y="0"/>
                          <a:ext cx="11575" cy="39000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7FBA9C45" id="Straight Arrow Connector 42" o:spid="_x0000_s1026" type="#_x0000_t32" style="position:absolute;margin-left:213.9pt;margin-top:22pt;width:.9pt;height:30.7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" strokecolor="black [3200]" strokeweight="1pt">
                <v:stroke endarrow="block" joinstyle="miter"/>
              </v:shape>
            </w:pict>
          </mc:Fallback>
        </mc:AlternateContent>
      </w:r>
      <w:r>
        <w:rPr>
          <w:noProof/>
        </w:rPr>
        <mc:AlternateContent>
          <mc:Choice Requires="wps">
            <w:drawing>
              <wp:anchor distT="0" distB="0" distL="114300" distR="114300" simplePos="0" relativeHeight="251694080" behindDoc="0" locked="0" layoutInCell="1" allowOverlap="1" wp14:anchorId="1A0350F4" wp14:editId="0C455398">
                <wp:simplePos x="0" y="0"/>
                <wp:positionH relativeFrom="column">
                  <wp:posOffset>4698365</wp:posOffset>
                </wp:positionH>
                <wp:positionV relativeFrom="paragraph">
                  <wp:posOffset>3912235</wp:posOffset>
                </wp:positionV>
                <wp:extent cx="927100" cy="539750"/>
                <wp:effectExtent l="0" t="0" r="25400" b="12700"/>
                <wp:wrapNone/>
                <wp:docPr id="41" name="Rectangle 41"/>
                <wp:cNvGraphicFramePr/>
                <a:graphic xmlns:a="http://schemas.openxmlformats.org/drawingml/2006/main">
                  <a:graphicData uri="http://schemas.microsoft.com/office/word/2010/wordprocessingShape">
                    <wps:wsp>
                      <wps:cNvSpPr/>
                      <wps:spPr>
                        <a:xfrm>
                          <a:off x="0" y="0"/>
                          <a:ext cx="927100" cy="53975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Gói thầu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1" o:spid="_x0000_s1040" style="position:absolute;margin-left:369.95pt;margin-top:308.05pt;width:73pt;height:42.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" fillcolor="white [3201]" strokecolor="black [3200]" strokeweight="1pt">
                <v:textbox>
                  <w:txbxContent>
                    <w:p w:rsidR="00F711F8" w:rsidRDefault="00F711F8" w:rsidP="001F42AF">
                      <w:pPr>
                        <w:jc w:val="center"/>
                      </w:pPr>
                      <w:r>
                        <w:t>Gói thầu n</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5AA4B579" wp14:editId="7BD2D931">
                <wp:simplePos x="0" y="0"/>
                <wp:positionH relativeFrom="column">
                  <wp:posOffset>2025015</wp:posOffset>
                </wp:positionH>
                <wp:positionV relativeFrom="paragraph">
                  <wp:posOffset>2934335</wp:posOffset>
                </wp:positionV>
                <wp:extent cx="1511300" cy="463550"/>
                <wp:effectExtent l="0" t="0" r="12700" b="12700"/>
                <wp:wrapNone/>
                <wp:docPr id="38" name="Rectangle 38"/>
                <wp:cNvGraphicFramePr/>
                <a:graphic xmlns:a="http://schemas.openxmlformats.org/drawingml/2006/main">
                  <a:graphicData uri="http://schemas.microsoft.com/office/word/2010/wordprocessingShape">
                    <wps:wsp>
                      <wps:cNvSpPr/>
                      <wps:spPr>
                        <a:xfrm>
                          <a:off x="0" y="0"/>
                          <a:ext cx="1511300" cy="46355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Thầu phụ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41" style="position:absolute;margin-left:159.45pt;margin-top:231.05pt;width:119pt;height:36.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" fillcolor="white [3201]" strokecolor="black [3200]" strokeweight="1pt">
                <v:textbox>
                  <w:txbxContent>
                    <w:p w:rsidR="00F711F8" w:rsidRDefault="00F711F8" w:rsidP="001F42AF">
                      <w:pPr>
                        <w:jc w:val="center"/>
                      </w:pPr>
                      <w:r>
                        <w:t>Thầu phụ</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62E31EC4" wp14:editId="3E2029AF">
                <wp:simplePos x="0" y="0"/>
                <wp:positionH relativeFrom="column">
                  <wp:posOffset>1567815</wp:posOffset>
                </wp:positionH>
                <wp:positionV relativeFrom="paragraph">
                  <wp:posOffset>1892935</wp:posOffset>
                </wp:positionV>
                <wp:extent cx="2451100" cy="596900"/>
                <wp:effectExtent l="0" t="0" r="25400" b="12700"/>
                <wp:wrapNone/>
                <wp:docPr id="37" name="Rectangle 37"/>
                <wp:cNvGraphicFramePr/>
                <a:graphic xmlns:a="http://schemas.openxmlformats.org/drawingml/2006/main">
                  <a:graphicData uri="http://schemas.microsoft.com/office/word/2010/wordprocessingShape">
                    <wps:wsp>
                      <wps:cNvSpPr/>
                      <wps:spPr>
                        <a:xfrm>
                          <a:off x="0" y="0"/>
                          <a:ext cx="2451100" cy="59690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Chọn tổng thầu (Chủ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7" o:spid="_x0000_s1042" style="position:absolute;margin-left:123.45pt;margin-top:149.05pt;width:193pt;height:47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" fillcolor="white [3201]" strokecolor="black [3200]" strokeweight="1pt">
                <v:textbox>
                  <w:txbxContent>
                    <w:p w:rsidR="00F711F8" w:rsidRDefault="00F711F8" w:rsidP="001F42AF">
                      <w:pPr>
                        <w:jc w:val="center"/>
                      </w:pPr>
                      <w:r>
                        <w:t>Chọn tổng thầu (Chủ nhiệm điều hành dự án)</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72EBE84D" wp14:editId="5F3BC7FC">
                <wp:simplePos x="0" y="0"/>
                <wp:positionH relativeFrom="column">
                  <wp:posOffset>1885315</wp:posOffset>
                </wp:positionH>
                <wp:positionV relativeFrom="paragraph">
                  <wp:posOffset>684530</wp:posOffset>
                </wp:positionV>
                <wp:extent cx="1727200" cy="692150"/>
                <wp:effectExtent l="0" t="0" r="25400" b="12700"/>
                <wp:wrapNone/>
                <wp:docPr id="32" name="Rectangle 32"/>
                <wp:cNvGraphicFramePr/>
                <a:graphic xmlns:a="http://schemas.openxmlformats.org/drawingml/2006/main">
                  <a:graphicData uri="http://schemas.microsoft.com/office/word/2010/wordprocessingShape">
                    <wps:wsp>
                      <wps:cNvSpPr/>
                      <wps:spPr>
                        <a:xfrm>
                          <a:off x="0" y="0"/>
                          <a:ext cx="1727200" cy="692150"/>
                        </a:xfrm>
                        <a:prstGeom prst="rect">
                          <a:avLst/>
                        </a:prstGeom>
                      </wps:spPr>
                      <wps:style>
                        <a:lnRef idx="2">
                          <a:schemeClr val="dk1"/>
                        </a:lnRef>
                        <a:fillRef idx="1">
                          <a:schemeClr val="lt1"/>
                        </a:fillRef>
                        <a:effectRef idx="0">
                          <a:schemeClr val="dk1"/>
                        </a:effectRef>
                        <a:fontRef idx="minor">
                          <a:schemeClr val="dk1"/>
                        </a:fontRef>
                      </wps:style>
                      <wps:txbx>
                        <w:txbxContent>
                          <w:p w:rsidR="00F711F8" w:rsidRDefault="00F711F8" w:rsidP="001F42AF">
                            <w:pPr>
                              <w:jc w:val="center"/>
                            </w:pPr>
                            <w:r>
                              <w:t>Thuê tư vấn hoặc tự lập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2" o:spid="_x0000_s1043" style="position:absolute;margin-left:148.45pt;margin-top:53.9pt;width:136pt;height:54.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" fillcolor="white [3201]" strokecolor="black [3200]" strokeweight="1pt">
                <v:textbox>
                  <w:txbxContent>
                    <w:p w:rsidR="00F711F8" w:rsidRDefault="00F711F8" w:rsidP="001F42AF">
                      <w:pPr>
                        <w:jc w:val="center"/>
                      </w:pPr>
                      <w:r>
                        <w:t>Thuê tư vấn hoặc tự lập dự án</w:t>
                      </w:r>
                    </w:p>
                  </w:txbxContent>
                </v:textbox>
              </v:rect>
            </w:pict>
          </mc:Fallback>
        </mc:AlternateContent>
      </w:r>
    </w:p>
    <w:p w:rsidR="001F42AF" w:rsidRDefault="001F42AF" w:rsidP="001F42AF"/>
    <w:p w:rsidR="001F42AF" w:rsidRDefault="001F42AF" w:rsidP="001F42AF"/>
    <w:p w:rsidR="001F42AF" w:rsidRDefault="001F42AF" w:rsidP="001F42AF"/>
    <w:p w:rsidR="001F42AF" w:rsidRDefault="001F42AF" w:rsidP="001F42AF"/>
    <w:p w:rsidR="001F42AF" w:rsidRDefault="001F42AF" w:rsidP="001F42AF"/>
    <w:p w:rsidR="001F42AF" w:rsidRDefault="001F42AF" w:rsidP="001F42AF"/>
    <w:p w:rsidR="001F42AF" w:rsidRPr="001F42AF" w:rsidRDefault="001F42AF" w:rsidP="004945A6">
      <w:pPr>
        <w:pStyle w:val="NoSpacing"/>
        <w:spacing w:line="360" w:lineRule="auto"/>
        <w:jc w:val="both"/>
        <w:rPr>
          <w:rFonts w:cs="Times New Roman"/>
        </w:rPr>
      </w:pPr>
    </w:p>
    <w:p w:rsidR="004945A6" w:rsidRDefault="004945A6" w:rsidP="004945A6">
      <w:pPr>
        <w:pStyle w:val="NoSpacing"/>
        <w:spacing w:line="360" w:lineRule="auto"/>
        <w:jc w:val="both"/>
      </w:pPr>
    </w:p>
    <w:p w:rsidR="004945A6" w:rsidRPr="004945A6" w:rsidRDefault="004945A6" w:rsidP="004945A6">
      <w:pPr>
        <w:pStyle w:val="NoSpacing"/>
        <w:spacing w:line="360" w:lineRule="auto"/>
        <w:jc w:val="both"/>
      </w:pPr>
    </w:p>
    <w:p w:rsidR="004945A6" w:rsidRPr="004945A6" w:rsidRDefault="004945A6" w:rsidP="004945A6">
      <w:pPr>
        <w:tabs>
          <w:tab w:val="right" w:leader="dot" w:pos="9639"/>
        </w:tabs>
        <w:spacing w:after="0" w:line="360" w:lineRule="auto"/>
        <w:jc w:val="both"/>
        <w:rPr>
          <w:rFonts w:eastAsia="Times New Roman" w:cs="Times New Roman"/>
          <w:bCs/>
          <w:szCs w:val="26"/>
        </w:rPr>
      </w:pPr>
    </w:p>
    <w:p w:rsidR="001F42AF" w:rsidRDefault="001F42AF" w:rsidP="004945A6">
      <w:pPr>
        <w:spacing w:line="360" w:lineRule="auto"/>
        <w:jc w:val="both"/>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Pr="001F42AF" w:rsidRDefault="001F42AF" w:rsidP="001F42AF">
      <w:pPr>
        <w:rPr>
          <w:szCs w:val="26"/>
        </w:rPr>
      </w:pPr>
    </w:p>
    <w:p w:rsidR="001F42AF" w:rsidRDefault="001F42AF" w:rsidP="001F42AF">
      <w:pPr>
        <w:rPr>
          <w:szCs w:val="26"/>
        </w:rPr>
      </w:pPr>
    </w:p>
    <w:p w:rsidR="001F42AF" w:rsidRDefault="001F42AF" w:rsidP="001F42AF">
      <w:pPr>
        <w:pStyle w:val="ListParagraph"/>
        <w:numPr>
          <w:ilvl w:val="1"/>
          <w:numId w:val="1"/>
        </w:numPr>
        <w:tabs>
          <w:tab w:val="right" w:leader="dot" w:pos="9639"/>
        </w:tabs>
        <w:spacing w:after="0" w:line="360" w:lineRule="auto"/>
        <w:rPr>
          <w:rFonts w:eastAsia="Times New Roman" w:cs="Times New Roman"/>
          <w:b/>
          <w:bCs/>
          <w:szCs w:val="26"/>
        </w:rPr>
      </w:pPr>
      <w:r w:rsidRPr="001F42AF">
        <w:rPr>
          <w:rFonts w:eastAsia="Times New Roman" w:cs="Times New Roman"/>
          <w:b/>
          <w:bCs/>
          <w:szCs w:val="26"/>
        </w:rPr>
        <w:t>Khái niệm, ý nghĩa và nội dung của kế hoạch dự án: khái niệm, tác dụng của lập kế hoạch dự án, phân loại các  kế hoạch dự án.</w:t>
      </w:r>
    </w:p>
    <w:p w:rsidR="001F42AF" w:rsidRPr="001F42AF" w:rsidRDefault="001F42AF" w:rsidP="001F42AF">
      <w:pPr>
        <w:tabs>
          <w:tab w:val="right" w:leader="dot" w:pos="9639"/>
        </w:tabs>
        <w:spacing w:after="0" w:line="360" w:lineRule="auto"/>
        <w:rPr>
          <w:rFonts w:eastAsia="Times New Roman" w:cs="Times New Roman"/>
          <w:b/>
          <w:bCs/>
          <w:szCs w:val="26"/>
        </w:rPr>
      </w:pPr>
    </w:p>
    <w:p w:rsidR="001F42AF" w:rsidRDefault="001F42AF" w:rsidP="001F42AF">
      <w:pPr>
        <w:pStyle w:val="NoSpacing"/>
        <w:spacing w:line="360" w:lineRule="auto"/>
        <w:jc w:val="both"/>
      </w:pPr>
      <w:r w:rsidRPr="001F42AF">
        <w:rPr>
          <w:b/>
          <w:bCs/>
        </w:rPr>
        <w:t xml:space="preserve">Khái niệm: </w:t>
      </w:r>
      <w:r>
        <w:t xml:space="preserve">Lập kế hoạch dự án là việc sắp xếp các đầu việc, phân chia nhiệm vụ giữa các bên liên quan trước khi bắt đầu triển khai dự án. Điều này sẽ giúp tiết kiệm thời gian trong việc phân loại thông tin và xử lý các tranh chấp liên quan đến nghĩa vụ sau này. Một kế hoạch tốt phải đề ra tất cả các công tác đặt mục tiêu, xác định sản phẩm, chuẩn bị, triển khai, phối hợp và đồng thời đề ra các kế hoạch bổ sung. </w:t>
      </w:r>
    </w:p>
    <w:p w:rsidR="001F42AF" w:rsidRDefault="001F42AF" w:rsidP="001F42AF">
      <w:pPr>
        <w:pStyle w:val="NoSpacing"/>
        <w:spacing w:line="360" w:lineRule="auto"/>
        <w:jc w:val="both"/>
      </w:pPr>
      <w:r>
        <w:t>Tác dụng của lập kế hoạch dự án:</w:t>
      </w:r>
    </w:p>
    <w:p w:rsidR="001F42AF" w:rsidRDefault="001F42AF" w:rsidP="001F42AF">
      <w:pPr>
        <w:pStyle w:val="NoSpacing"/>
        <w:spacing w:line="360" w:lineRule="auto"/>
        <w:jc w:val="both"/>
      </w:pPr>
      <w:r>
        <w:t>Lập kế hoạch nêu lên mục tiêu, cách thức đạt được mục tiêu của dự án: khi liệt kê các công việc dự án cần làm, cần hướng tới việc thực hiện mục tiêu của dự án.</w:t>
      </w:r>
    </w:p>
    <w:p w:rsidR="001F42AF" w:rsidRPr="00D759AF" w:rsidRDefault="001F42AF" w:rsidP="001F42AF">
      <w:pPr>
        <w:pStyle w:val="NoSpacing"/>
        <w:spacing w:line="360" w:lineRule="auto"/>
        <w:jc w:val="both"/>
      </w:pPr>
      <w:r>
        <w:t>Nhà quản lí cần phải biết mình đứng ở đâu cần làm gì để đạt được mục tiêu của dự án.</w:t>
      </w:r>
    </w:p>
    <w:p w:rsidR="001F42AF" w:rsidRDefault="001F42AF" w:rsidP="001F42AF">
      <w:pPr>
        <w:pStyle w:val="NoSpacing"/>
        <w:spacing w:line="360" w:lineRule="auto"/>
        <w:jc w:val="both"/>
      </w:pPr>
      <w:r>
        <w:t xml:space="preserve">Lập kế hoạch giúp dự án gắn mục tiêu với thời gian cụ thể. Một dự án cần phân bổ thời gian hợp lí để có thể thực hiện được nhiều mục tiêu hiệu quả nhất mà vẫn đảm bảo đủ thời gian cho tất cả các công việc của dự án. </w:t>
      </w:r>
    </w:p>
    <w:p w:rsidR="001F42AF" w:rsidRDefault="001F42AF" w:rsidP="001F42AF">
      <w:pPr>
        <w:pStyle w:val="NoSpacing"/>
        <w:spacing w:line="360" w:lineRule="auto"/>
        <w:jc w:val="both"/>
      </w:pPr>
      <w:r>
        <w:t xml:space="preserve">Việc lập kế hoạch sẽ giúp nhà quản lí giảm được sự chồng chéo và những hoạt động làm lãng phí nguồn lực của dự án. </w:t>
      </w:r>
    </w:p>
    <w:p w:rsidR="001F42AF" w:rsidRDefault="001F42AF" w:rsidP="001F42AF">
      <w:pPr>
        <w:pStyle w:val="NoSpacing"/>
        <w:spacing w:line="360" w:lineRule="auto"/>
        <w:jc w:val="both"/>
      </w:pPr>
      <w:r>
        <w:t>Khi lập kế hoạch, những mục tiêu đã được xác định, những phương thức tốt nhất để đạt mục tiêu được lựa chọn, vì vậy, nguồn lực được sử dụng một cách có hiệu quả trả giảm thiểu chi phí do được chủ động phân bổ vào các hoạt động hiệu quả và phù hợp.</w:t>
      </w:r>
    </w:p>
    <w:p w:rsidR="001F42AF" w:rsidRDefault="001F42AF" w:rsidP="001F42AF">
      <w:r>
        <w:t xml:space="preserve">• Lập kế hoạch sẽ thiết lập được những tiêu chuẩn, tạo điều kiện cho công tác kiểm tra đạt hiệu quả cao. </w:t>
      </w:r>
    </w:p>
    <w:p w:rsidR="001F42AF" w:rsidRDefault="001F42AF" w:rsidP="001F42AF">
      <w:r>
        <w:t xml:space="preserve">Một dự án nếu không có kế hoạch thì giống như là một khúc gỗ trôi nổi trên dòng sông thời gian. </w:t>
      </w:r>
    </w:p>
    <w:p w:rsidR="001F42AF" w:rsidRDefault="001F42AF" w:rsidP="001F42AF">
      <w:pPr>
        <w:pStyle w:val="NoSpacing"/>
        <w:spacing w:line="360" w:lineRule="auto"/>
        <w:jc w:val="both"/>
      </w:pPr>
      <w:r>
        <w:t xml:space="preserve">Một khi dự án không xác định được việc đạt tới cái gì và đạt tới bằng cách nào, sao không thể xác định được liệu mục tiêu của dự án đã được thực hiện hay chưa, và cũng không thể có những biện pháp để điều chỉnh kịp thời khi có những lệch lạc xảy ra. </w:t>
      </w:r>
    </w:p>
    <w:p w:rsidR="001F42AF" w:rsidRDefault="001F42AF" w:rsidP="001F42AF">
      <w:pPr>
        <w:pStyle w:val="NoSpacing"/>
        <w:spacing w:line="360" w:lineRule="auto"/>
        <w:jc w:val="both"/>
      </w:pPr>
      <w:r>
        <w:t>Do vậy, có thể nói nếu không có kế hoạch thì cũng không có cả kiểm tra.</w:t>
      </w:r>
    </w:p>
    <w:p w:rsidR="001F42AF" w:rsidRDefault="001F42AF" w:rsidP="001F42AF">
      <w:pPr>
        <w:pStyle w:val="NoSpacing"/>
        <w:spacing w:line="360" w:lineRule="auto"/>
        <w:jc w:val="both"/>
      </w:pPr>
      <w:r>
        <w:lastRenderedPageBreak/>
        <w:t xml:space="preserve">Như vậy rõ ràng, lập kế hoạch là công việc quan trọng đối với mỗi dự án cũng như với mỗi nhà quản lí. </w:t>
      </w:r>
    </w:p>
    <w:p w:rsidR="001F42AF" w:rsidRDefault="001F42AF" w:rsidP="001F42AF">
      <w:pPr>
        <w:pStyle w:val="NoSpacing"/>
        <w:spacing w:line="360" w:lineRule="auto"/>
        <w:jc w:val="both"/>
      </w:pPr>
      <w:r>
        <w:t>Nếu không có kế hoạch thì nhà quản lí có thể không biết tổ chức, khai thác con người và các nguồn lực khác một cách có hiệu quả, thậm chí sẽ không có được một ý tưởng rõ ràng về cái họ cần thực hiện.</w:t>
      </w:r>
    </w:p>
    <w:p w:rsidR="001F42AF" w:rsidRDefault="001F42AF" w:rsidP="001F42AF">
      <w:pPr>
        <w:pStyle w:val="NoSpacing"/>
        <w:spacing w:line="360" w:lineRule="auto"/>
        <w:jc w:val="both"/>
      </w:pPr>
      <w:r>
        <w:t>Tóm lại chức năng lập kế hoạch là chức năng đầu tiên, là xuất phát điểm của mọi quá trình quản lí. Bất kể là cấp quản lí cao hay thấp, việc lập ra được những kế hoạch có hiệu quả sẽ là chiếc chìa khóa cho việc thực hiện một cách hiệu quả những mục tiêu đã đề ra của dự án</w:t>
      </w:r>
    </w:p>
    <w:p w:rsidR="001F42AF" w:rsidRDefault="001F42AF" w:rsidP="001F42AF">
      <w:pPr>
        <w:pStyle w:val="NoSpacing"/>
        <w:spacing w:line="360" w:lineRule="auto"/>
        <w:jc w:val="both"/>
        <w:rPr>
          <w:rFonts w:eastAsia="Times New Roman" w:cs="Times New Roman"/>
          <w:b/>
          <w:bCs/>
          <w:szCs w:val="26"/>
        </w:rPr>
      </w:pPr>
      <w:r>
        <w:rPr>
          <w:rFonts w:eastAsia="Times New Roman" w:cs="Times New Roman"/>
          <w:b/>
          <w:bCs/>
          <w:szCs w:val="26"/>
        </w:rPr>
        <w:t xml:space="preserve">Phân loại các </w:t>
      </w:r>
      <w:r w:rsidRPr="001F42AF">
        <w:rPr>
          <w:rFonts w:eastAsia="Times New Roman" w:cs="Times New Roman"/>
          <w:b/>
          <w:bCs/>
          <w:szCs w:val="26"/>
        </w:rPr>
        <w:t>kế hoạch dự án</w:t>
      </w:r>
      <w:r>
        <w:rPr>
          <w:rFonts w:eastAsia="Times New Roman" w:cs="Times New Roman"/>
          <w:b/>
          <w:bCs/>
          <w:szCs w:val="26"/>
        </w:rPr>
        <w:t>:</w:t>
      </w:r>
    </w:p>
    <w:p w:rsidR="001F42AF" w:rsidRDefault="001F42AF" w:rsidP="001F42AF">
      <w:pPr>
        <w:pStyle w:val="NoSpacing"/>
        <w:spacing w:line="360" w:lineRule="auto"/>
        <w:jc w:val="both"/>
      </w:pPr>
      <w:r>
        <w:t>Kế hoạch dài hạn: Là kế hoạch cho thời kì từ 5 năm trở lên. Kế hoạch dài hạn là sự cụ thể hóa chiến lược, phương hướng phát triển của tổ chức. Nó sẽ xác định những chỉ tiêu cơ bản, những lĩnh vực cần thiết phải ưu tiên hoạt động, những chính sách cụ thể của tổ chức.</w:t>
      </w:r>
    </w:p>
    <w:p w:rsidR="001F42AF" w:rsidRDefault="001F42AF" w:rsidP="001F42AF">
      <w:pPr>
        <w:pStyle w:val="NoSpacing"/>
        <w:spacing w:line="360" w:lineRule="auto"/>
        <w:jc w:val="both"/>
      </w:pPr>
      <w:r>
        <w:t>+ Kế hoạch trung hạn: Cho thời kì từ 1 đến 5 năm. Kế hoạch trung hạn là sự cụ thể hóa chiến lược, chính sách, mục tiêu của tổ chức. Kế hoạch trung hạn có tính chất thực hành, duy trì tính chất cân đối giữa các yếu tố, các nguồn lực hoạt động trong tổ chức.</w:t>
      </w:r>
    </w:p>
    <w:p w:rsidR="001F42AF" w:rsidRDefault="001F42AF" w:rsidP="001F42AF">
      <w:pPr>
        <w:pStyle w:val="NoSpacing"/>
        <w:spacing w:line="360" w:lineRule="auto"/>
        <w:jc w:val="both"/>
      </w:pPr>
      <w:r>
        <w:t>+ Kế hoạch ngắn hạn: Cho thời kì dưới 1 năm. Kế hoạch ngắn hạn bảo đảm sự thực hiện tuần tự các nhiệm vụ của kế hoạch dài hạn và trung hạn, bởi vậy nó có tính chất pháp luật và được phân công cụ thể như kế hoạch 5 năm, đồng thời nó còn là công cụ để điều chỉnh các nhiệm vụ hàng năm của kế hoạch 5 năm.</w:t>
      </w:r>
    </w:p>
    <w:p w:rsidR="001F42AF" w:rsidRDefault="001F42AF" w:rsidP="001F42AF">
      <w:pPr>
        <w:pStyle w:val="NoSpacing"/>
        <w:spacing w:line="360" w:lineRule="auto"/>
        <w:jc w:val="both"/>
        <w:rPr>
          <w:b/>
          <w:bCs/>
        </w:rPr>
      </w:pPr>
      <w:r>
        <w:rPr>
          <w:b/>
          <w:bCs/>
        </w:rPr>
        <w:t>Ý nghĩa của lập kế hoạch dự án:</w:t>
      </w:r>
    </w:p>
    <w:p w:rsidR="001F42AF" w:rsidRDefault="001F42AF" w:rsidP="001F42AF">
      <w:pPr>
        <w:pStyle w:val="NoSpacing"/>
        <w:spacing w:line="360" w:lineRule="auto"/>
        <w:jc w:val="both"/>
      </w:pPr>
      <w:r>
        <w:t>Là cơ sở quản lí tiến độ dự án.</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Là cơ sở để tuyển dụng, bố trí và điều phối nhân lực cho dự án.</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Là căn cứ để dự toán ngân sách và kiểm tra tài chính của dự án.</w:t>
      </w:r>
    </w:p>
    <w:p w:rsidR="001F42AF" w:rsidRDefault="001F42AF" w:rsidP="001F42AF">
      <w:pPr>
        <w:pStyle w:val="NoSpacing"/>
        <w:spacing w:line="360" w:lineRule="auto"/>
        <w:jc w:val="both"/>
      </w:pPr>
      <w:r>
        <w:t>Lập căn cứ để xác định thời gian, chi phí và các yêu cầu về chất lượng.</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lastRenderedPageBreak/>
        <w:t>• Là cơ sở giúp đảm bảo các mục tiêu dự án.</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Giúp tránh hoặc giảm nhẹ các bất trắc rủi ro.</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Dự án có liên quan như thế nào đến doanh nghiệp, tổ chức.</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Bối cảnh thực hiện dự án và bối cảnh này có tính đặc trưng như thế nào.</w:t>
      </w:r>
    </w:p>
    <w:p w:rsidR="001F42AF" w:rsidRDefault="001F42AF" w:rsidP="001F42AF">
      <w:pPr>
        <w:pStyle w:val="NoSpacing"/>
        <w:spacing w:line="360" w:lineRule="auto"/>
        <w:jc w:val="both"/>
      </w:pPr>
    </w:p>
    <w:p w:rsidR="001F42AF" w:rsidRDefault="001F42AF" w:rsidP="001F42AF">
      <w:pPr>
        <w:pStyle w:val="NoSpacing"/>
        <w:spacing w:line="360" w:lineRule="auto"/>
        <w:jc w:val="both"/>
      </w:pPr>
      <w:r>
        <w:t>• Dự án sẽ giúp thay đổi hoặc cải thiện điều kiện sống và phát triển của các thành viên doanh nghiệp hoặc những người hưởng lợi như thế nào.</w:t>
      </w:r>
    </w:p>
    <w:p w:rsidR="001F42AF" w:rsidRPr="001F42AF" w:rsidRDefault="001F42AF" w:rsidP="001F42AF">
      <w:pPr>
        <w:pStyle w:val="ListParagraph"/>
        <w:numPr>
          <w:ilvl w:val="1"/>
          <w:numId w:val="1"/>
        </w:numPr>
        <w:tabs>
          <w:tab w:val="right" w:leader="dot" w:pos="9639"/>
        </w:tabs>
        <w:spacing w:after="0" w:line="312" w:lineRule="auto"/>
        <w:rPr>
          <w:rFonts w:eastAsia="Times New Roman" w:cs="Times New Roman"/>
          <w:b/>
          <w:bCs/>
          <w:szCs w:val="26"/>
        </w:rPr>
      </w:pPr>
      <w:r w:rsidRPr="001F42AF">
        <w:rPr>
          <w:rFonts w:eastAsia="Times New Roman" w:cs="Times New Roman"/>
          <w:b/>
          <w:bCs/>
          <w:szCs w:val="26"/>
        </w:rPr>
        <w:t>Phân tách công việc của dự án</w:t>
      </w:r>
    </w:p>
    <w:p w:rsidR="001F42AF" w:rsidRDefault="001F42AF" w:rsidP="001F42AF">
      <w:r>
        <w:rPr>
          <w:b/>
          <w:bCs/>
        </w:rPr>
        <w:t>K</w:t>
      </w:r>
      <w:r w:rsidRPr="001F42AF">
        <w:rPr>
          <w:b/>
          <w:bCs/>
        </w:rPr>
        <w:t xml:space="preserve">hái niệm: </w:t>
      </w:r>
      <w:r>
        <w:t xml:space="preserve"> </w:t>
      </w:r>
    </w:p>
    <w:p w:rsidR="001F42AF" w:rsidRDefault="001F42AF" w:rsidP="005C780E">
      <w:pPr>
        <w:pStyle w:val="NoSpacing"/>
        <w:spacing w:line="360" w:lineRule="auto"/>
        <w:jc w:val="both"/>
      </w:pPr>
      <w:r>
        <w:t>Cấu trúc phân chia công việc hay cơ cấu phân chia công việc (tiếng Anh: Work breakdown structure, (WBS)) trong quản lý dự án và trong kỹ thuật hệ thống, là một công cụ xác định một dự án và hợp nhóm các yếu tố công việc rời rạc của dự án theo cách giúp cho việc tổ chức và xác định tổng quát phạm vi công việc của dự án.</w:t>
      </w:r>
    </w:p>
    <w:p w:rsidR="005C780E" w:rsidRDefault="005C780E" w:rsidP="005C780E">
      <w:pPr>
        <w:pStyle w:val="NoSpacing"/>
        <w:spacing w:line="360" w:lineRule="auto"/>
        <w:jc w:val="both"/>
        <w:rPr>
          <w:b/>
          <w:bCs/>
        </w:rPr>
      </w:pPr>
      <w:r>
        <w:rPr>
          <w:b/>
          <w:bCs/>
        </w:rPr>
        <w:t>Các vấn đề khi phân tích và thực hiện Cấu trúc phân chia công việc:</w:t>
      </w:r>
    </w:p>
    <w:p w:rsidR="005C780E" w:rsidRPr="00A604DE" w:rsidRDefault="005C780E" w:rsidP="005C780E">
      <w:pPr>
        <w:pStyle w:val="NoSpacing"/>
        <w:spacing w:line="360" w:lineRule="auto"/>
        <w:jc w:val="both"/>
      </w:pPr>
      <w:r w:rsidRPr="00A604DE">
        <w:t>Việc phân tích WBS là một việc dễ thực hiện. Trong quá trình xây dựng WBS, 3 cấp độ hay 3 mức quản lí đầu tiên thường là các mức phổ biến.</w:t>
      </w:r>
    </w:p>
    <w:p w:rsidR="005C780E" w:rsidRPr="00A604DE" w:rsidRDefault="005C780E" w:rsidP="005C780E">
      <w:pPr>
        <w:pStyle w:val="NoSpacing"/>
        <w:spacing w:line="360" w:lineRule="auto"/>
        <w:jc w:val="both"/>
      </w:pPr>
      <w:r w:rsidRPr="00A604DE">
        <w:t>Tuy nhiên tại các mức 4 – 6 trong WBS thì tương đối khó để có được kiểu mẫu chung. Có nhiều lí do cho thực tế này.</w:t>
      </w:r>
    </w:p>
    <w:p w:rsidR="005C780E" w:rsidRPr="00A604DE" w:rsidRDefault="005C780E" w:rsidP="005C780E">
      <w:pPr>
        <w:pStyle w:val="ListParagraph"/>
        <w:numPr>
          <w:ilvl w:val="0"/>
          <w:numId w:val="3"/>
        </w:numPr>
        <w:spacing w:line="360" w:lineRule="auto"/>
        <w:jc w:val="both"/>
      </w:pPr>
      <w:r w:rsidRPr="00A604DE">
        <w:t>Phân chia công việc thành các gói công việc nhỏ và chi tiết có thể tạo ra hàng trăm thậm chí hàng ngàn các tài khoản chi phí và con số liên quan. Điều này có thể làm tăng chi phí cho việc quản lí, kiểm soát và báo cáo của các gói nhỏ đến một điểm mà ở đó các chi phí vượt quá lợi ích thu được.</w:t>
      </w:r>
    </w:p>
    <w:p w:rsidR="005C780E" w:rsidRPr="00A604DE" w:rsidRDefault="005C780E" w:rsidP="005C780E">
      <w:pPr>
        <w:pStyle w:val="ListParagraph"/>
        <w:numPr>
          <w:ilvl w:val="0"/>
          <w:numId w:val="3"/>
        </w:numPr>
        <w:spacing w:line="360" w:lineRule="auto"/>
        <w:jc w:val="both"/>
      </w:pPr>
      <w:r w:rsidRPr="00A604DE">
        <w:t>Phân nhỏ các gói công việc có thể kiểm soát chi phí chính xác nếu các nhà quản lí xác định chi phí này ở mức độ chi tiết và những người quản lí dự án phải được trao quyền.</w:t>
      </w:r>
    </w:p>
    <w:p w:rsidR="005C780E" w:rsidRDefault="005C780E" w:rsidP="005C780E">
      <w:pPr>
        <w:pStyle w:val="ListParagraph"/>
        <w:numPr>
          <w:ilvl w:val="0"/>
          <w:numId w:val="3"/>
        </w:numPr>
        <w:spacing w:line="360" w:lineRule="auto"/>
        <w:jc w:val="both"/>
      </w:pPr>
      <w:r w:rsidRPr="00A604DE">
        <w:lastRenderedPageBreak/>
        <w:t>Cấu trúc phân chia công việc là cơ sở cho việc lập tiến độ thi công trong sơ đồ mạng theo phương pháp mũi tên và phương pháp đồ họa trước sau. Ở cấp độ thấp của Cấu trúc phân chia công việc, sự phụ thuộc lẫn nhau giữa các hoạt động trở nên phức tạp và do vậy không thể thiết lập được sơ đồ mạng.</w:t>
      </w:r>
    </w:p>
    <w:p w:rsidR="005C780E" w:rsidRDefault="005C780E" w:rsidP="005C780E">
      <w:pPr>
        <w:rPr>
          <w:b/>
          <w:bCs/>
        </w:rPr>
      </w:pPr>
      <w:r w:rsidRPr="005C780E">
        <w:rPr>
          <w:b/>
          <w:bCs/>
        </w:rPr>
        <w:t>Các dạng phân chia công việc của Work Breakdown Structure</w:t>
      </w:r>
      <w:r>
        <w:rPr>
          <w:b/>
          <w:bCs/>
        </w:rPr>
        <w:t>:</w:t>
      </w:r>
    </w:p>
    <w:p w:rsidR="005C780E" w:rsidRDefault="005C780E" w:rsidP="005C780E">
      <w:pPr>
        <w:pStyle w:val="NoSpacing"/>
        <w:spacing w:line="360" w:lineRule="auto"/>
        <w:jc w:val="both"/>
      </w:pPr>
      <w:r>
        <w:t>Mỗi cấp độ giảm dần của WBS đại diện cho một định nghĩa ngày càng chi tiết về công việc dự án.</w:t>
      </w:r>
    </w:p>
    <w:p w:rsidR="005C780E" w:rsidRDefault="005C780E" w:rsidP="005C780E">
      <w:pPr>
        <w:pStyle w:val="NoSpacing"/>
        <w:spacing w:line="360" w:lineRule="auto"/>
        <w:jc w:val="both"/>
      </w:pPr>
    </w:p>
    <w:p w:rsidR="005C780E" w:rsidRDefault="005C780E" w:rsidP="005C780E">
      <w:pPr>
        <w:pStyle w:val="NoSpacing"/>
        <w:spacing w:line="360" w:lineRule="auto"/>
        <w:jc w:val="both"/>
      </w:pPr>
      <w:r>
        <w:t>Một cấu trúc WBS có thể được tạo ra thông qua các cách tiếp cận khác nhau. Một số phương pháp phổ biến bao gồm cách tiếp cận từ trên xuống, sử dụng các hướng dẫn cụ thể của từng công ty/tổ chức và sử dụng các mẫu WBS. Một cách tiếp cận từ dưới lên có thể được sử dụng để nhóm các thành phần con. Cấu trúc WBS có thể được biểu diễn dưới một số dạng, chẳng hạn như:</w:t>
      </w:r>
    </w:p>
    <w:p w:rsidR="005C780E" w:rsidRDefault="005C780E" w:rsidP="005C780E">
      <w:pPr>
        <w:pStyle w:val="NoSpacing"/>
        <w:spacing w:line="360" w:lineRule="auto"/>
        <w:jc w:val="both"/>
      </w:pPr>
      <w:r>
        <w:t>Sử dụng các giai đoạn (phase) của vòng đời dự án làm mức phân tách thứ hai, với các sản phẩm và giao phẩm dự án được chèn ở cấp thứ ba, như bên dưới:</w:t>
      </w:r>
    </w:p>
    <w:p w:rsidR="005C780E" w:rsidRDefault="005C780E" w:rsidP="005C780E">
      <w:pPr>
        <w:pStyle w:val="NoSpacing"/>
        <w:spacing w:line="360" w:lineRule="auto"/>
        <w:jc w:val="both"/>
      </w:pPr>
      <w:r>
        <w:t>Sử dụng các giao phẩm chính là mức phân tách thứ hai, như bên dưới.</w:t>
      </w:r>
    </w:p>
    <w:p w:rsidR="005C780E" w:rsidRDefault="005C780E" w:rsidP="005C780E">
      <w:pPr>
        <w:pStyle w:val="NoSpacing"/>
        <w:spacing w:line="360" w:lineRule="auto"/>
        <w:jc w:val="both"/>
      </w:pPr>
      <w:r>
        <w:t>Kết hợp các thành phần con có thể được phát triển bởi các tổ chức bên ngoài nhóm dự án, chẳng hạn như công việc theo hợp đồng. Người bán sau đó phát triển WBS của hợp đồng như một phần của công việc được ký hợp đồng.</w:t>
      </w:r>
    </w:p>
    <w:p w:rsidR="005C780E" w:rsidRPr="005C780E" w:rsidRDefault="005C780E" w:rsidP="005C780E">
      <w:pPr>
        <w:pStyle w:val="ListParagraph"/>
        <w:numPr>
          <w:ilvl w:val="1"/>
          <w:numId w:val="1"/>
        </w:numPr>
        <w:tabs>
          <w:tab w:val="right" w:leader="dot" w:pos="9639"/>
        </w:tabs>
        <w:spacing w:after="0" w:line="360" w:lineRule="auto"/>
        <w:rPr>
          <w:rFonts w:eastAsia="Times New Roman" w:cs="Times New Roman"/>
          <w:b/>
          <w:bCs/>
          <w:szCs w:val="26"/>
        </w:rPr>
      </w:pPr>
      <w:r w:rsidRPr="005C780E">
        <w:rPr>
          <w:rFonts w:eastAsia="Times New Roman" w:cs="Times New Roman"/>
          <w:b/>
          <w:bCs/>
          <w:szCs w:val="26"/>
        </w:rPr>
        <w:t>Quản lý thời gian và tiến độ dự án: trình bày cách vẽ sơ đồ gantt và sơ đồ mạng AON, AOA, ví dụ</w:t>
      </w:r>
    </w:p>
    <w:p w:rsidR="005C780E" w:rsidRDefault="005C780E" w:rsidP="005C780E">
      <w:pPr>
        <w:tabs>
          <w:tab w:val="right" w:leader="dot" w:pos="9639"/>
        </w:tabs>
        <w:spacing w:after="0" w:line="360" w:lineRule="auto"/>
        <w:rPr>
          <w:b/>
          <w:bCs/>
        </w:rPr>
      </w:pPr>
      <w:r>
        <w:rPr>
          <w:b/>
          <w:bCs/>
        </w:rPr>
        <w:t>Trình bày cách vẽ sơ đồ Gantt</w:t>
      </w:r>
    </w:p>
    <w:p w:rsidR="005C780E" w:rsidRDefault="005C780E" w:rsidP="005C780E">
      <w:pPr>
        <w:spacing w:line="360" w:lineRule="auto"/>
      </w:pPr>
      <w:r>
        <w:t>B1. Xác định các đầu mục công việc cần thiết</w:t>
      </w:r>
    </w:p>
    <w:p w:rsidR="005C780E" w:rsidRDefault="005C780E" w:rsidP="005C780E">
      <w:pPr>
        <w:spacing w:line="360" w:lineRule="auto"/>
      </w:pPr>
      <w:r>
        <w:t>B2. Xác định mối quan hệ giữa các công việc</w:t>
      </w:r>
    </w:p>
    <w:p w:rsidR="005C780E" w:rsidRDefault="005C780E" w:rsidP="005C780E">
      <w:pPr>
        <w:spacing w:line="360" w:lineRule="auto"/>
      </w:pPr>
      <w:r>
        <w:t>B3. Biểu diễn sơ đồ gannt</w:t>
      </w:r>
    </w:p>
    <w:p w:rsidR="005C780E" w:rsidRDefault="005C780E" w:rsidP="005C780E">
      <w:pPr>
        <w:spacing w:line="360" w:lineRule="auto"/>
      </w:pPr>
      <w:r>
        <w:t>B4. Cập nhật tiến độ dự án</w:t>
      </w:r>
    </w:p>
    <w:p w:rsidR="005C780E" w:rsidRDefault="005C780E" w:rsidP="005C780E">
      <w:r>
        <w:t xml:space="preserve">Ví dụ: </w:t>
      </w:r>
    </w:p>
    <w:p w:rsidR="005C780E" w:rsidRDefault="005C780E" w:rsidP="005C780E">
      <w:pPr>
        <w:spacing w:line="360" w:lineRule="auto"/>
        <w:jc w:val="both"/>
      </w:pPr>
      <w:r>
        <w:lastRenderedPageBreak/>
        <w:t>Một nhà máy thép đang cố gắng tránh chi phí cho việc lắp đặt một thiết bị kiểm soát ô nhiễm không khí. Tuy nhiên để bảo vệ môi trường địa phương, các cơ quan có chức năng đã buộc nhà máy phải lắp hệ thống lọc không khí trong vòng 16 tuần. Nhà máy đã bị cảnh báo sẽ buộc phải đóng cửa nếu thiết bị này không được lắp đặt trong thời hạn cho phép.</w:t>
      </w:r>
    </w:p>
    <w:p w:rsidR="005C780E" w:rsidRPr="007867FB" w:rsidRDefault="005C780E" w:rsidP="005C780E">
      <w:pPr>
        <w:spacing w:line="360" w:lineRule="auto"/>
        <w:jc w:val="both"/>
      </w:pPr>
      <w:r>
        <w:rPr>
          <w:noProof/>
        </w:rPr>
        <w:drawing>
          <wp:anchor distT="0" distB="0" distL="114300" distR="114300" simplePos="0" relativeHeight="251700224" behindDoc="0" locked="0" layoutInCell="1" allowOverlap="1" wp14:anchorId="3E2F253A" wp14:editId="31B3F039">
            <wp:simplePos x="0" y="0"/>
            <wp:positionH relativeFrom="column">
              <wp:posOffset>0</wp:posOffset>
            </wp:positionH>
            <wp:positionV relativeFrom="paragraph">
              <wp:posOffset>300990</wp:posOffset>
            </wp:positionV>
            <wp:extent cx="5972175" cy="2856230"/>
            <wp:effectExtent l="0" t="0" r="9525" b="1270"/>
            <wp:wrapTopAndBottom/>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72175" cy="2856230"/>
                    </a:xfrm>
                    <a:prstGeom prst="rect">
                      <a:avLst/>
                    </a:prstGeom>
                  </pic:spPr>
                </pic:pic>
              </a:graphicData>
            </a:graphic>
          </wp:anchor>
        </w:drawing>
      </w:r>
    </w:p>
    <w:p w:rsidR="005C780E" w:rsidRDefault="005C780E" w:rsidP="005C780E">
      <w:pPr>
        <w:spacing w:line="360" w:lineRule="auto"/>
        <w:jc w:val="both"/>
      </w:pPr>
    </w:p>
    <w:p w:rsidR="005C780E" w:rsidRDefault="005C780E" w:rsidP="005C780E">
      <w:pPr>
        <w:spacing w:line="360" w:lineRule="auto"/>
        <w:jc w:val="both"/>
      </w:pPr>
      <w:r>
        <w:t>Sử dụng phương pháp sơ đồ Gantt để lập tiến độ cho dự án, ta nhận thấy rằng các công việc A-C-E-G-H nằm trên đường găng (đường găng là đường dài nhất, bất cứ sự chậm trễ của các công việc trên đường găng đều dẫn đến sự chậm trễ của dự án).</w:t>
      </w:r>
    </w:p>
    <w:p w:rsidR="005C780E" w:rsidRDefault="005C780E" w:rsidP="005C780E">
      <w:pPr>
        <w:spacing w:line="360" w:lineRule="auto"/>
        <w:jc w:val="both"/>
      </w:pPr>
      <w:r>
        <w:t>Các công việc B-D-F không nằm trên đường găng và chúng có thể dịch chuyển trong giới hạn cho phép mà không ảnh hưởng tới thời gian hoàn thành dự án. Do đó, ta có thể sắp xếp các công việc này theo phương thức triển khai sớm hoặc triển khai chậm.</w:t>
      </w:r>
    </w:p>
    <w:p w:rsidR="005C780E" w:rsidRDefault="005C780E" w:rsidP="005C780E">
      <w:pPr>
        <w:spacing w:line="360" w:lineRule="auto"/>
        <w:jc w:val="both"/>
      </w:pPr>
      <w:r>
        <w:t xml:space="preserve">Phương thức triển khai sớm cho phép các công việc có thể bắt đầu sớm như có thể, miễn là không ảnh hưởng tới các công việc trước đó. </w:t>
      </w:r>
    </w:p>
    <w:p w:rsidR="005C780E" w:rsidRDefault="005C780E" w:rsidP="005C780E">
      <w:pPr>
        <w:spacing w:line="360" w:lineRule="auto"/>
        <w:jc w:val="both"/>
        <w:rPr>
          <w:b/>
          <w:bCs/>
        </w:rPr>
      </w:pPr>
      <w:r>
        <w:rPr>
          <w:b/>
          <w:bCs/>
        </w:rPr>
        <w:t>Cách vẽ sơ đồ mạng AON</w:t>
      </w:r>
    </w:p>
    <w:p w:rsidR="005C780E" w:rsidRPr="00446DD3" w:rsidRDefault="005C780E" w:rsidP="005C780E">
      <w:pPr>
        <w:spacing w:line="360" w:lineRule="auto"/>
        <w:jc w:val="both"/>
      </w:pPr>
      <w:r w:rsidRPr="00446DD3">
        <w:lastRenderedPageBreak/>
        <w:t>AON (Activities on Node) là sơ đồ mạng trong đó công việc đặt trên nút. Khi có nhiều công việc mà không có công việc trước, người ta thường biểu diễn tất cả xuất phát từ một nút được gọi là “khởi sự”. Tương tự khi có nhiều hoạt động không có công việc sau, người ta biểu diễn chúng bằng việc nối nó với một nút “kết thúc”.</w:t>
      </w:r>
    </w:p>
    <w:p w:rsidR="005C780E" w:rsidRPr="00446DD3" w:rsidRDefault="005C780E" w:rsidP="005C780E">
      <w:pPr>
        <w:spacing w:line="360" w:lineRule="auto"/>
        <w:jc w:val="both"/>
      </w:pPr>
      <w:r w:rsidRPr="00446DD3">
        <w:t>Các công việc được trình bày trên một nút (hình chữ nhật). Những thông tin trong hình chữ nhật gồm tên công việc, ngày bắt đầu, ngày kết thúc và độ dài thời gian thực hiện công việc.</w:t>
      </w:r>
    </w:p>
    <w:p w:rsidR="005C780E" w:rsidRPr="00446DD3" w:rsidRDefault="005C780E" w:rsidP="005C780E">
      <w:pPr>
        <w:spacing w:line="360" w:lineRule="auto"/>
        <w:jc w:val="both"/>
      </w:pPr>
      <w:r w:rsidRPr="00446DD3">
        <w:t>Các mũi tên chỉ thuần túy xác định thứ tự trước sau của các công việc.</w:t>
      </w:r>
    </w:p>
    <w:p w:rsidR="005C780E" w:rsidRPr="00446DD3" w:rsidRDefault="005C780E" w:rsidP="005C780E">
      <w:pPr>
        <w:spacing w:line="360" w:lineRule="auto"/>
        <w:jc w:val="both"/>
      </w:pPr>
      <w:r w:rsidRPr="00446DD3">
        <w:t>Tất cả các điểm trừ điểm cuối đều có ít nhất một điểm đứng sau. Tất cả các điểm trừ điểm đầu đều có ít nhất một điểm đứng trước.</w:t>
      </w:r>
    </w:p>
    <w:p w:rsidR="005C780E" w:rsidRPr="00446DD3" w:rsidRDefault="005C780E" w:rsidP="005C780E">
      <w:pPr>
        <w:spacing w:line="360" w:lineRule="auto"/>
        <w:jc w:val="both"/>
      </w:pPr>
      <w:r w:rsidRPr="00446DD3">
        <w:t>Trong mạng chỉ có một điểm đầu tiên và một điểm cuối cùng.</w:t>
      </w:r>
    </w:p>
    <w:p w:rsidR="005C780E" w:rsidRDefault="005C780E" w:rsidP="005C780E">
      <w:pPr>
        <w:spacing w:line="360" w:lineRule="auto"/>
        <w:jc w:val="both"/>
        <w:rPr>
          <w:b/>
          <w:bCs/>
        </w:rPr>
      </w:pPr>
      <w:r w:rsidRPr="00446DD3">
        <w:t>Như vậy, theo phương pháp AON, mạng công việc là sự kết nối liên tục của các công việc. Trong quá trình xây dựng mạng công việc theo phương pháp AOA cần chú ý một số quan hệ cơ bản như quan hệ “bắt đầu với bắt đầu”, quan hệ “hoàn thành với hoàn thành”, quan hệ “bắt đầu với hoàn thành” và quan hệ “</w:t>
      </w:r>
      <w:r w:rsidRPr="005C780E">
        <w:t>kết th</w:t>
      </w:r>
      <w:r w:rsidRPr="005C780E">
        <w:rPr>
          <w:bCs/>
        </w:rPr>
        <w:t>úc với bắt đầu”.</w:t>
      </w:r>
    </w:p>
    <w:p w:rsidR="005C780E" w:rsidRDefault="005C780E" w:rsidP="005C780E">
      <w:pPr>
        <w:spacing w:line="360" w:lineRule="auto"/>
        <w:jc w:val="both"/>
      </w:pPr>
      <w:r>
        <w:t xml:space="preserve">Nguyên tắc : </w:t>
      </w:r>
    </w:p>
    <w:p w:rsidR="005C780E" w:rsidRDefault="005C780E" w:rsidP="005C780E">
      <w:pPr>
        <w:spacing w:line="360" w:lineRule="auto"/>
        <w:jc w:val="both"/>
      </w:pPr>
      <w:r>
        <w:t>+ Các công việc phải được trình bày trong một nút</w:t>
      </w:r>
    </w:p>
    <w:p w:rsidR="005C780E" w:rsidRDefault="005C780E" w:rsidP="005C780E">
      <w:pPr>
        <w:spacing w:line="360" w:lineRule="auto"/>
        <w:jc w:val="both"/>
      </w:pPr>
      <w:r>
        <w:t>+ Các mũi tên thuần túy xác định thứ tự trước sau của công việc</w:t>
      </w:r>
    </w:p>
    <w:p w:rsidR="005C780E" w:rsidRDefault="005C780E" w:rsidP="005C780E">
      <w:pPr>
        <w:spacing w:line="360" w:lineRule="auto"/>
        <w:jc w:val="both"/>
      </w:pPr>
      <w:r>
        <w:t>+ Trong sơ đồ mạng chỉ có một điểm nút (sự kiện đầu tiên) và một điểm nút (sự kiện cuối cùng)</w:t>
      </w:r>
    </w:p>
    <w:p w:rsidR="005C780E" w:rsidRDefault="005C780E" w:rsidP="005C780E">
      <w:r>
        <w:t xml:space="preserve">Ví dụ: </w:t>
      </w:r>
    </w:p>
    <w:p w:rsidR="005C780E" w:rsidRPr="005C780E" w:rsidRDefault="005C780E" w:rsidP="005C780E">
      <w:pPr>
        <w:spacing w:line="360" w:lineRule="auto"/>
        <w:jc w:val="center"/>
        <w:rPr>
          <w:rFonts w:cs="Times New Roman"/>
        </w:rPr>
      </w:pPr>
    </w:p>
    <w:tbl>
      <w:tblPr>
        <w:tblStyle w:val="TableGrid"/>
        <w:tblW w:w="0" w:type="auto"/>
        <w:tblLook w:val="04A0" w:firstRow="1" w:lastRow="0" w:firstColumn="1" w:lastColumn="0" w:noHBand="0" w:noVBand="1"/>
      </w:tblPr>
      <w:tblGrid>
        <w:gridCol w:w="2406"/>
        <w:gridCol w:w="2405"/>
        <w:gridCol w:w="2405"/>
        <w:gridCol w:w="2405"/>
      </w:tblGrid>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Hoạt động</w:t>
            </w:r>
          </w:p>
        </w:tc>
        <w:tc>
          <w:tcPr>
            <w:tcW w:w="2405" w:type="dxa"/>
          </w:tcPr>
          <w:p w:rsidR="005C780E" w:rsidRPr="005C780E" w:rsidRDefault="005C780E" w:rsidP="005C780E">
            <w:pPr>
              <w:spacing w:line="360" w:lineRule="auto"/>
              <w:jc w:val="center"/>
              <w:rPr>
                <w:rFonts w:cs="Times New Roman"/>
              </w:rPr>
            </w:pPr>
            <w:r w:rsidRPr="005C780E">
              <w:rPr>
                <w:rFonts w:cs="Times New Roman"/>
              </w:rPr>
              <w:t>Công việc</w:t>
            </w:r>
          </w:p>
        </w:tc>
        <w:tc>
          <w:tcPr>
            <w:tcW w:w="2405" w:type="dxa"/>
          </w:tcPr>
          <w:p w:rsidR="005C780E" w:rsidRPr="005C780E" w:rsidRDefault="005C780E" w:rsidP="005C780E">
            <w:pPr>
              <w:spacing w:line="360" w:lineRule="auto"/>
              <w:jc w:val="center"/>
              <w:rPr>
                <w:rFonts w:cs="Times New Roman"/>
              </w:rPr>
            </w:pPr>
            <w:r w:rsidRPr="005C780E">
              <w:rPr>
                <w:rFonts w:cs="Times New Roman"/>
              </w:rPr>
              <w:t>Thời gian cần</w:t>
            </w:r>
          </w:p>
        </w:tc>
        <w:tc>
          <w:tcPr>
            <w:tcW w:w="2405" w:type="dxa"/>
          </w:tcPr>
          <w:p w:rsidR="005C780E" w:rsidRPr="005C780E" w:rsidRDefault="005C780E" w:rsidP="005C780E">
            <w:pPr>
              <w:spacing w:line="360" w:lineRule="auto"/>
              <w:jc w:val="center"/>
              <w:rPr>
                <w:rFonts w:cs="Times New Roman"/>
              </w:rPr>
            </w:pPr>
            <w:r w:rsidRPr="005C780E">
              <w:rPr>
                <w:rFonts w:cs="Times New Roman"/>
              </w:rPr>
              <w:t>Hoạt động trước đó</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A</w:t>
            </w:r>
          </w:p>
        </w:tc>
        <w:tc>
          <w:tcPr>
            <w:tcW w:w="2405" w:type="dxa"/>
          </w:tcPr>
          <w:p w:rsidR="005C780E" w:rsidRPr="005C780E" w:rsidRDefault="005C780E" w:rsidP="005C780E">
            <w:pPr>
              <w:spacing w:line="360" w:lineRule="auto"/>
              <w:jc w:val="center"/>
              <w:rPr>
                <w:rFonts w:cs="Times New Roman"/>
              </w:rPr>
            </w:pPr>
            <w:r w:rsidRPr="005C780E">
              <w:rPr>
                <w:rFonts w:cs="Times New Roman"/>
              </w:rPr>
              <w:t>Đào</w:t>
            </w:r>
          </w:p>
        </w:tc>
        <w:tc>
          <w:tcPr>
            <w:tcW w:w="2405" w:type="dxa"/>
          </w:tcPr>
          <w:p w:rsidR="005C780E" w:rsidRPr="005C780E" w:rsidRDefault="005C780E" w:rsidP="005C780E">
            <w:pPr>
              <w:spacing w:line="360" w:lineRule="auto"/>
              <w:jc w:val="center"/>
              <w:rPr>
                <w:rFonts w:cs="Times New Roman"/>
              </w:rPr>
            </w:pPr>
            <w:r w:rsidRPr="005C780E">
              <w:rPr>
                <w:rFonts w:cs="Times New Roman"/>
              </w:rPr>
              <w:t>3</w:t>
            </w:r>
          </w:p>
        </w:tc>
        <w:tc>
          <w:tcPr>
            <w:tcW w:w="2405" w:type="dxa"/>
          </w:tcPr>
          <w:p w:rsidR="005C780E" w:rsidRPr="005C780E" w:rsidRDefault="005C780E" w:rsidP="005C780E">
            <w:pPr>
              <w:spacing w:line="360" w:lineRule="auto"/>
              <w:jc w:val="center"/>
              <w:rPr>
                <w:rFonts w:cs="Times New Roman"/>
              </w:rPr>
            </w:pP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B</w:t>
            </w:r>
          </w:p>
        </w:tc>
        <w:tc>
          <w:tcPr>
            <w:tcW w:w="2405" w:type="dxa"/>
          </w:tcPr>
          <w:p w:rsidR="005C780E" w:rsidRPr="005C780E" w:rsidRDefault="005C780E" w:rsidP="005C780E">
            <w:pPr>
              <w:spacing w:line="360" w:lineRule="auto"/>
              <w:jc w:val="center"/>
              <w:rPr>
                <w:rFonts w:cs="Times New Roman"/>
              </w:rPr>
            </w:pPr>
            <w:r w:rsidRPr="005C780E">
              <w:rPr>
                <w:rFonts w:cs="Times New Roman"/>
              </w:rPr>
              <w:t>Đỗ nền</w:t>
            </w:r>
          </w:p>
        </w:tc>
        <w:tc>
          <w:tcPr>
            <w:tcW w:w="2405" w:type="dxa"/>
          </w:tcPr>
          <w:p w:rsidR="005C780E" w:rsidRPr="005C780E" w:rsidRDefault="005C780E" w:rsidP="005C780E">
            <w:pPr>
              <w:spacing w:line="360" w:lineRule="auto"/>
              <w:jc w:val="center"/>
              <w:rPr>
                <w:rFonts w:cs="Times New Roman"/>
              </w:rPr>
            </w:pPr>
            <w:r w:rsidRPr="005C780E">
              <w:rPr>
                <w:rFonts w:cs="Times New Roman"/>
              </w:rPr>
              <w:t>4</w:t>
            </w:r>
          </w:p>
        </w:tc>
        <w:tc>
          <w:tcPr>
            <w:tcW w:w="2405" w:type="dxa"/>
          </w:tcPr>
          <w:p w:rsidR="005C780E" w:rsidRPr="005C780E" w:rsidRDefault="005C780E" w:rsidP="005C780E">
            <w:pPr>
              <w:spacing w:line="360" w:lineRule="auto"/>
              <w:jc w:val="center"/>
              <w:rPr>
                <w:rFonts w:cs="Times New Roman"/>
              </w:rPr>
            </w:pPr>
            <w:r w:rsidRPr="005C780E">
              <w:rPr>
                <w:rFonts w:cs="Times New Roman"/>
              </w:rPr>
              <w:t>A</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lastRenderedPageBreak/>
              <w:t>C</w:t>
            </w:r>
          </w:p>
        </w:tc>
        <w:tc>
          <w:tcPr>
            <w:tcW w:w="2405" w:type="dxa"/>
          </w:tcPr>
          <w:p w:rsidR="005C780E" w:rsidRPr="005C780E" w:rsidRDefault="005C780E" w:rsidP="005C780E">
            <w:pPr>
              <w:spacing w:line="360" w:lineRule="auto"/>
              <w:jc w:val="center"/>
              <w:rPr>
                <w:rFonts w:cs="Times New Roman"/>
              </w:rPr>
            </w:pPr>
            <w:r w:rsidRPr="005C780E">
              <w:rPr>
                <w:rFonts w:cs="Times New Roman"/>
              </w:rPr>
              <w:t>Dựng ống khói</w:t>
            </w:r>
          </w:p>
        </w:tc>
        <w:tc>
          <w:tcPr>
            <w:tcW w:w="2405" w:type="dxa"/>
          </w:tcPr>
          <w:p w:rsidR="005C780E" w:rsidRPr="005C780E" w:rsidRDefault="005C780E" w:rsidP="005C780E">
            <w:pPr>
              <w:spacing w:line="360" w:lineRule="auto"/>
              <w:jc w:val="center"/>
              <w:rPr>
                <w:rFonts w:cs="Times New Roman"/>
              </w:rPr>
            </w:pPr>
            <w:r w:rsidRPr="005C780E">
              <w:rPr>
                <w:rFonts w:cs="Times New Roman"/>
              </w:rPr>
              <w:t>3</w:t>
            </w:r>
          </w:p>
        </w:tc>
        <w:tc>
          <w:tcPr>
            <w:tcW w:w="2405" w:type="dxa"/>
          </w:tcPr>
          <w:p w:rsidR="005C780E" w:rsidRPr="005C780E" w:rsidRDefault="005C780E" w:rsidP="005C780E">
            <w:pPr>
              <w:spacing w:line="360" w:lineRule="auto"/>
              <w:jc w:val="center"/>
              <w:rPr>
                <w:rFonts w:cs="Times New Roman"/>
              </w:rPr>
            </w:pPr>
            <w:r w:rsidRPr="005C780E">
              <w:rPr>
                <w:rFonts w:cs="Times New Roman"/>
              </w:rPr>
              <w:t>B</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D</w:t>
            </w:r>
          </w:p>
        </w:tc>
        <w:tc>
          <w:tcPr>
            <w:tcW w:w="2405" w:type="dxa"/>
          </w:tcPr>
          <w:p w:rsidR="005C780E" w:rsidRPr="005C780E" w:rsidRDefault="005C780E" w:rsidP="005C780E">
            <w:pPr>
              <w:spacing w:line="360" w:lineRule="auto"/>
              <w:jc w:val="center"/>
              <w:rPr>
                <w:rFonts w:cs="Times New Roman"/>
              </w:rPr>
            </w:pPr>
            <w:r w:rsidRPr="005C780E">
              <w:rPr>
                <w:rFonts w:cs="Times New Roman"/>
              </w:rPr>
              <w:t>Khu nhà</w:t>
            </w:r>
          </w:p>
        </w:tc>
        <w:tc>
          <w:tcPr>
            <w:tcW w:w="2405" w:type="dxa"/>
          </w:tcPr>
          <w:p w:rsidR="005C780E" w:rsidRPr="005C780E" w:rsidRDefault="005C780E" w:rsidP="005C780E">
            <w:pPr>
              <w:spacing w:line="360" w:lineRule="auto"/>
              <w:jc w:val="center"/>
              <w:rPr>
                <w:rFonts w:cs="Times New Roman"/>
              </w:rPr>
            </w:pPr>
            <w:r w:rsidRPr="005C780E">
              <w:rPr>
                <w:rFonts w:cs="Times New Roman"/>
              </w:rPr>
              <w:t>10</w:t>
            </w:r>
          </w:p>
        </w:tc>
        <w:tc>
          <w:tcPr>
            <w:tcW w:w="2405" w:type="dxa"/>
          </w:tcPr>
          <w:p w:rsidR="005C780E" w:rsidRPr="005C780E" w:rsidRDefault="005C780E" w:rsidP="005C780E">
            <w:pPr>
              <w:spacing w:line="360" w:lineRule="auto"/>
              <w:jc w:val="center"/>
              <w:rPr>
                <w:rFonts w:cs="Times New Roman"/>
              </w:rPr>
            </w:pPr>
            <w:r w:rsidRPr="005C780E">
              <w:rPr>
                <w:rFonts w:cs="Times New Roman"/>
              </w:rPr>
              <w:t>B</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E</w:t>
            </w:r>
          </w:p>
        </w:tc>
        <w:tc>
          <w:tcPr>
            <w:tcW w:w="2405" w:type="dxa"/>
          </w:tcPr>
          <w:p w:rsidR="005C780E" w:rsidRPr="005C780E" w:rsidRDefault="005C780E" w:rsidP="005C780E">
            <w:pPr>
              <w:spacing w:line="360" w:lineRule="auto"/>
              <w:jc w:val="center"/>
              <w:rPr>
                <w:rFonts w:cs="Times New Roman"/>
              </w:rPr>
            </w:pPr>
            <w:r w:rsidRPr="005C780E">
              <w:rPr>
                <w:rFonts w:cs="Times New Roman"/>
              </w:rPr>
              <w:t>Kết thúc bên ngoài</w:t>
            </w:r>
          </w:p>
        </w:tc>
        <w:tc>
          <w:tcPr>
            <w:tcW w:w="2405" w:type="dxa"/>
          </w:tcPr>
          <w:p w:rsidR="005C780E" w:rsidRPr="005C780E" w:rsidRDefault="005C780E" w:rsidP="005C780E">
            <w:pPr>
              <w:spacing w:line="360" w:lineRule="auto"/>
              <w:jc w:val="center"/>
              <w:rPr>
                <w:rFonts w:cs="Times New Roman"/>
              </w:rPr>
            </w:pPr>
            <w:r w:rsidRPr="005C780E">
              <w:rPr>
                <w:rFonts w:cs="Times New Roman"/>
              </w:rPr>
              <w:t>8</w:t>
            </w:r>
          </w:p>
        </w:tc>
        <w:tc>
          <w:tcPr>
            <w:tcW w:w="2405" w:type="dxa"/>
          </w:tcPr>
          <w:p w:rsidR="005C780E" w:rsidRPr="005C780E" w:rsidRDefault="005C780E" w:rsidP="005C780E">
            <w:pPr>
              <w:spacing w:line="360" w:lineRule="auto"/>
              <w:jc w:val="center"/>
              <w:rPr>
                <w:rFonts w:cs="Times New Roman"/>
              </w:rPr>
            </w:pPr>
            <w:r w:rsidRPr="005C780E">
              <w:rPr>
                <w:rFonts w:cs="Times New Roman"/>
              </w:rPr>
              <w:t>D</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F</w:t>
            </w:r>
          </w:p>
        </w:tc>
        <w:tc>
          <w:tcPr>
            <w:tcW w:w="2405" w:type="dxa"/>
          </w:tcPr>
          <w:p w:rsidR="005C780E" w:rsidRPr="005C780E" w:rsidRDefault="005C780E" w:rsidP="005C780E">
            <w:pPr>
              <w:spacing w:line="360" w:lineRule="auto"/>
              <w:jc w:val="center"/>
              <w:rPr>
                <w:rFonts w:cs="Times New Roman"/>
              </w:rPr>
            </w:pPr>
            <w:r w:rsidRPr="005C780E">
              <w:rPr>
                <w:rFonts w:cs="Times New Roman"/>
              </w:rPr>
              <w:t>Lắp HVAC</w:t>
            </w:r>
          </w:p>
        </w:tc>
        <w:tc>
          <w:tcPr>
            <w:tcW w:w="2405" w:type="dxa"/>
          </w:tcPr>
          <w:p w:rsidR="005C780E" w:rsidRPr="005C780E" w:rsidRDefault="005C780E" w:rsidP="005C780E">
            <w:pPr>
              <w:spacing w:line="360" w:lineRule="auto"/>
              <w:jc w:val="center"/>
              <w:rPr>
                <w:rFonts w:cs="Times New Roman"/>
              </w:rPr>
            </w:pPr>
            <w:r w:rsidRPr="005C780E">
              <w:rPr>
                <w:rFonts w:cs="Times New Roman"/>
              </w:rPr>
              <w:t>4</w:t>
            </w:r>
          </w:p>
        </w:tc>
        <w:tc>
          <w:tcPr>
            <w:tcW w:w="2405" w:type="dxa"/>
          </w:tcPr>
          <w:p w:rsidR="005C780E" w:rsidRPr="005C780E" w:rsidRDefault="005C780E" w:rsidP="005C780E">
            <w:pPr>
              <w:spacing w:line="360" w:lineRule="auto"/>
              <w:jc w:val="center"/>
              <w:rPr>
                <w:rFonts w:cs="Times New Roman"/>
              </w:rPr>
            </w:pPr>
            <w:r w:rsidRPr="005C780E">
              <w:rPr>
                <w:rFonts w:cs="Times New Roman"/>
              </w:rPr>
              <w:t>D</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G</w:t>
            </w:r>
          </w:p>
        </w:tc>
        <w:tc>
          <w:tcPr>
            <w:tcW w:w="2405" w:type="dxa"/>
          </w:tcPr>
          <w:p w:rsidR="005C780E" w:rsidRPr="005C780E" w:rsidRDefault="005C780E" w:rsidP="005C780E">
            <w:pPr>
              <w:spacing w:line="360" w:lineRule="auto"/>
              <w:jc w:val="center"/>
              <w:rPr>
                <w:rFonts w:cs="Times New Roman"/>
              </w:rPr>
            </w:pPr>
            <w:r w:rsidRPr="005C780E">
              <w:rPr>
                <w:rFonts w:cs="Times New Roman"/>
              </w:rPr>
              <w:t>Điện sơ bộ</w:t>
            </w:r>
          </w:p>
        </w:tc>
        <w:tc>
          <w:tcPr>
            <w:tcW w:w="2405" w:type="dxa"/>
          </w:tcPr>
          <w:p w:rsidR="005C780E" w:rsidRPr="005C780E" w:rsidRDefault="005C780E" w:rsidP="005C780E">
            <w:pPr>
              <w:spacing w:line="360" w:lineRule="auto"/>
              <w:jc w:val="center"/>
              <w:rPr>
                <w:rFonts w:cs="Times New Roman"/>
              </w:rPr>
            </w:pPr>
            <w:r w:rsidRPr="005C780E">
              <w:rPr>
                <w:rFonts w:cs="Times New Roman"/>
              </w:rPr>
              <w:t>6</w:t>
            </w:r>
          </w:p>
        </w:tc>
        <w:tc>
          <w:tcPr>
            <w:tcW w:w="2405" w:type="dxa"/>
          </w:tcPr>
          <w:p w:rsidR="005C780E" w:rsidRPr="005C780E" w:rsidRDefault="005C780E" w:rsidP="005C780E">
            <w:pPr>
              <w:spacing w:line="360" w:lineRule="auto"/>
              <w:jc w:val="center"/>
              <w:rPr>
                <w:rFonts w:cs="Times New Roman"/>
              </w:rPr>
            </w:pPr>
            <w:r w:rsidRPr="005C780E">
              <w:rPr>
                <w:rFonts w:cs="Times New Roman"/>
              </w:rPr>
              <w:t>D</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H</w:t>
            </w:r>
          </w:p>
        </w:tc>
        <w:tc>
          <w:tcPr>
            <w:tcW w:w="2405" w:type="dxa"/>
          </w:tcPr>
          <w:p w:rsidR="005C780E" w:rsidRPr="005C780E" w:rsidRDefault="005C780E" w:rsidP="005C780E">
            <w:pPr>
              <w:spacing w:line="360" w:lineRule="auto"/>
              <w:jc w:val="center"/>
              <w:rPr>
                <w:rFonts w:cs="Times New Roman"/>
              </w:rPr>
            </w:pPr>
            <w:r w:rsidRPr="005C780E">
              <w:rPr>
                <w:rFonts w:cs="Times New Roman"/>
              </w:rPr>
              <w:t>Rải đá nền</w:t>
            </w:r>
          </w:p>
        </w:tc>
        <w:tc>
          <w:tcPr>
            <w:tcW w:w="2405" w:type="dxa"/>
          </w:tcPr>
          <w:p w:rsidR="005C780E" w:rsidRPr="005C780E" w:rsidRDefault="005C780E" w:rsidP="005C780E">
            <w:pPr>
              <w:spacing w:line="360" w:lineRule="auto"/>
              <w:jc w:val="center"/>
              <w:rPr>
                <w:rFonts w:cs="Times New Roman"/>
              </w:rPr>
            </w:pPr>
            <w:r w:rsidRPr="005C780E">
              <w:rPr>
                <w:rFonts w:cs="Times New Roman"/>
              </w:rPr>
              <w:t>8</w:t>
            </w:r>
          </w:p>
        </w:tc>
        <w:tc>
          <w:tcPr>
            <w:tcW w:w="2405" w:type="dxa"/>
          </w:tcPr>
          <w:p w:rsidR="005C780E" w:rsidRPr="005C780E" w:rsidRDefault="005C780E" w:rsidP="005C780E">
            <w:pPr>
              <w:spacing w:line="360" w:lineRule="auto"/>
              <w:jc w:val="center"/>
              <w:rPr>
                <w:rFonts w:cs="Times New Roman"/>
              </w:rPr>
            </w:pPr>
            <w:r w:rsidRPr="005C780E">
              <w:rPr>
                <w:rFonts w:cs="Times New Roman"/>
              </w:rPr>
              <w:t>C,E,F,G</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I</w:t>
            </w:r>
          </w:p>
        </w:tc>
        <w:tc>
          <w:tcPr>
            <w:tcW w:w="2405" w:type="dxa"/>
          </w:tcPr>
          <w:p w:rsidR="005C780E" w:rsidRPr="005C780E" w:rsidRDefault="005C780E" w:rsidP="005C780E">
            <w:pPr>
              <w:spacing w:line="360" w:lineRule="auto"/>
              <w:jc w:val="center"/>
              <w:rPr>
                <w:rFonts w:cs="Times New Roman"/>
              </w:rPr>
            </w:pPr>
            <w:r w:rsidRPr="005C780E">
              <w:rPr>
                <w:rFonts w:cs="Times New Roman"/>
              </w:rPr>
              <w:t>Lắp đặt cabinets</w:t>
            </w:r>
          </w:p>
        </w:tc>
        <w:tc>
          <w:tcPr>
            <w:tcW w:w="2405" w:type="dxa"/>
          </w:tcPr>
          <w:p w:rsidR="005C780E" w:rsidRPr="005C780E" w:rsidRDefault="005C780E" w:rsidP="005C780E">
            <w:pPr>
              <w:spacing w:line="360" w:lineRule="auto"/>
              <w:jc w:val="center"/>
              <w:rPr>
                <w:rFonts w:cs="Times New Roman"/>
              </w:rPr>
            </w:pPr>
            <w:r w:rsidRPr="005C780E">
              <w:rPr>
                <w:rFonts w:cs="Times New Roman"/>
              </w:rPr>
              <w:t>5</w:t>
            </w:r>
          </w:p>
        </w:tc>
        <w:tc>
          <w:tcPr>
            <w:tcW w:w="2405" w:type="dxa"/>
          </w:tcPr>
          <w:p w:rsidR="005C780E" w:rsidRPr="005C780E" w:rsidRDefault="005C780E" w:rsidP="005C780E">
            <w:pPr>
              <w:spacing w:line="360" w:lineRule="auto"/>
              <w:jc w:val="center"/>
              <w:rPr>
                <w:rFonts w:cs="Times New Roman"/>
              </w:rPr>
            </w:pPr>
            <w:r w:rsidRPr="005C780E">
              <w:rPr>
                <w:rFonts w:cs="Times New Roman"/>
              </w:rPr>
              <w:t>H</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J</w:t>
            </w:r>
          </w:p>
        </w:tc>
        <w:tc>
          <w:tcPr>
            <w:tcW w:w="2405" w:type="dxa"/>
          </w:tcPr>
          <w:p w:rsidR="005C780E" w:rsidRPr="005C780E" w:rsidRDefault="005C780E" w:rsidP="005C780E">
            <w:pPr>
              <w:spacing w:line="360" w:lineRule="auto"/>
              <w:jc w:val="center"/>
              <w:rPr>
                <w:rFonts w:cs="Times New Roman"/>
              </w:rPr>
            </w:pPr>
            <w:r w:rsidRPr="005C780E">
              <w:rPr>
                <w:rFonts w:cs="Times New Roman"/>
              </w:rPr>
              <w:t>Sơn</w:t>
            </w:r>
          </w:p>
        </w:tc>
        <w:tc>
          <w:tcPr>
            <w:tcW w:w="2405" w:type="dxa"/>
          </w:tcPr>
          <w:p w:rsidR="005C780E" w:rsidRPr="005C780E" w:rsidRDefault="005C780E" w:rsidP="005C780E">
            <w:pPr>
              <w:spacing w:line="360" w:lineRule="auto"/>
              <w:jc w:val="center"/>
              <w:rPr>
                <w:rFonts w:cs="Times New Roman"/>
              </w:rPr>
            </w:pPr>
            <w:r w:rsidRPr="005C780E">
              <w:rPr>
                <w:rFonts w:cs="Times New Roman"/>
              </w:rPr>
              <w:t>5</w:t>
            </w:r>
          </w:p>
        </w:tc>
        <w:tc>
          <w:tcPr>
            <w:tcW w:w="2405" w:type="dxa"/>
          </w:tcPr>
          <w:p w:rsidR="005C780E" w:rsidRPr="005C780E" w:rsidRDefault="005C780E" w:rsidP="005C780E">
            <w:pPr>
              <w:spacing w:line="360" w:lineRule="auto"/>
              <w:jc w:val="center"/>
              <w:rPr>
                <w:rFonts w:cs="Times New Roman"/>
              </w:rPr>
            </w:pPr>
            <w:r w:rsidRPr="005C780E">
              <w:rPr>
                <w:rFonts w:cs="Times New Roman"/>
              </w:rPr>
              <w:t>H</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K</w:t>
            </w:r>
          </w:p>
        </w:tc>
        <w:tc>
          <w:tcPr>
            <w:tcW w:w="2405" w:type="dxa"/>
          </w:tcPr>
          <w:p w:rsidR="005C780E" w:rsidRPr="005C780E" w:rsidRDefault="005C780E" w:rsidP="005C780E">
            <w:pPr>
              <w:spacing w:line="360" w:lineRule="auto"/>
              <w:jc w:val="center"/>
              <w:rPr>
                <w:rFonts w:cs="Times New Roman"/>
              </w:rPr>
            </w:pPr>
            <w:r w:rsidRPr="005C780E">
              <w:rPr>
                <w:rFonts w:cs="Times New Roman"/>
              </w:rPr>
              <w:t>Hoàn chỉnh ống khói</w:t>
            </w:r>
          </w:p>
        </w:tc>
        <w:tc>
          <w:tcPr>
            <w:tcW w:w="2405" w:type="dxa"/>
          </w:tcPr>
          <w:p w:rsidR="005C780E" w:rsidRPr="005C780E" w:rsidRDefault="005C780E" w:rsidP="005C780E">
            <w:pPr>
              <w:spacing w:line="360" w:lineRule="auto"/>
              <w:jc w:val="center"/>
              <w:rPr>
                <w:rFonts w:cs="Times New Roman"/>
              </w:rPr>
            </w:pPr>
            <w:r w:rsidRPr="005C780E">
              <w:rPr>
                <w:rFonts w:cs="Times New Roman"/>
              </w:rPr>
              <w:t>4</w:t>
            </w:r>
          </w:p>
        </w:tc>
        <w:tc>
          <w:tcPr>
            <w:tcW w:w="2405" w:type="dxa"/>
          </w:tcPr>
          <w:p w:rsidR="005C780E" w:rsidRPr="005C780E" w:rsidRDefault="005C780E" w:rsidP="005C780E">
            <w:pPr>
              <w:spacing w:line="360" w:lineRule="auto"/>
              <w:jc w:val="center"/>
              <w:rPr>
                <w:rFonts w:cs="Times New Roman"/>
              </w:rPr>
            </w:pPr>
            <w:r w:rsidRPr="005C780E">
              <w:rPr>
                <w:rFonts w:cs="Times New Roman"/>
              </w:rPr>
              <w:t>I</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L</w:t>
            </w:r>
          </w:p>
        </w:tc>
        <w:tc>
          <w:tcPr>
            <w:tcW w:w="2405" w:type="dxa"/>
          </w:tcPr>
          <w:p w:rsidR="005C780E" w:rsidRPr="005C780E" w:rsidRDefault="005C780E" w:rsidP="005C780E">
            <w:pPr>
              <w:spacing w:line="360" w:lineRule="auto"/>
              <w:jc w:val="center"/>
              <w:rPr>
                <w:rFonts w:cs="Times New Roman"/>
              </w:rPr>
            </w:pPr>
            <w:r w:rsidRPr="005C780E">
              <w:rPr>
                <w:rFonts w:cs="Times New Roman"/>
              </w:rPr>
              <w:t>Hoàn chỉnh điện</w:t>
            </w:r>
          </w:p>
        </w:tc>
        <w:tc>
          <w:tcPr>
            <w:tcW w:w="2405" w:type="dxa"/>
          </w:tcPr>
          <w:p w:rsidR="005C780E" w:rsidRPr="005C780E" w:rsidRDefault="005C780E" w:rsidP="005C780E">
            <w:pPr>
              <w:spacing w:line="360" w:lineRule="auto"/>
              <w:jc w:val="center"/>
              <w:rPr>
                <w:rFonts w:cs="Times New Roman"/>
              </w:rPr>
            </w:pPr>
            <w:r w:rsidRPr="005C780E">
              <w:rPr>
                <w:rFonts w:cs="Times New Roman"/>
              </w:rPr>
              <w:t>2</w:t>
            </w:r>
          </w:p>
        </w:tc>
        <w:tc>
          <w:tcPr>
            <w:tcW w:w="2405" w:type="dxa"/>
          </w:tcPr>
          <w:p w:rsidR="005C780E" w:rsidRPr="005C780E" w:rsidRDefault="005C780E" w:rsidP="005C780E">
            <w:pPr>
              <w:spacing w:line="360" w:lineRule="auto"/>
              <w:jc w:val="center"/>
              <w:rPr>
                <w:rFonts w:cs="Times New Roman"/>
              </w:rPr>
            </w:pPr>
            <w:r w:rsidRPr="005C780E">
              <w:rPr>
                <w:rFonts w:cs="Times New Roman"/>
              </w:rPr>
              <w:t>J</w:t>
            </w:r>
          </w:p>
        </w:tc>
      </w:tr>
      <w:tr w:rsidR="005C780E" w:rsidRPr="005C780E" w:rsidTr="005E7989">
        <w:tc>
          <w:tcPr>
            <w:tcW w:w="2406" w:type="dxa"/>
          </w:tcPr>
          <w:p w:rsidR="005C780E" w:rsidRPr="005C780E" w:rsidRDefault="005C780E" w:rsidP="005C780E">
            <w:pPr>
              <w:spacing w:line="360" w:lineRule="auto"/>
              <w:jc w:val="center"/>
              <w:rPr>
                <w:rFonts w:cs="Times New Roman"/>
              </w:rPr>
            </w:pPr>
            <w:r w:rsidRPr="005C780E">
              <w:rPr>
                <w:rFonts w:cs="Times New Roman"/>
              </w:rPr>
              <w:t>M</w:t>
            </w:r>
          </w:p>
        </w:tc>
        <w:tc>
          <w:tcPr>
            <w:tcW w:w="2405" w:type="dxa"/>
          </w:tcPr>
          <w:p w:rsidR="005C780E" w:rsidRPr="005C780E" w:rsidRDefault="005C780E" w:rsidP="005C780E">
            <w:pPr>
              <w:spacing w:line="360" w:lineRule="auto"/>
              <w:jc w:val="center"/>
              <w:rPr>
                <w:rFonts w:cs="Times New Roman"/>
              </w:rPr>
            </w:pPr>
            <w:r w:rsidRPr="005C780E">
              <w:rPr>
                <w:rFonts w:cs="Times New Roman"/>
              </w:rPr>
              <w:t>Lắp nền</w:t>
            </w:r>
          </w:p>
        </w:tc>
        <w:tc>
          <w:tcPr>
            <w:tcW w:w="2405" w:type="dxa"/>
          </w:tcPr>
          <w:p w:rsidR="005C780E" w:rsidRPr="005C780E" w:rsidRDefault="005C780E" w:rsidP="005C780E">
            <w:pPr>
              <w:spacing w:line="360" w:lineRule="auto"/>
              <w:jc w:val="center"/>
              <w:rPr>
                <w:rFonts w:cs="Times New Roman"/>
              </w:rPr>
            </w:pPr>
            <w:r w:rsidRPr="005C780E">
              <w:rPr>
                <w:rFonts w:cs="Times New Roman"/>
              </w:rPr>
              <w:t>4</w:t>
            </w:r>
          </w:p>
        </w:tc>
        <w:tc>
          <w:tcPr>
            <w:tcW w:w="2405" w:type="dxa"/>
          </w:tcPr>
          <w:p w:rsidR="005C780E" w:rsidRPr="005C780E" w:rsidRDefault="005C780E" w:rsidP="005C780E">
            <w:pPr>
              <w:spacing w:line="360" w:lineRule="auto"/>
              <w:jc w:val="center"/>
              <w:rPr>
                <w:rFonts w:cs="Times New Roman"/>
              </w:rPr>
            </w:pPr>
            <w:r w:rsidRPr="005C780E">
              <w:rPr>
                <w:rFonts w:cs="Times New Roman"/>
              </w:rPr>
              <w:t>K,L</w:t>
            </w:r>
          </w:p>
        </w:tc>
      </w:tr>
    </w:tbl>
    <w:p w:rsidR="005C780E" w:rsidRDefault="005C780E" w:rsidP="005C780E"/>
    <w:p w:rsidR="005C780E" w:rsidRDefault="005C780E" w:rsidP="005C780E">
      <w:r>
        <w:t>Vẽ hình:</w:t>
      </w:r>
    </w:p>
    <w:p w:rsidR="005C780E" w:rsidRDefault="005C780E" w:rsidP="005C780E"/>
    <w:p w:rsidR="005C780E" w:rsidRDefault="005C780E" w:rsidP="005C780E"/>
    <w:p w:rsidR="005C780E" w:rsidRDefault="00F1311C" w:rsidP="005C780E">
      <w:pPr>
        <w:spacing w:line="360" w:lineRule="auto"/>
        <w:jc w:val="both"/>
      </w:pPr>
      <w:r>
        <w:rPr>
          <w:noProof/>
        </w:rPr>
        <w:drawing>
          <wp:inline distT="0" distB="0" distL="0" distR="0" wp14:anchorId="77850646" wp14:editId="454EB3F3">
            <wp:extent cx="2783127" cy="3710837"/>
            <wp:effectExtent l="0" t="6668"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z2689547588745_d41ddd5c24d7f68eb29873e569dd93ba.jpg"/>
                    <pic:cNvPicPr/>
                  </pic:nvPicPr>
                  <pic:blipFill>
                    <a:blip r:embed="rId22" cstate="print">
                      <a:extLst>
                        <a:ext uri="{28A0092B-C50C-407E-A947-70E740481C1C}">
                          <a14:useLocalDpi xmlns:a14="http://schemas.microsoft.com/office/drawing/2010/main" val="0"/>
                        </a:ext>
                      </a:extLst>
                    </a:blip>
                    <a:stretch>
                      <a:fillRect/>
                    </a:stretch>
                  </pic:blipFill>
                  <pic:spPr>
                    <a:xfrm rot="16200000">
                      <a:off x="0" y="0"/>
                      <a:ext cx="2800998" cy="3734664"/>
                    </a:xfrm>
                    <a:prstGeom prst="rect">
                      <a:avLst/>
                    </a:prstGeom>
                  </pic:spPr>
                </pic:pic>
              </a:graphicData>
            </a:graphic>
          </wp:inline>
        </w:drawing>
      </w:r>
    </w:p>
    <w:p w:rsidR="005C780E" w:rsidRDefault="005C780E" w:rsidP="005C780E">
      <w:pPr>
        <w:spacing w:line="360" w:lineRule="auto"/>
        <w:jc w:val="both"/>
      </w:pPr>
    </w:p>
    <w:p w:rsidR="005C780E" w:rsidRDefault="00F1311C" w:rsidP="005C780E">
      <w:pPr>
        <w:spacing w:line="360" w:lineRule="auto"/>
        <w:rPr>
          <w:b/>
          <w:bCs/>
        </w:rPr>
      </w:pPr>
      <w:r>
        <w:rPr>
          <w:b/>
          <w:bCs/>
        </w:rPr>
        <w:t>Cách</w:t>
      </w:r>
      <w:r w:rsidRPr="0090731B">
        <w:rPr>
          <w:b/>
          <w:bCs/>
        </w:rPr>
        <w:t xml:space="preserve"> vẽ sơ đồ mạng AOA</w:t>
      </w:r>
      <w:r>
        <w:rPr>
          <w:b/>
          <w:bCs/>
        </w:rPr>
        <w:t>:</w:t>
      </w:r>
    </w:p>
    <w:p w:rsidR="00F1311C" w:rsidRPr="00F93228" w:rsidRDefault="00F1311C" w:rsidP="00F1311C">
      <w:pPr>
        <w:spacing w:line="360" w:lineRule="auto"/>
      </w:pPr>
      <w:r w:rsidRPr="00F93228">
        <w:lastRenderedPageBreak/>
        <w:t>AOA (Activities on Arrow) là sơ đồ mạng trong đó công việc đặt trên đường. Các mũi tên chỉ các công việc, còn các nút chỉ các sự kiện. Phương pháp này được sử dụng phổ biến hơn phương pháp AON. Sơ đồ mạng AOA dựa trên khái niệm sau:</w:t>
      </w:r>
    </w:p>
    <w:p w:rsidR="00F1311C" w:rsidRPr="00F93228" w:rsidRDefault="00F1311C" w:rsidP="00F1311C">
      <w:pPr>
        <w:pStyle w:val="ListParagraph"/>
        <w:numPr>
          <w:ilvl w:val="1"/>
          <w:numId w:val="3"/>
        </w:numPr>
        <w:spacing w:line="360" w:lineRule="auto"/>
        <w:ind w:left="927"/>
      </w:pPr>
      <w:r w:rsidRPr="00F93228">
        <w:t>Công việc là một nhiệm vụ hoặc nhóm nhiệm vụ cụ thể cần thực hiện của dự án. Nó đòi hỏi thời gian, nguồn lực, và chi phí để hoàn thành.</w:t>
      </w:r>
    </w:p>
    <w:p w:rsidR="00F1311C" w:rsidRPr="00F93228" w:rsidRDefault="00F1311C" w:rsidP="00F1311C">
      <w:pPr>
        <w:pStyle w:val="ListParagraph"/>
        <w:numPr>
          <w:ilvl w:val="1"/>
          <w:numId w:val="3"/>
        </w:numPr>
        <w:spacing w:line="360" w:lineRule="auto"/>
        <w:ind w:left="927"/>
      </w:pPr>
      <w:r w:rsidRPr="00F93228">
        <w:t>Công việc được đặt trên các đường có mũi tên chỉ chiều thuận của công việc, trên đường này có ghi thông tin về thời gian, và chi phí, nguồn lực để hoàn thành.</w:t>
      </w:r>
    </w:p>
    <w:p w:rsidR="00F1311C" w:rsidRPr="00F93228" w:rsidRDefault="00F1311C" w:rsidP="00F1311C">
      <w:pPr>
        <w:pStyle w:val="ListParagraph"/>
        <w:numPr>
          <w:ilvl w:val="1"/>
          <w:numId w:val="3"/>
        </w:numPr>
        <w:spacing w:line="360" w:lineRule="auto"/>
        <w:ind w:left="927"/>
      </w:pPr>
      <w:r w:rsidRPr="00F93228">
        <w:t>Sự kiện được đặt tại nút, là điểm chuyển tiếp đánh dấu một (một nhóm) công việc đã hoàn thành và khởi đầu của một (một nhóm) công việc kế tiếp.</w:t>
      </w:r>
    </w:p>
    <w:p w:rsidR="00F1311C" w:rsidRPr="00F93228" w:rsidRDefault="00F1311C" w:rsidP="00F1311C">
      <w:pPr>
        <w:pStyle w:val="ListParagraph"/>
        <w:numPr>
          <w:ilvl w:val="1"/>
          <w:numId w:val="3"/>
        </w:numPr>
        <w:spacing w:line="360" w:lineRule="auto"/>
        <w:ind w:left="927"/>
      </w:pPr>
      <w:r w:rsidRPr="00F93228">
        <w:t>Đường là sự kết nối liên tục các công việc tính từ sự kiện đầu đến sự kiện cuối.</w:t>
      </w:r>
    </w:p>
    <w:p w:rsidR="00F1311C" w:rsidRPr="00F93228" w:rsidRDefault="00F1311C" w:rsidP="00F1311C">
      <w:pPr>
        <w:pStyle w:val="ListParagraph"/>
        <w:numPr>
          <w:ilvl w:val="1"/>
          <w:numId w:val="3"/>
        </w:numPr>
        <w:spacing w:line="360" w:lineRule="auto"/>
        <w:ind w:left="927"/>
      </w:pPr>
      <w:r w:rsidRPr="00F93228">
        <w:t>Điểm đầu tiên của mạng là điểm khởi đầu, các công việc sẽ bắt đầu được thực hiện từ đây. Điểm cuối cùng là điểm kết thúc, lúc này công việc cuối cùng sẽ được thực hiện, khép lại toàn bộ dự án.</w:t>
      </w:r>
    </w:p>
    <w:p w:rsidR="00F1311C" w:rsidRDefault="00F1311C" w:rsidP="00F1311C">
      <w:pPr>
        <w:spacing w:line="360" w:lineRule="auto"/>
      </w:pPr>
      <w:r w:rsidRPr="00F93228">
        <w:t>Về nguyên tắc, để xây dựng mạng công việc theo phương pháp AOA, mỗi công việc được biểu diễn bằng một mũi tên có hướng nối hai sự kiện. Để đảm bảo tính lôgic của AOA, cần phải xác định được trình tự thực hiện và mối quan hệ giữa các công việc. Như vậy, theo phương pháp AOA, mạng công việc là sự kết nối liên tục của các sự kiện và công việc.</w:t>
      </w:r>
    </w:p>
    <w:p w:rsidR="00F1311C" w:rsidRDefault="00F1311C" w:rsidP="00F1311C">
      <w:pPr>
        <w:spacing w:line="360" w:lineRule="auto"/>
      </w:pPr>
      <w:r>
        <w:t>Nguyên tắc của phương pháp AOA:</w:t>
      </w:r>
    </w:p>
    <w:p w:rsidR="00F1311C" w:rsidRDefault="00F1311C" w:rsidP="00F1311C">
      <w:pPr>
        <w:spacing w:line="360" w:lineRule="auto"/>
      </w:pPr>
      <w:r>
        <w:t>Sử dụng một mũi tên có hướng để thể hiện 01 công việc. Như vậy ở đây 1 công việc sẽ nối liền 02 sự kiện (đặt trong vòng tròn).</w:t>
      </w:r>
    </w:p>
    <w:p w:rsidR="00F1311C" w:rsidRDefault="00F1311C" w:rsidP="00F1311C">
      <w:pPr>
        <w:spacing w:line="360" w:lineRule="auto"/>
      </w:pPr>
      <w:r>
        <w:t>Trình tự thực hiện giữa các công việc phải đảm bảo tính logic.</w:t>
      </w:r>
    </w:p>
    <w:p w:rsidR="00F1311C" w:rsidRDefault="00F1311C" w:rsidP="00F1311C">
      <w:pPr>
        <w:spacing w:line="360" w:lineRule="auto"/>
      </w:pPr>
      <w:r>
        <w:t>Phương pháp AOA có thể xác định rõ ràng các sự kiện và công việc, tuy nhiên khi có quá nhiều sự kiện thì sẽ mất khá nhiều thời gian để xây dựng sơ đồ mạng.</w:t>
      </w:r>
    </w:p>
    <w:p w:rsidR="00F1311C" w:rsidRDefault="00F1311C" w:rsidP="00F1311C">
      <w:pPr>
        <w:spacing w:line="360" w:lineRule="auto"/>
      </w:pPr>
      <w:r>
        <w:t>Để hiểu rõ hơn về phương pháp AOA trong quản lý tiến độ dự án, ta sẽ giải quyết ví dụ sau:</w:t>
      </w:r>
    </w:p>
    <w:p w:rsidR="00F1311C" w:rsidRDefault="00F1311C" w:rsidP="00F1311C">
      <w:pPr>
        <w:spacing w:line="360" w:lineRule="auto"/>
      </w:pPr>
    </w:p>
    <w:p w:rsidR="00F1311C" w:rsidRDefault="00F1311C" w:rsidP="00F1311C"/>
    <w:p w:rsidR="00F1311C" w:rsidRDefault="00F1311C" w:rsidP="00F1311C"/>
    <w:p w:rsidR="00F1311C" w:rsidRDefault="00F1311C" w:rsidP="005C780E">
      <w:pPr>
        <w:spacing w:line="360" w:lineRule="auto"/>
      </w:pPr>
    </w:p>
    <w:p w:rsidR="00F1311C" w:rsidRDefault="00F1311C" w:rsidP="00F1311C"/>
    <w:tbl>
      <w:tblPr>
        <w:tblStyle w:val="TableGrid"/>
        <w:tblW w:w="0" w:type="auto"/>
        <w:tblLook w:val="04A0" w:firstRow="1" w:lastRow="0" w:firstColumn="1" w:lastColumn="0" w:noHBand="0" w:noVBand="1"/>
      </w:tblPr>
      <w:tblGrid>
        <w:gridCol w:w="3207"/>
        <w:gridCol w:w="3207"/>
        <w:gridCol w:w="3207"/>
      </w:tblGrid>
      <w:tr w:rsidR="00F1311C" w:rsidTr="005E7989">
        <w:tc>
          <w:tcPr>
            <w:tcW w:w="3207" w:type="dxa"/>
          </w:tcPr>
          <w:p w:rsidR="00F1311C" w:rsidRDefault="00F1311C" w:rsidP="005E7989">
            <w:pPr>
              <w:rPr>
                <w:b/>
                <w:bCs/>
              </w:rPr>
            </w:pPr>
            <w:r>
              <w:rPr>
                <w:b/>
                <w:bCs/>
              </w:rPr>
              <w:t>Công việc</w:t>
            </w:r>
          </w:p>
        </w:tc>
        <w:tc>
          <w:tcPr>
            <w:tcW w:w="3207" w:type="dxa"/>
          </w:tcPr>
          <w:p w:rsidR="00F1311C" w:rsidRDefault="00F1311C" w:rsidP="005E7989">
            <w:pPr>
              <w:rPr>
                <w:b/>
                <w:bCs/>
              </w:rPr>
            </w:pPr>
            <w:r>
              <w:rPr>
                <w:b/>
                <w:bCs/>
              </w:rPr>
              <w:t>Thời gian thực hiện</w:t>
            </w:r>
          </w:p>
        </w:tc>
        <w:tc>
          <w:tcPr>
            <w:tcW w:w="3207" w:type="dxa"/>
          </w:tcPr>
          <w:p w:rsidR="00F1311C" w:rsidRDefault="00F1311C" w:rsidP="005E7989">
            <w:pPr>
              <w:rPr>
                <w:b/>
                <w:bCs/>
              </w:rPr>
            </w:pPr>
            <w:r>
              <w:rPr>
                <w:b/>
                <w:bCs/>
              </w:rPr>
              <w:t>Công việc trước</w:t>
            </w:r>
          </w:p>
        </w:tc>
      </w:tr>
      <w:tr w:rsidR="00F1311C" w:rsidTr="005E7989">
        <w:tc>
          <w:tcPr>
            <w:tcW w:w="3207" w:type="dxa"/>
          </w:tcPr>
          <w:p w:rsidR="00F1311C" w:rsidRDefault="00F1311C" w:rsidP="005E7989">
            <w:pPr>
              <w:rPr>
                <w:b/>
                <w:bCs/>
              </w:rPr>
            </w:pPr>
            <w:r>
              <w:rPr>
                <w:b/>
                <w:bCs/>
              </w:rPr>
              <w:t>A</w:t>
            </w:r>
          </w:p>
        </w:tc>
        <w:tc>
          <w:tcPr>
            <w:tcW w:w="3207" w:type="dxa"/>
          </w:tcPr>
          <w:p w:rsidR="00F1311C" w:rsidRDefault="00F1311C" w:rsidP="005E7989">
            <w:pPr>
              <w:rPr>
                <w:b/>
                <w:bCs/>
              </w:rPr>
            </w:pPr>
            <w:r>
              <w:rPr>
                <w:b/>
                <w:bCs/>
              </w:rPr>
              <w:t>5</w:t>
            </w:r>
          </w:p>
        </w:tc>
        <w:tc>
          <w:tcPr>
            <w:tcW w:w="3207" w:type="dxa"/>
          </w:tcPr>
          <w:p w:rsidR="00F1311C" w:rsidRDefault="00F1311C" w:rsidP="005E7989">
            <w:pPr>
              <w:rPr>
                <w:b/>
                <w:bCs/>
              </w:rPr>
            </w:pPr>
          </w:p>
        </w:tc>
      </w:tr>
      <w:tr w:rsidR="00F1311C" w:rsidTr="005E7989">
        <w:tc>
          <w:tcPr>
            <w:tcW w:w="3207" w:type="dxa"/>
          </w:tcPr>
          <w:p w:rsidR="00F1311C" w:rsidRDefault="00F1311C" w:rsidP="005E7989">
            <w:pPr>
              <w:rPr>
                <w:b/>
                <w:bCs/>
              </w:rPr>
            </w:pPr>
            <w:r>
              <w:rPr>
                <w:b/>
                <w:bCs/>
              </w:rPr>
              <w:t>B</w:t>
            </w:r>
          </w:p>
        </w:tc>
        <w:tc>
          <w:tcPr>
            <w:tcW w:w="3207" w:type="dxa"/>
          </w:tcPr>
          <w:p w:rsidR="00F1311C" w:rsidRDefault="00F1311C" w:rsidP="005E7989">
            <w:pPr>
              <w:rPr>
                <w:b/>
                <w:bCs/>
              </w:rPr>
            </w:pPr>
            <w:r>
              <w:rPr>
                <w:b/>
                <w:bCs/>
              </w:rPr>
              <w:t>10</w:t>
            </w:r>
          </w:p>
        </w:tc>
        <w:tc>
          <w:tcPr>
            <w:tcW w:w="3207" w:type="dxa"/>
          </w:tcPr>
          <w:p w:rsidR="00F1311C" w:rsidRDefault="00F1311C" w:rsidP="005E7989">
            <w:pPr>
              <w:rPr>
                <w:b/>
                <w:bCs/>
              </w:rPr>
            </w:pPr>
          </w:p>
        </w:tc>
      </w:tr>
      <w:tr w:rsidR="00F1311C" w:rsidTr="005E7989">
        <w:tc>
          <w:tcPr>
            <w:tcW w:w="3207" w:type="dxa"/>
          </w:tcPr>
          <w:p w:rsidR="00F1311C" w:rsidRDefault="00F1311C" w:rsidP="005E7989">
            <w:pPr>
              <w:rPr>
                <w:b/>
                <w:bCs/>
              </w:rPr>
            </w:pPr>
            <w:r>
              <w:rPr>
                <w:b/>
                <w:bCs/>
              </w:rPr>
              <w:t>C</w:t>
            </w:r>
          </w:p>
        </w:tc>
        <w:tc>
          <w:tcPr>
            <w:tcW w:w="3207" w:type="dxa"/>
          </w:tcPr>
          <w:p w:rsidR="00F1311C" w:rsidRDefault="00F1311C" w:rsidP="005E7989">
            <w:pPr>
              <w:rPr>
                <w:b/>
                <w:bCs/>
              </w:rPr>
            </w:pPr>
            <w:r>
              <w:rPr>
                <w:b/>
                <w:bCs/>
              </w:rPr>
              <w:t>8</w:t>
            </w:r>
          </w:p>
        </w:tc>
        <w:tc>
          <w:tcPr>
            <w:tcW w:w="3207" w:type="dxa"/>
          </w:tcPr>
          <w:p w:rsidR="00F1311C" w:rsidRDefault="00F1311C" w:rsidP="005E7989">
            <w:pPr>
              <w:rPr>
                <w:b/>
                <w:bCs/>
              </w:rPr>
            </w:pPr>
          </w:p>
        </w:tc>
      </w:tr>
      <w:tr w:rsidR="00F1311C" w:rsidTr="005E7989">
        <w:tc>
          <w:tcPr>
            <w:tcW w:w="3207" w:type="dxa"/>
          </w:tcPr>
          <w:p w:rsidR="00F1311C" w:rsidRDefault="00F1311C" w:rsidP="005E7989">
            <w:pPr>
              <w:rPr>
                <w:b/>
                <w:bCs/>
              </w:rPr>
            </w:pPr>
            <w:r>
              <w:rPr>
                <w:b/>
                <w:bCs/>
              </w:rPr>
              <w:t>D</w:t>
            </w:r>
          </w:p>
        </w:tc>
        <w:tc>
          <w:tcPr>
            <w:tcW w:w="3207" w:type="dxa"/>
          </w:tcPr>
          <w:p w:rsidR="00F1311C" w:rsidRDefault="00F1311C" w:rsidP="005E7989">
            <w:pPr>
              <w:rPr>
                <w:b/>
                <w:bCs/>
              </w:rPr>
            </w:pPr>
            <w:r>
              <w:rPr>
                <w:b/>
                <w:bCs/>
              </w:rPr>
              <w:t>7</w:t>
            </w:r>
          </w:p>
        </w:tc>
        <w:tc>
          <w:tcPr>
            <w:tcW w:w="3207" w:type="dxa"/>
          </w:tcPr>
          <w:p w:rsidR="00F1311C" w:rsidRDefault="00F1311C" w:rsidP="005E7989">
            <w:pPr>
              <w:rPr>
                <w:b/>
                <w:bCs/>
              </w:rPr>
            </w:pPr>
            <w:r>
              <w:rPr>
                <w:b/>
                <w:bCs/>
              </w:rPr>
              <w:t>B,A</w:t>
            </w:r>
          </w:p>
        </w:tc>
      </w:tr>
      <w:tr w:rsidR="00F1311C" w:rsidTr="005E7989">
        <w:tc>
          <w:tcPr>
            <w:tcW w:w="3207" w:type="dxa"/>
          </w:tcPr>
          <w:p w:rsidR="00F1311C" w:rsidRDefault="00F1311C" w:rsidP="005E7989">
            <w:pPr>
              <w:rPr>
                <w:b/>
                <w:bCs/>
              </w:rPr>
            </w:pPr>
            <w:r>
              <w:rPr>
                <w:b/>
                <w:bCs/>
              </w:rPr>
              <w:t>E</w:t>
            </w:r>
          </w:p>
        </w:tc>
        <w:tc>
          <w:tcPr>
            <w:tcW w:w="3207" w:type="dxa"/>
          </w:tcPr>
          <w:p w:rsidR="00F1311C" w:rsidRDefault="00F1311C" w:rsidP="005E7989">
            <w:pPr>
              <w:rPr>
                <w:b/>
                <w:bCs/>
              </w:rPr>
            </w:pPr>
            <w:r>
              <w:rPr>
                <w:b/>
                <w:bCs/>
              </w:rPr>
              <w:t>9</w:t>
            </w:r>
          </w:p>
        </w:tc>
        <w:tc>
          <w:tcPr>
            <w:tcW w:w="3207" w:type="dxa"/>
          </w:tcPr>
          <w:p w:rsidR="00F1311C" w:rsidRDefault="00F1311C" w:rsidP="005E7989">
            <w:pPr>
              <w:rPr>
                <w:b/>
                <w:bCs/>
              </w:rPr>
            </w:pPr>
            <w:r>
              <w:rPr>
                <w:b/>
                <w:bCs/>
              </w:rPr>
              <w:t>C</w:t>
            </w:r>
          </w:p>
        </w:tc>
      </w:tr>
      <w:tr w:rsidR="00F1311C" w:rsidTr="005E7989">
        <w:tc>
          <w:tcPr>
            <w:tcW w:w="3207" w:type="dxa"/>
          </w:tcPr>
          <w:p w:rsidR="00F1311C" w:rsidRDefault="00F1311C" w:rsidP="005E7989">
            <w:pPr>
              <w:rPr>
                <w:b/>
                <w:bCs/>
              </w:rPr>
            </w:pPr>
            <w:r>
              <w:rPr>
                <w:b/>
                <w:bCs/>
              </w:rPr>
              <w:t>F</w:t>
            </w:r>
          </w:p>
        </w:tc>
        <w:tc>
          <w:tcPr>
            <w:tcW w:w="3207" w:type="dxa"/>
          </w:tcPr>
          <w:p w:rsidR="00F1311C" w:rsidRDefault="00F1311C" w:rsidP="005E7989">
            <w:pPr>
              <w:rPr>
                <w:b/>
                <w:bCs/>
              </w:rPr>
            </w:pPr>
            <w:r>
              <w:rPr>
                <w:b/>
                <w:bCs/>
              </w:rPr>
              <w:t>4</w:t>
            </w:r>
          </w:p>
        </w:tc>
        <w:tc>
          <w:tcPr>
            <w:tcW w:w="3207" w:type="dxa"/>
          </w:tcPr>
          <w:p w:rsidR="00F1311C" w:rsidRDefault="00F1311C" w:rsidP="005E7989">
            <w:pPr>
              <w:rPr>
                <w:b/>
                <w:bCs/>
              </w:rPr>
            </w:pPr>
            <w:r>
              <w:rPr>
                <w:b/>
                <w:bCs/>
              </w:rPr>
              <w:t>D,E</w:t>
            </w:r>
          </w:p>
        </w:tc>
      </w:tr>
    </w:tbl>
    <w:p w:rsidR="00F1311C" w:rsidRDefault="00F1311C" w:rsidP="00F1311C">
      <w:pPr>
        <w:rPr>
          <w:b/>
          <w:bCs/>
        </w:rPr>
      </w:pPr>
    </w:p>
    <w:p w:rsidR="00F1311C" w:rsidRDefault="00F1311C" w:rsidP="00F1311C">
      <w:pPr>
        <w:rPr>
          <w:b/>
          <w:bCs/>
        </w:rPr>
      </w:pPr>
    </w:p>
    <w:p w:rsidR="00F1311C" w:rsidRDefault="00F1311C" w:rsidP="005C780E">
      <w:pPr>
        <w:spacing w:line="360" w:lineRule="auto"/>
      </w:pPr>
    </w:p>
    <w:p w:rsidR="00F1311C" w:rsidRDefault="002307C1" w:rsidP="005C780E">
      <w:pPr>
        <w:spacing w:line="360" w:lineRule="auto"/>
      </w:pPr>
      <w:r>
        <w:t>Vẽ hình</w:t>
      </w:r>
    </w:p>
    <w:p w:rsidR="002307C1" w:rsidRDefault="002307C1" w:rsidP="005C780E">
      <w:pPr>
        <w:spacing w:line="360" w:lineRule="auto"/>
      </w:pPr>
    </w:p>
    <w:p w:rsidR="002307C1" w:rsidRDefault="002307C1" w:rsidP="005C780E">
      <w:pPr>
        <w:spacing w:line="360" w:lineRule="auto"/>
      </w:pPr>
      <w:r>
        <w:rPr>
          <w:noProof/>
        </w:rPr>
        <w:drawing>
          <wp:inline distT="0" distB="0" distL="0" distR="0">
            <wp:extent cx="3021806" cy="4029075"/>
            <wp:effectExtent l="0" t="8573"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z2690609641848_5cba2c91aea46254d288ea0a29d1308c.jpg"/>
                    <pic:cNvPicPr/>
                  </pic:nvPicPr>
                  <pic:blipFill>
                    <a:blip r:embed="rId23" cstate="print">
                      <a:extLst>
                        <a:ext uri="{28A0092B-C50C-407E-A947-70E740481C1C}">
                          <a14:useLocalDpi xmlns:a14="http://schemas.microsoft.com/office/drawing/2010/main" val="0"/>
                        </a:ext>
                      </a:extLst>
                    </a:blip>
                    <a:stretch>
                      <a:fillRect/>
                    </a:stretch>
                  </pic:blipFill>
                  <pic:spPr>
                    <a:xfrm rot="16200000">
                      <a:off x="0" y="0"/>
                      <a:ext cx="3023708" cy="4031611"/>
                    </a:xfrm>
                    <a:prstGeom prst="rect">
                      <a:avLst/>
                    </a:prstGeom>
                  </pic:spPr>
                </pic:pic>
              </a:graphicData>
            </a:graphic>
          </wp:inline>
        </w:drawing>
      </w:r>
    </w:p>
    <w:p w:rsidR="00F1311C" w:rsidRDefault="00F1311C" w:rsidP="005C780E">
      <w:pPr>
        <w:spacing w:line="360" w:lineRule="auto"/>
      </w:pPr>
    </w:p>
    <w:p w:rsidR="005C780E" w:rsidRPr="005C780E" w:rsidRDefault="005C780E" w:rsidP="005C780E">
      <w:pPr>
        <w:tabs>
          <w:tab w:val="right" w:leader="dot" w:pos="9639"/>
        </w:tabs>
        <w:spacing w:after="0" w:line="312" w:lineRule="auto"/>
        <w:rPr>
          <w:rFonts w:eastAsia="Times New Roman" w:cs="Times New Roman"/>
          <w:b/>
          <w:bCs/>
          <w:szCs w:val="26"/>
        </w:rPr>
      </w:pPr>
    </w:p>
    <w:p w:rsidR="005C780E" w:rsidRDefault="005C780E" w:rsidP="005C780E">
      <w:pPr>
        <w:pStyle w:val="NoSpacing"/>
        <w:spacing w:line="360" w:lineRule="auto"/>
        <w:jc w:val="both"/>
      </w:pPr>
    </w:p>
    <w:p w:rsidR="005C780E" w:rsidRPr="005C780E" w:rsidRDefault="005C780E" w:rsidP="005C780E">
      <w:pPr>
        <w:rPr>
          <w:b/>
          <w:bCs/>
        </w:rPr>
      </w:pPr>
    </w:p>
    <w:p w:rsidR="005C780E" w:rsidRDefault="005C780E" w:rsidP="005C780E">
      <w:pPr>
        <w:spacing w:line="360" w:lineRule="auto"/>
        <w:jc w:val="both"/>
      </w:pPr>
    </w:p>
    <w:p w:rsidR="005C780E" w:rsidRDefault="004A1A2E" w:rsidP="004A1A2E">
      <w:pPr>
        <w:jc w:val="center"/>
        <w:rPr>
          <w:b/>
          <w:sz w:val="32"/>
          <w:szCs w:val="32"/>
        </w:rPr>
      </w:pPr>
      <w:r w:rsidRPr="004A1A2E">
        <w:rPr>
          <w:b/>
          <w:sz w:val="32"/>
          <w:szCs w:val="32"/>
        </w:rPr>
        <w:t>CHƯƠNG 2: NỘI DUNG</w:t>
      </w:r>
    </w:p>
    <w:p w:rsidR="004A1A2E" w:rsidRDefault="004A1A2E" w:rsidP="004A1A2E">
      <w:pPr>
        <w:jc w:val="both"/>
        <w:rPr>
          <w:szCs w:val="26"/>
        </w:rPr>
      </w:pPr>
      <w:r>
        <w:rPr>
          <w:szCs w:val="26"/>
        </w:rPr>
        <w:t>Dự án: quán nét PL center</w:t>
      </w:r>
    </w:p>
    <w:p w:rsidR="00456126" w:rsidRDefault="004A1A2E" w:rsidP="004A1A2E">
      <w:pPr>
        <w:spacing w:line="360" w:lineRule="auto"/>
        <w:jc w:val="both"/>
        <w:rPr>
          <w:szCs w:val="26"/>
        </w:rPr>
      </w:pPr>
      <w:r>
        <w:rPr>
          <w:szCs w:val="26"/>
        </w:rPr>
        <w:t>Em lựa chọn dự án này là vì em thích kiểu dự án này vì em có niềm đam mê với kinh doanh đi đôi với giải trí và hiện tại em đang có mặt bằng sẳn có tại thành phố Hồ Chí Minh. Đây là một thành phố rất đông dân cư và đa số là dân số trẻ với nhịp sống khá bận rộn nên cần những khu vực để giải trí cho các bạn học sinh – sinh viên</w:t>
      </w:r>
      <w:r w:rsidR="00456126">
        <w:rPr>
          <w:szCs w:val="26"/>
        </w:rPr>
        <w:t>. Hơn nữa ngành gamer tại nước ta đang có sự phát triển vượt bậc và càng ngày càng được nhiều người biết đến. Gamer hiện nay không còn là tệ nạn mà còn là một ngành nghề có thể kím ra được rất nhiều sự thành công như là các streamer: Pew Pew, Độ mixi, NTN vlogs, MisThy,… đều là những người xuất phát điểm từ gamer đến hiện nay đều thành công và được mọi người công nhận.</w:t>
      </w:r>
    </w:p>
    <w:p w:rsidR="00456126" w:rsidRDefault="00456126" w:rsidP="004A1A2E">
      <w:pPr>
        <w:spacing w:line="360" w:lineRule="auto"/>
        <w:jc w:val="both"/>
        <w:rPr>
          <w:szCs w:val="26"/>
        </w:rPr>
      </w:pPr>
      <w:r>
        <w:rPr>
          <w:szCs w:val="26"/>
        </w:rPr>
        <w:t>Sơ đồ tổ chức của PL center</w:t>
      </w:r>
    </w:p>
    <w:p w:rsidR="00456126" w:rsidRDefault="00456126" w:rsidP="004A1A2E">
      <w:pPr>
        <w:spacing w:line="360" w:lineRule="auto"/>
        <w:jc w:val="both"/>
        <w:rPr>
          <w:szCs w:val="26"/>
        </w:rPr>
      </w:pPr>
    </w:p>
    <w:p w:rsidR="00456126" w:rsidRDefault="00456126" w:rsidP="00456126">
      <w:r>
        <w:rPr>
          <w:noProof/>
        </w:rPr>
        <mc:AlternateContent>
          <mc:Choice Requires="wps">
            <w:drawing>
              <wp:anchor distT="0" distB="0" distL="114300" distR="114300" simplePos="0" relativeHeight="251702272" behindDoc="0" locked="0" layoutInCell="1" allowOverlap="1" wp14:anchorId="1E957BF3" wp14:editId="67C0E122">
                <wp:simplePos x="0" y="0"/>
                <wp:positionH relativeFrom="column">
                  <wp:posOffset>2488565</wp:posOffset>
                </wp:positionH>
                <wp:positionV relativeFrom="paragraph">
                  <wp:posOffset>63500</wp:posOffset>
                </wp:positionV>
                <wp:extent cx="933450" cy="304800"/>
                <wp:effectExtent l="0" t="0" r="19050" b="19050"/>
                <wp:wrapNone/>
                <wp:docPr id="126" name="Rectangle 126"/>
                <wp:cNvGraphicFramePr/>
                <a:graphic xmlns:a="http://schemas.openxmlformats.org/drawingml/2006/main">
                  <a:graphicData uri="http://schemas.microsoft.com/office/word/2010/wordprocessingShape">
                    <wps:wsp>
                      <wps:cNvSpPr/>
                      <wps:spPr>
                        <a:xfrm>
                          <a:off x="0" y="0"/>
                          <a:ext cx="933450"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Chủ tiệm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44" style="position:absolute;margin-left:195.95pt;margin-top:5pt;width:73.5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" fillcolor="#5b9bd5 [3204]" strokecolor="#1f4d78 [1604]" strokeweight="1pt">
                <v:textbox>
                  <w:txbxContent>
                    <w:p w:rsidR="00F711F8" w:rsidRDefault="00F711F8" w:rsidP="00456126">
                      <w:pPr>
                        <w:jc w:val="center"/>
                      </w:pPr>
                      <w:r>
                        <w:t>Chủ tiệm</w:t>
                      </w:r>
                    </w:p>
                  </w:txbxContent>
                </v:textbox>
              </v:rect>
            </w:pict>
          </mc:Fallback>
        </mc:AlternateContent>
      </w:r>
    </w:p>
    <w:p w:rsidR="00456126" w:rsidRPr="003A652E" w:rsidRDefault="00456126" w:rsidP="00456126">
      <w:r>
        <w:rPr>
          <w:noProof/>
        </w:rPr>
        <mc:AlternateContent>
          <mc:Choice Requires="wps">
            <w:drawing>
              <wp:anchor distT="0" distB="0" distL="114300" distR="114300" simplePos="0" relativeHeight="251712512" behindDoc="0" locked="0" layoutInCell="1" allowOverlap="1" wp14:anchorId="6D89B69B" wp14:editId="572F4FAB">
                <wp:simplePos x="0" y="0"/>
                <wp:positionH relativeFrom="column">
                  <wp:posOffset>2958465</wp:posOffset>
                </wp:positionH>
                <wp:positionV relativeFrom="paragraph">
                  <wp:posOffset>67945</wp:posOffset>
                </wp:positionV>
                <wp:extent cx="6350" cy="520700"/>
                <wp:effectExtent l="38100" t="0" r="69850" b="50800"/>
                <wp:wrapNone/>
                <wp:docPr id="210" name="Straight Arrow Connector 210"/>
                <wp:cNvGraphicFramePr/>
                <a:graphic xmlns:a="http://schemas.openxmlformats.org/drawingml/2006/main">
                  <a:graphicData uri="http://schemas.microsoft.com/office/word/2010/wordprocessingShape">
                    <wps:wsp>
                      <wps:cNvCnPr/>
                      <wps:spPr>
                        <a:xfrm>
                          <a:off x="0" y="0"/>
                          <a:ext cx="6350" cy="520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7AB10D90" id="_x0000_t32" coordsize="21600,21600" o:spt="32" o:oned="t" path="m,l21600,21600e" filled="f">
                <v:path arrowok="t" fillok="f" o:connecttype="none"/>
                <o:lock v:ext="edit" shapetype="t"/>
              </v:shapetype>
              <v:shape id="Straight Arrow Connector 210" o:spid="_x0000_s1026" type="#_x0000_t32" style="position:absolute;margin-left:232.95pt;margin-top:5.35pt;width:.5pt;height:41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" strokecolor="black [3200]" strokeweight=".5pt">
                <v:stroke endarrow="block" joinstyle="miter"/>
              </v:shape>
            </w:pict>
          </mc:Fallback>
        </mc:AlternateContent>
      </w:r>
    </w:p>
    <w:p w:rsidR="00456126" w:rsidRDefault="00456126" w:rsidP="00456126">
      <w:pPr>
        <w:ind w:firstLine="720"/>
        <w:rPr>
          <w:szCs w:val="26"/>
        </w:rPr>
      </w:pPr>
      <w:r>
        <w:rPr>
          <w:noProof/>
          <w:szCs w:val="26"/>
        </w:rPr>
        <mc:AlternateContent>
          <mc:Choice Requires="wps">
            <w:drawing>
              <wp:anchor distT="0" distB="0" distL="114300" distR="114300" simplePos="0" relativeHeight="251703296" behindDoc="0" locked="0" layoutInCell="1" allowOverlap="1" wp14:anchorId="4D103A99" wp14:editId="02A4D381">
                <wp:simplePos x="0" y="0"/>
                <wp:positionH relativeFrom="column">
                  <wp:posOffset>2539365</wp:posOffset>
                </wp:positionH>
                <wp:positionV relativeFrom="paragraph">
                  <wp:posOffset>281940</wp:posOffset>
                </wp:positionV>
                <wp:extent cx="882650" cy="292100"/>
                <wp:effectExtent l="0" t="0" r="12700" b="12700"/>
                <wp:wrapNone/>
                <wp:docPr id="170" name="Rectangle 170"/>
                <wp:cNvGraphicFramePr/>
                <a:graphic xmlns:a="http://schemas.openxmlformats.org/drawingml/2006/main">
                  <a:graphicData uri="http://schemas.microsoft.com/office/word/2010/wordprocessingShape">
                    <wps:wsp>
                      <wps:cNvSpPr/>
                      <wps:spPr>
                        <a:xfrm>
                          <a:off x="0" y="0"/>
                          <a:ext cx="882650" cy="292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Quản lý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0" o:spid="_x0000_s1045" style="position:absolute;left:0;text-align:left;margin-left:199.95pt;margin-top:22.2pt;width:69.5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" fillcolor="#5b9bd5 [3204]" strokecolor="#1f4d78 [1604]" strokeweight="1pt">
                <v:textbox>
                  <w:txbxContent>
                    <w:p w:rsidR="00F711F8" w:rsidRDefault="00F711F8" w:rsidP="00456126">
                      <w:pPr>
                        <w:jc w:val="center"/>
                      </w:pPr>
                      <w:r>
                        <w:t>Quản lý nhân sự</w:t>
                      </w:r>
                    </w:p>
                  </w:txbxContent>
                </v:textbox>
              </v:rect>
            </w:pict>
          </mc:Fallback>
        </mc:AlternateContent>
      </w:r>
    </w:p>
    <w:p w:rsidR="00456126" w:rsidRDefault="00456126" w:rsidP="00456126">
      <w:pPr>
        <w:ind w:firstLine="720"/>
        <w:rPr>
          <w:szCs w:val="26"/>
        </w:rPr>
      </w:pPr>
      <w:r>
        <w:rPr>
          <w:noProof/>
          <w:szCs w:val="26"/>
        </w:rPr>
        <mc:AlternateContent>
          <mc:Choice Requires="wps">
            <w:drawing>
              <wp:anchor distT="0" distB="0" distL="114300" distR="114300" simplePos="0" relativeHeight="251711488" behindDoc="0" locked="0" layoutInCell="1" allowOverlap="1" wp14:anchorId="0852C020" wp14:editId="69A1514F">
                <wp:simplePos x="0" y="0"/>
                <wp:positionH relativeFrom="column">
                  <wp:posOffset>2933065</wp:posOffset>
                </wp:positionH>
                <wp:positionV relativeFrom="paragraph">
                  <wp:posOffset>287020</wp:posOffset>
                </wp:positionV>
                <wp:extent cx="2012950" cy="647700"/>
                <wp:effectExtent l="0" t="0" r="44450" b="76200"/>
                <wp:wrapNone/>
                <wp:docPr id="214" name="Straight Arrow Connector 214"/>
                <wp:cNvGraphicFramePr/>
                <a:graphic xmlns:a="http://schemas.openxmlformats.org/drawingml/2006/main">
                  <a:graphicData uri="http://schemas.microsoft.com/office/word/2010/wordprocessingShape">
                    <wps:wsp>
                      <wps:cNvCnPr/>
                      <wps:spPr>
                        <a:xfrm>
                          <a:off x="0" y="0"/>
                          <a:ext cx="2012950" cy="647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A168731" id="Straight Arrow Connector 214" o:spid="_x0000_s1026" type="#_x0000_t32" style="position:absolute;margin-left:230.95pt;margin-top:22.6pt;width:158.5pt;height:51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710464" behindDoc="0" locked="0" layoutInCell="1" allowOverlap="1" wp14:anchorId="6CB931AF" wp14:editId="17B3EA02">
                <wp:simplePos x="0" y="0"/>
                <wp:positionH relativeFrom="column">
                  <wp:posOffset>2914015</wp:posOffset>
                </wp:positionH>
                <wp:positionV relativeFrom="paragraph">
                  <wp:posOffset>274320</wp:posOffset>
                </wp:positionV>
                <wp:extent cx="406400" cy="615950"/>
                <wp:effectExtent l="0" t="0" r="69850" b="50800"/>
                <wp:wrapNone/>
                <wp:docPr id="213" name="Straight Arrow Connector 213"/>
                <wp:cNvGraphicFramePr/>
                <a:graphic xmlns:a="http://schemas.openxmlformats.org/drawingml/2006/main">
                  <a:graphicData uri="http://schemas.microsoft.com/office/word/2010/wordprocessingShape">
                    <wps:wsp>
                      <wps:cNvCnPr/>
                      <wps:spPr>
                        <a:xfrm>
                          <a:off x="0" y="0"/>
                          <a:ext cx="406400" cy="6159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4822BDE" id="Straight Arrow Connector 213" o:spid="_x0000_s1026" type="#_x0000_t32" style="position:absolute;margin-left:229.45pt;margin-top:21.6pt;width:32pt;height:48.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709440" behindDoc="0" locked="0" layoutInCell="1" allowOverlap="1" wp14:anchorId="6C2503B3" wp14:editId="630BD3F9">
                <wp:simplePos x="0" y="0"/>
                <wp:positionH relativeFrom="column">
                  <wp:posOffset>2234565</wp:posOffset>
                </wp:positionH>
                <wp:positionV relativeFrom="paragraph">
                  <wp:posOffset>274320</wp:posOffset>
                </wp:positionV>
                <wp:extent cx="673100" cy="635000"/>
                <wp:effectExtent l="38100" t="0" r="31750" b="50800"/>
                <wp:wrapNone/>
                <wp:docPr id="212" name="Straight Arrow Connector 212"/>
                <wp:cNvGraphicFramePr/>
                <a:graphic xmlns:a="http://schemas.openxmlformats.org/drawingml/2006/main">
                  <a:graphicData uri="http://schemas.microsoft.com/office/word/2010/wordprocessingShape">
                    <wps:wsp>
                      <wps:cNvCnPr/>
                      <wps:spPr>
                        <a:xfrm flipH="1">
                          <a:off x="0" y="0"/>
                          <a:ext cx="673100" cy="635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665704E" id="Straight Arrow Connector 212" o:spid="_x0000_s1026" type="#_x0000_t32" style="position:absolute;margin-left:175.95pt;margin-top:21.6pt;width:53pt;height:50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708416" behindDoc="0" locked="0" layoutInCell="1" allowOverlap="1" wp14:anchorId="57CFF1AA" wp14:editId="5F76EA69">
                <wp:simplePos x="0" y="0"/>
                <wp:positionH relativeFrom="column">
                  <wp:posOffset>608965</wp:posOffset>
                </wp:positionH>
                <wp:positionV relativeFrom="paragraph">
                  <wp:posOffset>274320</wp:posOffset>
                </wp:positionV>
                <wp:extent cx="2305050" cy="622300"/>
                <wp:effectExtent l="38100" t="0" r="19050" b="82550"/>
                <wp:wrapNone/>
                <wp:docPr id="211" name="Straight Arrow Connector 211"/>
                <wp:cNvGraphicFramePr/>
                <a:graphic xmlns:a="http://schemas.openxmlformats.org/drawingml/2006/main">
                  <a:graphicData uri="http://schemas.microsoft.com/office/word/2010/wordprocessingShape">
                    <wps:wsp>
                      <wps:cNvCnPr/>
                      <wps:spPr>
                        <a:xfrm flipH="1">
                          <a:off x="0" y="0"/>
                          <a:ext cx="2305050" cy="622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981C323" id="Straight Arrow Connector 211" o:spid="_x0000_s1026" type="#_x0000_t32" style="position:absolute;margin-left:47.95pt;margin-top:21.6pt;width:181.5pt;height:49pt;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707392" behindDoc="0" locked="0" layoutInCell="1" allowOverlap="1" wp14:anchorId="700BAE4F" wp14:editId="0B2B09AF">
                <wp:simplePos x="0" y="0"/>
                <wp:positionH relativeFrom="column">
                  <wp:posOffset>4533265</wp:posOffset>
                </wp:positionH>
                <wp:positionV relativeFrom="paragraph">
                  <wp:posOffset>953770</wp:posOffset>
                </wp:positionV>
                <wp:extent cx="1035050" cy="273050"/>
                <wp:effectExtent l="0" t="0" r="12700" b="12700"/>
                <wp:wrapNone/>
                <wp:docPr id="208" name="Rectangle 208"/>
                <wp:cNvGraphicFramePr/>
                <a:graphic xmlns:a="http://schemas.openxmlformats.org/drawingml/2006/main">
                  <a:graphicData uri="http://schemas.microsoft.com/office/word/2010/wordprocessingShape">
                    <wps:wsp>
                      <wps:cNvSpPr/>
                      <wps:spPr>
                        <a:xfrm>
                          <a:off x="0" y="0"/>
                          <a:ext cx="1035050" cy="273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Bảo vệ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8" o:spid="_x0000_s1046" style="position:absolute;left:0;text-align:left;margin-left:356.95pt;margin-top:75.1pt;width:81.5pt;height:2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" fillcolor="#5b9bd5 [3204]" strokecolor="#1f4d78 [1604]" strokeweight="1pt">
                <v:textbox>
                  <w:txbxContent>
                    <w:p w:rsidR="00F711F8" w:rsidRDefault="00F711F8" w:rsidP="00456126">
                      <w:pPr>
                        <w:jc w:val="center"/>
                      </w:pPr>
                      <w:r>
                        <w:t>Bảo vệ</w:t>
                      </w:r>
                    </w:p>
                  </w:txbxContent>
                </v:textbox>
              </v:rect>
            </w:pict>
          </mc:Fallback>
        </mc:AlternateContent>
      </w:r>
      <w:r>
        <w:rPr>
          <w:noProof/>
          <w:szCs w:val="26"/>
        </w:rPr>
        <mc:AlternateContent>
          <mc:Choice Requires="wps">
            <w:drawing>
              <wp:anchor distT="0" distB="0" distL="114300" distR="114300" simplePos="0" relativeHeight="251705344" behindDoc="0" locked="0" layoutInCell="1" allowOverlap="1" wp14:anchorId="0D1F3127" wp14:editId="00AD6FF3">
                <wp:simplePos x="0" y="0"/>
                <wp:positionH relativeFrom="column">
                  <wp:posOffset>2964815</wp:posOffset>
                </wp:positionH>
                <wp:positionV relativeFrom="paragraph">
                  <wp:posOffset>928370</wp:posOffset>
                </wp:positionV>
                <wp:extent cx="1073150" cy="285750"/>
                <wp:effectExtent l="0" t="0" r="12700" b="19050"/>
                <wp:wrapNone/>
                <wp:docPr id="207" name="Rectangle 207"/>
                <wp:cNvGraphicFramePr/>
                <a:graphic xmlns:a="http://schemas.openxmlformats.org/drawingml/2006/main">
                  <a:graphicData uri="http://schemas.microsoft.com/office/word/2010/wordprocessingShape">
                    <wps:wsp>
                      <wps:cNvSpPr/>
                      <wps:spPr>
                        <a:xfrm>
                          <a:off x="0" y="0"/>
                          <a:ext cx="107315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Nv phục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7" o:spid="_x0000_s1047" style="position:absolute;left:0;text-align:left;margin-left:233.45pt;margin-top:73.1pt;width:84.5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" fillcolor="#5b9bd5 [3204]" strokecolor="#1f4d78 [1604]" strokeweight="1pt">
                <v:textbox>
                  <w:txbxContent>
                    <w:p w:rsidR="00F711F8" w:rsidRDefault="00F711F8" w:rsidP="00456126">
                      <w:pPr>
                        <w:jc w:val="center"/>
                      </w:pPr>
                      <w:r>
                        <w:t>Nv phục vụ</w:t>
                      </w:r>
                    </w:p>
                  </w:txbxContent>
                </v:textbox>
              </v:rect>
            </w:pict>
          </mc:Fallback>
        </mc:AlternateContent>
      </w:r>
      <w:r>
        <w:rPr>
          <w:noProof/>
          <w:szCs w:val="26"/>
        </w:rPr>
        <mc:AlternateContent>
          <mc:Choice Requires="wps">
            <w:drawing>
              <wp:anchor distT="0" distB="0" distL="114300" distR="114300" simplePos="0" relativeHeight="251704320" behindDoc="0" locked="0" layoutInCell="1" allowOverlap="1" wp14:anchorId="18AC7B65" wp14:editId="2C069B6C">
                <wp:simplePos x="0" y="0"/>
                <wp:positionH relativeFrom="column">
                  <wp:posOffset>1497965</wp:posOffset>
                </wp:positionH>
                <wp:positionV relativeFrom="paragraph">
                  <wp:posOffset>928370</wp:posOffset>
                </wp:positionV>
                <wp:extent cx="1136650" cy="292100"/>
                <wp:effectExtent l="0" t="0" r="25400" b="12700"/>
                <wp:wrapNone/>
                <wp:docPr id="206" name="Rectangle 206"/>
                <wp:cNvGraphicFramePr/>
                <a:graphic xmlns:a="http://schemas.openxmlformats.org/drawingml/2006/main">
                  <a:graphicData uri="http://schemas.microsoft.com/office/word/2010/wordprocessingShape">
                    <wps:wsp>
                      <wps:cNvSpPr/>
                      <wps:spPr>
                        <a:xfrm>
                          <a:off x="0" y="0"/>
                          <a:ext cx="1136650" cy="292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Nv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6" o:spid="_x0000_s1048" style="position:absolute;left:0;text-align:left;margin-left:117.95pt;margin-top:73.1pt;width:89.5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" fillcolor="#5b9bd5 [3204]" strokecolor="#1f4d78 [1604]" strokeweight="1pt">
                <v:textbox>
                  <w:txbxContent>
                    <w:p w:rsidR="00F711F8" w:rsidRDefault="00F711F8" w:rsidP="00456126">
                      <w:pPr>
                        <w:jc w:val="center"/>
                      </w:pPr>
                      <w:r>
                        <w:t>Nv kế toán</w:t>
                      </w:r>
                    </w:p>
                  </w:txbxContent>
                </v:textbox>
              </v:rect>
            </w:pict>
          </mc:Fallback>
        </mc:AlternateContent>
      </w:r>
      <w:r>
        <w:rPr>
          <w:noProof/>
          <w:szCs w:val="26"/>
        </w:rPr>
        <mc:AlternateContent>
          <mc:Choice Requires="wps">
            <w:drawing>
              <wp:anchor distT="0" distB="0" distL="114300" distR="114300" simplePos="0" relativeHeight="251706368" behindDoc="0" locked="0" layoutInCell="1" allowOverlap="1" wp14:anchorId="14855963" wp14:editId="5AC2F04F">
                <wp:simplePos x="0" y="0"/>
                <wp:positionH relativeFrom="column">
                  <wp:posOffset>-635</wp:posOffset>
                </wp:positionH>
                <wp:positionV relativeFrom="paragraph">
                  <wp:posOffset>922020</wp:posOffset>
                </wp:positionV>
                <wp:extent cx="1206500" cy="298450"/>
                <wp:effectExtent l="0" t="0" r="12700" b="25400"/>
                <wp:wrapNone/>
                <wp:docPr id="205" name="Rectangle 205"/>
                <wp:cNvGraphicFramePr/>
                <a:graphic xmlns:a="http://schemas.openxmlformats.org/drawingml/2006/main">
                  <a:graphicData uri="http://schemas.microsoft.com/office/word/2010/wordprocessingShape">
                    <wps:wsp>
                      <wps:cNvSpPr/>
                      <wps:spPr>
                        <a:xfrm>
                          <a:off x="0" y="0"/>
                          <a:ext cx="1206500" cy="298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11F8" w:rsidRDefault="00F711F8" w:rsidP="00456126">
                            <w:pPr>
                              <w:jc w:val="center"/>
                            </w:pPr>
                            <w:r>
                              <w:t>Nv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5" o:spid="_x0000_s1049" style="position:absolute;left:0;text-align:left;margin-left:-.05pt;margin-top:72.6pt;width:95pt;height:2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" fillcolor="#5b9bd5 [3204]" strokecolor="#1f4d78 [1604]" strokeweight="1pt">
                <v:textbox>
                  <w:txbxContent>
                    <w:p w:rsidR="00F711F8" w:rsidRDefault="00F711F8" w:rsidP="00456126">
                      <w:pPr>
                        <w:jc w:val="center"/>
                      </w:pPr>
                      <w:r>
                        <w:t>Nv kỹ thuật</w:t>
                      </w:r>
                    </w:p>
                  </w:txbxContent>
                </v:textbox>
              </v:rect>
            </w:pict>
          </mc:Fallback>
        </mc:AlternateContent>
      </w:r>
    </w:p>
    <w:p w:rsidR="00456126" w:rsidRDefault="00456126" w:rsidP="00456126">
      <w:pPr>
        <w:rPr>
          <w:szCs w:val="26"/>
        </w:rPr>
      </w:pPr>
    </w:p>
    <w:p w:rsidR="00456126" w:rsidRPr="00DE722E" w:rsidRDefault="00456126" w:rsidP="00456126">
      <w:pPr>
        <w:rPr>
          <w:szCs w:val="26"/>
        </w:rPr>
      </w:pPr>
    </w:p>
    <w:p w:rsidR="00456126" w:rsidRDefault="00456126" w:rsidP="00456126">
      <w:pPr>
        <w:rPr>
          <w:szCs w:val="26"/>
        </w:rPr>
      </w:pPr>
      <w:r>
        <w:rPr>
          <w:szCs w:val="26"/>
        </w:rPr>
        <w:sym w:font="Wingdings" w:char="F076"/>
      </w:r>
      <w:r>
        <w:rPr>
          <w:szCs w:val="26"/>
        </w:rPr>
        <w:t xml:space="preserve"> </w:t>
      </w:r>
      <w:r w:rsidRPr="00DE722E">
        <w:rPr>
          <w:szCs w:val="26"/>
        </w:rPr>
        <w:t>Chức n</w:t>
      </w:r>
      <w:r>
        <w:rPr>
          <w:szCs w:val="26"/>
        </w:rPr>
        <w:t>ăng</w:t>
      </w:r>
      <w:r w:rsidRPr="00DE722E">
        <w:rPr>
          <w:szCs w:val="26"/>
        </w:rPr>
        <w:t>:</w:t>
      </w:r>
    </w:p>
    <w:p w:rsidR="00456126" w:rsidRPr="004A1A2E" w:rsidRDefault="00456126" w:rsidP="004A1A2E">
      <w:pPr>
        <w:spacing w:line="360" w:lineRule="auto"/>
        <w:jc w:val="both"/>
        <w:rPr>
          <w:szCs w:val="26"/>
        </w:rPr>
      </w:pPr>
    </w:p>
    <w:p w:rsidR="005C780E" w:rsidRDefault="005C780E" w:rsidP="005C780E"/>
    <w:p w:rsidR="005C780E" w:rsidRDefault="005C780E" w:rsidP="005C780E">
      <w:pPr>
        <w:rPr>
          <w:b/>
          <w:bCs/>
        </w:rPr>
      </w:pPr>
    </w:p>
    <w:p w:rsidR="005C780E" w:rsidRDefault="005C780E" w:rsidP="001F42AF">
      <w:pPr>
        <w:pStyle w:val="NoSpacing"/>
        <w:spacing w:line="360" w:lineRule="auto"/>
        <w:jc w:val="both"/>
      </w:pPr>
    </w:p>
    <w:p w:rsidR="001F42AF" w:rsidRPr="001F42AF" w:rsidRDefault="001F42AF" w:rsidP="001F42AF">
      <w:pPr>
        <w:tabs>
          <w:tab w:val="right" w:leader="dot" w:pos="9639"/>
        </w:tabs>
        <w:spacing w:after="0" w:line="312" w:lineRule="auto"/>
        <w:rPr>
          <w:rFonts w:eastAsia="Times New Roman" w:cs="Times New Roman"/>
          <w:b/>
          <w:bCs/>
          <w:szCs w:val="26"/>
        </w:rPr>
      </w:pPr>
    </w:p>
    <w:p w:rsidR="001F42AF" w:rsidRPr="000E54C8" w:rsidRDefault="001F42AF" w:rsidP="001F42AF">
      <w:pPr>
        <w:pStyle w:val="NoSpacing"/>
        <w:spacing w:line="360" w:lineRule="auto"/>
        <w:jc w:val="both"/>
      </w:pPr>
    </w:p>
    <w:p w:rsidR="001F42AF" w:rsidRDefault="001F42AF" w:rsidP="001F42AF">
      <w:pPr>
        <w:pStyle w:val="NoSpacing"/>
        <w:spacing w:line="360" w:lineRule="auto"/>
        <w:jc w:val="both"/>
      </w:pPr>
    </w:p>
    <w:p w:rsidR="001F42AF" w:rsidRDefault="001F42AF" w:rsidP="001F42AF">
      <w:pPr>
        <w:pStyle w:val="NoSpacing"/>
        <w:spacing w:line="360" w:lineRule="auto"/>
        <w:jc w:val="both"/>
      </w:pPr>
    </w:p>
    <w:tbl>
      <w:tblPr>
        <w:tblStyle w:val="TableGrid"/>
        <w:tblW w:w="0" w:type="auto"/>
        <w:tblLook w:val="04A0" w:firstRow="1" w:lastRow="0" w:firstColumn="1" w:lastColumn="0" w:noHBand="0" w:noVBand="1"/>
      </w:tblPr>
      <w:tblGrid>
        <w:gridCol w:w="1101"/>
        <w:gridCol w:w="1701"/>
        <w:gridCol w:w="2126"/>
        <w:gridCol w:w="4693"/>
      </w:tblGrid>
      <w:tr w:rsidR="00456126" w:rsidTr="005E7989">
        <w:tc>
          <w:tcPr>
            <w:tcW w:w="1101" w:type="dxa"/>
          </w:tcPr>
          <w:p w:rsidR="00456126" w:rsidRDefault="00456126" w:rsidP="005E7989">
            <w:pPr>
              <w:jc w:val="center"/>
              <w:rPr>
                <w:szCs w:val="26"/>
              </w:rPr>
            </w:pPr>
            <w:r>
              <w:rPr>
                <w:szCs w:val="26"/>
              </w:rPr>
              <w:t>Stt</w:t>
            </w:r>
          </w:p>
        </w:tc>
        <w:tc>
          <w:tcPr>
            <w:tcW w:w="1701" w:type="dxa"/>
          </w:tcPr>
          <w:p w:rsidR="00456126" w:rsidRDefault="00456126" w:rsidP="005E7989">
            <w:pPr>
              <w:jc w:val="center"/>
              <w:rPr>
                <w:szCs w:val="26"/>
              </w:rPr>
            </w:pPr>
            <w:r>
              <w:rPr>
                <w:szCs w:val="26"/>
              </w:rPr>
              <w:t>Bộ phận</w:t>
            </w:r>
          </w:p>
        </w:tc>
        <w:tc>
          <w:tcPr>
            <w:tcW w:w="2126" w:type="dxa"/>
          </w:tcPr>
          <w:p w:rsidR="00456126" w:rsidRDefault="00456126" w:rsidP="005E7989">
            <w:pPr>
              <w:jc w:val="center"/>
              <w:rPr>
                <w:szCs w:val="26"/>
              </w:rPr>
            </w:pPr>
            <w:r>
              <w:rPr>
                <w:szCs w:val="26"/>
              </w:rPr>
              <w:t xml:space="preserve">Số lượng </w:t>
            </w:r>
          </w:p>
        </w:tc>
        <w:tc>
          <w:tcPr>
            <w:tcW w:w="4693" w:type="dxa"/>
          </w:tcPr>
          <w:p w:rsidR="00456126" w:rsidRDefault="00456126" w:rsidP="005E7989">
            <w:pPr>
              <w:jc w:val="center"/>
              <w:rPr>
                <w:szCs w:val="26"/>
              </w:rPr>
            </w:pPr>
            <w:r>
              <w:rPr>
                <w:szCs w:val="26"/>
              </w:rPr>
              <w:t xml:space="preserve">Nhiệm vụ </w:t>
            </w:r>
          </w:p>
        </w:tc>
      </w:tr>
      <w:tr w:rsidR="00456126" w:rsidTr="005E7989">
        <w:tc>
          <w:tcPr>
            <w:tcW w:w="1101" w:type="dxa"/>
          </w:tcPr>
          <w:p w:rsidR="00456126" w:rsidRDefault="00456126" w:rsidP="005E7989">
            <w:pPr>
              <w:jc w:val="center"/>
              <w:rPr>
                <w:szCs w:val="26"/>
              </w:rPr>
            </w:pPr>
            <w:r>
              <w:rPr>
                <w:szCs w:val="26"/>
              </w:rPr>
              <w:t>1</w:t>
            </w:r>
          </w:p>
        </w:tc>
        <w:tc>
          <w:tcPr>
            <w:tcW w:w="1701" w:type="dxa"/>
          </w:tcPr>
          <w:p w:rsidR="00456126" w:rsidRDefault="00456126" w:rsidP="005E7989">
            <w:pPr>
              <w:jc w:val="center"/>
              <w:rPr>
                <w:szCs w:val="26"/>
              </w:rPr>
            </w:pPr>
            <w:r>
              <w:rPr>
                <w:szCs w:val="26"/>
              </w:rPr>
              <w:t xml:space="preserve">Chủ quán </w:t>
            </w:r>
          </w:p>
        </w:tc>
        <w:tc>
          <w:tcPr>
            <w:tcW w:w="2126" w:type="dxa"/>
          </w:tcPr>
          <w:p w:rsidR="00456126" w:rsidRDefault="00456126" w:rsidP="005E7989">
            <w:pPr>
              <w:rPr>
                <w:szCs w:val="26"/>
              </w:rPr>
            </w:pPr>
            <w:r>
              <w:rPr>
                <w:szCs w:val="26"/>
              </w:rPr>
              <w:t xml:space="preserve">              1</w:t>
            </w:r>
          </w:p>
        </w:tc>
        <w:tc>
          <w:tcPr>
            <w:tcW w:w="4693" w:type="dxa"/>
          </w:tcPr>
          <w:p w:rsidR="00456126" w:rsidRDefault="00456126" w:rsidP="005E7989">
            <w:pPr>
              <w:jc w:val="center"/>
              <w:rPr>
                <w:szCs w:val="26"/>
              </w:rPr>
            </w:pPr>
            <w:r>
              <w:rPr>
                <w:szCs w:val="26"/>
              </w:rPr>
              <w:t>Người đứng đầu và là người quyền lực nhất. Có chức năng tuyển chọn và chỉ dạy nhân viên.</w:t>
            </w:r>
          </w:p>
        </w:tc>
      </w:tr>
      <w:tr w:rsidR="00456126" w:rsidTr="005E7989">
        <w:tc>
          <w:tcPr>
            <w:tcW w:w="1101" w:type="dxa"/>
          </w:tcPr>
          <w:p w:rsidR="00456126" w:rsidRDefault="00456126" w:rsidP="005E7989">
            <w:pPr>
              <w:jc w:val="center"/>
              <w:rPr>
                <w:szCs w:val="26"/>
              </w:rPr>
            </w:pPr>
            <w:r>
              <w:rPr>
                <w:szCs w:val="26"/>
              </w:rPr>
              <w:t>2</w:t>
            </w:r>
          </w:p>
        </w:tc>
        <w:tc>
          <w:tcPr>
            <w:tcW w:w="1701" w:type="dxa"/>
          </w:tcPr>
          <w:p w:rsidR="00456126" w:rsidRDefault="00456126" w:rsidP="005E7989">
            <w:pPr>
              <w:jc w:val="center"/>
              <w:rPr>
                <w:szCs w:val="26"/>
              </w:rPr>
            </w:pPr>
            <w:r>
              <w:rPr>
                <w:szCs w:val="26"/>
              </w:rPr>
              <w:t>Quản lý</w:t>
            </w:r>
          </w:p>
        </w:tc>
        <w:tc>
          <w:tcPr>
            <w:tcW w:w="2126" w:type="dxa"/>
          </w:tcPr>
          <w:p w:rsidR="00456126" w:rsidRDefault="00456126" w:rsidP="005E7989">
            <w:pPr>
              <w:jc w:val="center"/>
              <w:rPr>
                <w:szCs w:val="26"/>
              </w:rPr>
            </w:pPr>
            <w:r>
              <w:rPr>
                <w:szCs w:val="26"/>
              </w:rPr>
              <w:t>2</w:t>
            </w:r>
          </w:p>
        </w:tc>
        <w:tc>
          <w:tcPr>
            <w:tcW w:w="4693" w:type="dxa"/>
          </w:tcPr>
          <w:p w:rsidR="00456126" w:rsidRDefault="00456126" w:rsidP="00456126">
            <w:pPr>
              <w:pStyle w:val="ListParagraph"/>
              <w:numPr>
                <w:ilvl w:val="0"/>
                <w:numId w:val="5"/>
              </w:numPr>
              <w:ind w:left="317"/>
              <w:rPr>
                <w:szCs w:val="26"/>
              </w:rPr>
            </w:pPr>
            <w:r>
              <w:rPr>
                <w:szCs w:val="26"/>
              </w:rPr>
              <w:t>Lập kế hoạch định hướng, xây dựng chiến lược phát triển của của hàng</w:t>
            </w:r>
          </w:p>
          <w:p w:rsidR="00456126" w:rsidRDefault="00456126" w:rsidP="00456126">
            <w:pPr>
              <w:pStyle w:val="ListParagraph"/>
              <w:numPr>
                <w:ilvl w:val="0"/>
                <w:numId w:val="5"/>
              </w:numPr>
              <w:ind w:left="317"/>
              <w:rPr>
                <w:szCs w:val="26"/>
              </w:rPr>
            </w:pPr>
            <w:r>
              <w:rPr>
                <w:szCs w:val="26"/>
              </w:rPr>
              <w:t>Quản lý điều phối , giải quyết  công việc hàng ngày</w:t>
            </w:r>
          </w:p>
          <w:p w:rsidR="00456126" w:rsidRPr="00A50099" w:rsidRDefault="00456126" w:rsidP="00456126">
            <w:pPr>
              <w:pStyle w:val="ListParagraph"/>
              <w:numPr>
                <w:ilvl w:val="0"/>
                <w:numId w:val="5"/>
              </w:numPr>
              <w:ind w:left="317"/>
              <w:rPr>
                <w:szCs w:val="26"/>
              </w:rPr>
            </w:pPr>
            <w:r>
              <w:rPr>
                <w:szCs w:val="26"/>
              </w:rPr>
              <w:t>Theo dõi thu chi hằng ngày</w:t>
            </w:r>
          </w:p>
        </w:tc>
      </w:tr>
      <w:tr w:rsidR="00456126" w:rsidTr="005E7989">
        <w:tc>
          <w:tcPr>
            <w:tcW w:w="1101" w:type="dxa"/>
          </w:tcPr>
          <w:p w:rsidR="00456126" w:rsidRDefault="00456126" w:rsidP="005E7989">
            <w:pPr>
              <w:jc w:val="center"/>
              <w:rPr>
                <w:szCs w:val="26"/>
              </w:rPr>
            </w:pPr>
            <w:r>
              <w:rPr>
                <w:szCs w:val="26"/>
              </w:rPr>
              <w:t>3</w:t>
            </w:r>
          </w:p>
        </w:tc>
        <w:tc>
          <w:tcPr>
            <w:tcW w:w="1701" w:type="dxa"/>
          </w:tcPr>
          <w:p w:rsidR="00456126" w:rsidRDefault="00456126" w:rsidP="005E7989">
            <w:pPr>
              <w:jc w:val="center"/>
              <w:rPr>
                <w:szCs w:val="26"/>
              </w:rPr>
            </w:pPr>
            <w:r>
              <w:rPr>
                <w:szCs w:val="26"/>
              </w:rPr>
              <w:t>Marketing</w:t>
            </w:r>
          </w:p>
        </w:tc>
        <w:tc>
          <w:tcPr>
            <w:tcW w:w="2126" w:type="dxa"/>
          </w:tcPr>
          <w:p w:rsidR="00456126" w:rsidRDefault="00456126" w:rsidP="005E7989">
            <w:pPr>
              <w:jc w:val="center"/>
              <w:rPr>
                <w:szCs w:val="26"/>
              </w:rPr>
            </w:pPr>
            <w:r>
              <w:rPr>
                <w:szCs w:val="26"/>
              </w:rPr>
              <w:t>2</w:t>
            </w:r>
          </w:p>
        </w:tc>
        <w:tc>
          <w:tcPr>
            <w:tcW w:w="4693" w:type="dxa"/>
          </w:tcPr>
          <w:p w:rsidR="00456126" w:rsidRPr="00A50099" w:rsidRDefault="00456126" w:rsidP="00456126">
            <w:pPr>
              <w:pStyle w:val="ListParagraph"/>
              <w:numPr>
                <w:ilvl w:val="0"/>
                <w:numId w:val="5"/>
              </w:numPr>
              <w:ind w:left="317"/>
              <w:rPr>
                <w:szCs w:val="26"/>
              </w:rPr>
            </w:pPr>
            <w:r>
              <w:rPr>
                <w:szCs w:val="26"/>
              </w:rPr>
              <w:t>Thiết kế ý tưởng, tổ chức, lên kế hoạch rồi thực hiện kế hoạch marketing của cửa hàng</w:t>
            </w:r>
          </w:p>
        </w:tc>
      </w:tr>
      <w:tr w:rsidR="00456126" w:rsidTr="005E7989">
        <w:tc>
          <w:tcPr>
            <w:tcW w:w="1101" w:type="dxa"/>
          </w:tcPr>
          <w:p w:rsidR="00456126" w:rsidRDefault="00456126" w:rsidP="005E7989">
            <w:pPr>
              <w:jc w:val="center"/>
              <w:rPr>
                <w:szCs w:val="26"/>
              </w:rPr>
            </w:pPr>
            <w:r>
              <w:rPr>
                <w:szCs w:val="26"/>
              </w:rPr>
              <w:t>4</w:t>
            </w:r>
          </w:p>
        </w:tc>
        <w:tc>
          <w:tcPr>
            <w:tcW w:w="1701" w:type="dxa"/>
          </w:tcPr>
          <w:p w:rsidR="00456126" w:rsidRDefault="00456126" w:rsidP="005E7989">
            <w:pPr>
              <w:jc w:val="center"/>
              <w:rPr>
                <w:szCs w:val="26"/>
              </w:rPr>
            </w:pPr>
            <w:r>
              <w:rPr>
                <w:szCs w:val="26"/>
              </w:rPr>
              <w:t>Thu ngân</w:t>
            </w:r>
          </w:p>
        </w:tc>
        <w:tc>
          <w:tcPr>
            <w:tcW w:w="2126" w:type="dxa"/>
          </w:tcPr>
          <w:p w:rsidR="00456126" w:rsidRDefault="00456126" w:rsidP="00456126">
            <w:pPr>
              <w:jc w:val="center"/>
              <w:rPr>
                <w:szCs w:val="26"/>
              </w:rPr>
            </w:pPr>
            <w:r>
              <w:rPr>
                <w:szCs w:val="26"/>
              </w:rPr>
              <w:t>3</w:t>
            </w:r>
          </w:p>
        </w:tc>
        <w:tc>
          <w:tcPr>
            <w:tcW w:w="4693" w:type="dxa"/>
          </w:tcPr>
          <w:p w:rsidR="00456126" w:rsidRPr="00A50099" w:rsidRDefault="00456126" w:rsidP="00456126">
            <w:pPr>
              <w:pStyle w:val="ListParagraph"/>
              <w:numPr>
                <w:ilvl w:val="0"/>
                <w:numId w:val="5"/>
              </w:numPr>
              <w:ind w:left="317"/>
              <w:rPr>
                <w:szCs w:val="26"/>
              </w:rPr>
            </w:pPr>
            <w:r>
              <w:rPr>
                <w:szCs w:val="26"/>
              </w:rPr>
              <w:t>Trực tiếp chi phí và thu tiền</w:t>
            </w:r>
          </w:p>
        </w:tc>
      </w:tr>
      <w:tr w:rsidR="00456126" w:rsidTr="005E7989">
        <w:tc>
          <w:tcPr>
            <w:tcW w:w="1101" w:type="dxa"/>
          </w:tcPr>
          <w:p w:rsidR="00456126" w:rsidRDefault="00456126" w:rsidP="005E7989">
            <w:pPr>
              <w:jc w:val="center"/>
              <w:rPr>
                <w:szCs w:val="26"/>
              </w:rPr>
            </w:pPr>
            <w:r>
              <w:rPr>
                <w:szCs w:val="26"/>
              </w:rPr>
              <w:t>5</w:t>
            </w:r>
          </w:p>
        </w:tc>
        <w:tc>
          <w:tcPr>
            <w:tcW w:w="1701" w:type="dxa"/>
          </w:tcPr>
          <w:p w:rsidR="00456126" w:rsidRDefault="00456126" w:rsidP="005E7989">
            <w:pPr>
              <w:jc w:val="center"/>
              <w:rPr>
                <w:szCs w:val="26"/>
              </w:rPr>
            </w:pPr>
            <w:r>
              <w:rPr>
                <w:szCs w:val="26"/>
              </w:rPr>
              <w:t>Phục vụ</w:t>
            </w:r>
          </w:p>
        </w:tc>
        <w:tc>
          <w:tcPr>
            <w:tcW w:w="2126" w:type="dxa"/>
          </w:tcPr>
          <w:p w:rsidR="00456126" w:rsidRPr="00E42AD2" w:rsidRDefault="00456126" w:rsidP="005E7989">
            <w:pPr>
              <w:pStyle w:val="NormalWeb"/>
              <w:shd w:val="clear" w:color="auto" w:fill="FFFFFF"/>
              <w:spacing w:before="0" w:beforeAutospacing="0" w:after="0" w:afterAutospacing="0"/>
              <w:jc w:val="both"/>
              <w:rPr>
                <w:sz w:val="26"/>
                <w:szCs w:val="26"/>
              </w:rPr>
            </w:pPr>
          </w:p>
          <w:p w:rsidR="00456126" w:rsidRDefault="00456126" w:rsidP="005E7989">
            <w:pPr>
              <w:jc w:val="center"/>
              <w:rPr>
                <w:szCs w:val="26"/>
              </w:rPr>
            </w:pPr>
            <w:r>
              <w:rPr>
                <w:szCs w:val="26"/>
              </w:rPr>
              <w:t>15</w:t>
            </w:r>
          </w:p>
        </w:tc>
        <w:tc>
          <w:tcPr>
            <w:tcW w:w="4693" w:type="dxa"/>
          </w:tcPr>
          <w:p w:rsidR="00456126" w:rsidRDefault="00456126" w:rsidP="00456126">
            <w:pPr>
              <w:pStyle w:val="ListParagraph"/>
              <w:numPr>
                <w:ilvl w:val="0"/>
                <w:numId w:val="5"/>
              </w:numPr>
              <w:ind w:left="317"/>
              <w:rPr>
                <w:szCs w:val="26"/>
              </w:rPr>
            </w:pPr>
            <w:r>
              <w:rPr>
                <w:szCs w:val="26"/>
              </w:rPr>
              <w:t>Phục vụ khách hàng, bưng bê đồ ăn, vệ sinh cửa hàng</w:t>
            </w:r>
          </w:p>
          <w:p w:rsidR="00456126" w:rsidRPr="00A50099" w:rsidRDefault="00456126" w:rsidP="00456126">
            <w:pPr>
              <w:pStyle w:val="ListParagraph"/>
              <w:numPr>
                <w:ilvl w:val="0"/>
                <w:numId w:val="5"/>
              </w:numPr>
              <w:ind w:left="317"/>
              <w:rPr>
                <w:szCs w:val="26"/>
              </w:rPr>
            </w:pPr>
            <w:r>
              <w:rPr>
                <w:szCs w:val="26"/>
              </w:rPr>
              <w:t>Giao hàng nếu có đơn đặt hàng</w:t>
            </w:r>
          </w:p>
        </w:tc>
      </w:tr>
      <w:tr w:rsidR="00456126" w:rsidTr="005E7989">
        <w:tc>
          <w:tcPr>
            <w:tcW w:w="1101" w:type="dxa"/>
          </w:tcPr>
          <w:p w:rsidR="00456126" w:rsidRDefault="00456126" w:rsidP="005E7989">
            <w:pPr>
              <w:jc w:val="center"/>
              <w:rPr>
                <w:szCs w:val="26"/>
              </w:rPr>
            </w:pPr>
            <w:r>
              <w:rPr>
                <w:szCs w:val="26"/>
              </w:rPr>
              <w:t>6</w:t>
            </w:r>
          </w:p>
        </w:tc>
        <w:tc>
          <w:tcPr>
            <w:tcW w:w="1701" w:type="dxa"/>
          </w:tcPr>
          <w:p w:rsidR="00456126" w:rsidRDefault="00456126" w:rsidP="005E7989">
            <w:pPr>
              <w:jc w:val="center"/>
              <w:rPr>
                <w:szCs w:val="26"/>
              </w:rPr>
            </w:pPr>
            <w:r>
              <w:rPr>
                <w:szCs w:val="26"/>
              </w:rPr>
              <w:t>Bảo vệ</w:t>
            </w:r>
          </w:p>
        </w:tc>
        <w:tc>
          <w:tcPr>
            <w:tcW w:w="2126" w:type="dxa"/>
          </w:tcPr>
          <w:p w:rsidR="00456126" w:rsidRDefault="00456126" w:rsidP="005E7989">
            <w:pPr>
              <w:jc w:val="center"/>
              <w:rPr>
                <w:szCs w:val="26"/>
              </w:rPr>
            </w:pPr>
            <w:r>
              <w:rPr>
                <w:szCs w:val="26"/>
              </w:rPr>
              <w:t>6</w:t>
            </w:r>
          </w:p>
        </w:tc>
        <w:tc>
          <w:tcPr>
            <w:tcW w:w="4693" w:type="dxa"/>
          </w:tcPr>
          <w:p w:rsidR="00456126" w:rsidRPr="00A50099" w:rsidRDefault="00456126" w:rsidP="00456126">
            <w:pPr>
              <w:pStyle w:val="ListParagraph"/>
              <w:numPr>
                <w:ilvl w:val="0"/>
                <w:numId w:val="5"/>
              </w:numPr>
              <w:ind w:left="317"/>
              <w:rPr>
                <w:szCs w:val="26"/>
              </w:rPr>
            </w:pPr>
            <w:r>
              <w:rPr>
                <w:szCs w:val="26"/>
              </w:rPr>
              <w:t>Trông xe, cửa hàng</w:t>
            </w:r>
          </w:p>
        </w:tc>
      </w:tr>
    </w:tbl>
    <w:p w:rsidR="00456126" w:rsidRPr="00A50099" w:rsidRDefault="00456126" w:rsidP="00456126">
      <w:pPr>
        <w:rPr>
          <w:szCs w:val="26"/>
        </w:rPr>
      </w:pPr>
    </w:p>
    <w:p w:rsidR="001F42AF" w:rsidRDefault="001F42AF" w:rsidP="001F42AF">
      <w:pPr>
        <w:pStyle w:val="NoSpacing"/>
        <w:spacing w:line="360" w:lineRule="auto"/>
        <w:jc w:val="both"/>
      </w:pPr>
    </w:p>
    <w:p w:rsidR="001F42AF" w:rsidRDefault="001F42AF" w:rsidP="00452ADF">
      <w:pPr>
        <w:pStyle w:val="NoSpacing"/>
        <w:spacing w:line="360" w:lineRule="auto"/>
        <w:jc w:val="both"/>
      </w:pPr>
    </w:p>
    <w:p w:rsidR="001F42AF" w:rsidRDefault="00456126" w:rsidP="00452ADF">
      <w:pPr>
        <w:tabs>
          <w:tab w:val="right" w:leader="dot" w:pos="9639"/>
        </w:tabs>
        <w:spacing w:after="0" w:line="360" w:lineRule="auto"/>
        <w:jc w:val="both"/>
        <w:rPr>
          <w:rFonts w:eastAsia="Times New Roman" w:cs="Times New Roman"/>
          <w:bCs/>
          <w:szCs w:val="26"/>
        </w:rPr>
      </w:pPr>
      <w:r>
        <w:rPr>
          <w:rFonts w:eastAsia="Times New Roman" w:cs="Times New Roman"/>
          <w:bCs/>
          <w:szCs w:val="26"/>
        </w:rPr>
        <w:t>Chi phí nói chung:</w:t>
      </w:r>
    </w:p>
    <w:p w:rsidR="00456126" w:rsidRDefault="00456126" w:rsidP="00452ADF">
      <w:pPr>
        <w:tabs>
          <w:tab w:val="right" w:leader="dot" w:pos="9639"/>
        </w:tabs>
        <w:spacing w:after="0" w:line="360" w:lineRule="auto"/>
        <w:jc w:val="both"/>
        <w:rPr>
          <w:rFonts w:eastAsia="Times New Roman" w:cs="Times New Roman"/>
          <w:bCs/>
          <w:szCs w:val="26"/>
        </w:rPr>
      </w:pPr>
      <w:r>
        <w:rPr>
          <w:rFonts w:eastAsia="Times New Roman" w:cs="Times New Roman"/>
          <w:bCs/>
          <w:szCs w:val="26"/>
        </w:rPr>
        <w:t>Mở các quán game center cần khoảng 3 – 4 tỷ và bạn muốn mở một quán game center cao cấp thì nguồn vốn này có thể đủ cho bạn nếu biết cân bằng và quản lý các khoảng chi phí. Với nguồn vốn này thì bạn có thể thuê mặt bằng</w:t>
      </w:r>
      <w:r w:rsidR="00452ADF">
        <w:rPr>
          <w:rFonts w:eastAsia="Times New Roman" w:cs="Times New Roman"/>
          <w:bCs/>
          <w:szCs w:val="26"/>
        </w:rPr>
        <w:t xml:space="preserve"> có thể phục vụ khoảng 35 – 40 người cùng lúc. Già thuê mặt bằng khoảng 20 – 30 triệu/1 tháng</w:t>
      </w:r>
    </w:p>
    <w:p w:rsidR="00452ADF" w:rsidRDefault="00452ADF" w:rsidP="00452ADF">
      <w:pPr>
        <w:tabs>
          <w:tab w:val="right" w:leader="dot" w:pos="9639"/>
        </w:tabs>
        <w:spacing w:after="0" w:line="360" w:lineRule="auto"/>
        <w:jc w:val="both"/>
        <w:rPr>
          <w:rFonts w:eastAsia="Times New Roman" w:cs="Times New Roman"/>
          <w:bCs/>
          <w:szCs w:val="26"/>
        </w:rPr>
      </w:pPr>
      <w:r>
        <w:rPr>
          <w:rFonts w:eastAsia="Times New Roman" w:cs="Times New Roman"/>
          <w:bCs/>
          <w:szCs w:val="26"/>
        </w:rPr>
        <w:t>Thông thường sẽ giao động từ 3 – 4 tỷ để thiết kế và mua các thiết bị để mở một game center</w:t>
      </w:r>
    </w:p>
    <w:p w:rsidR="00452ADF" w:rsidRDefault="00452ADF" w:rsidP="00452ADF">
      <w:pPr>
        <w:tabs>
          <w:tab w:val="right" w:leader="dot" w:pos="9639"/>
        </w:tabs>
        <w:spacing w:after="0" w:line="360" w:lineRule="auto"/>
        <w:jc w:val="both"/>
        <w:rPr>
          <w:rFonts w:eastAsia="Times New Roman" w:cs="Times New Roman"/>
          <w:bCs/>
          <w:szCs w:val="26"/>
        </w:rPr>
      </w:pPr>
      <w:r>
        <w:rPr>
          <w:rFonts w:eastAsia="Times New Roman" w:cs="Times New Roman"/>
          <w:bCs/>
          <w:szCs w:val="26"/>
        </w:rPr>
        <w:t xml:space="preserve">Thiết kế nội thất là điều rất quan trọng để ghi điểm cũng như thu hút khách hàng. Bạn nên sử dụng 3 tầng của khu vực game center. Tầng 1 là khu vực thu ngân, kiểm tra và khu vực ăn uống để phục vụ khách hàng. Có thể để vài bộ bàn ghế để phục vụ các khách hàng cần </w:t>
      </w:r>
      <w:r>
        <w:rPr>
          <w:rFonts w:eastAsia="Times New Roman" w:cs="Times New Roman"/>
          <w:bCs/>
          <w:szCs w:val="26"/>
        </w:rPr>
        <w:lastRenderedPageBreak/>
        <w:t>thiết cũng như bố trí thêm một dàn loa nhỏ để mở những bản nhạc nhẹ nhàng thư giản. Tầng 2 là dàn máy giá cả bình dân cho tất cả mọi người nhưng đầy đủ tiện nghi. Tầng 3 là dàn máy cao cấp để phục vụ cho các nhu cầu như: streamer hay các công việc đồ hoạ cần cấu hình cao</w:t>
      </w:r>
    </w:p>
    <w:p w:rsidR="00452ADF" w:rsidRPr="001F42AF" w:rsidRDefault="00452ADF" w:rsidP="00452ADF">
      <w:pPr>
        <w:tabs>
          <w:tab w:val="right" w:leader="dot" w:pos="9639"/>
        </w:tabs>
        <w:spacing w:after="0" w:line="360" w:lineRule="auto"/>
        <w:jc w:val="both"/>
        <w:rPr>
          <w:rFonts w:eastAsia="Times New Roman" w:cs="Times New Roman"/>
          <w:bCs/>
          <w:szCs w:val="26"/>
        </w:rPr>
      </w:pPr>
    </w:p>
    <w:p w:rsidR="005341CB" w:rsidRDefault="00452ADF" w:rsidP="005341CB">
      <w:pPr>
        <w:tabs>
          <w:tab w:val="right" w:leader="dot" w:pos="9639"/>
        </w:tabs>
        <w:spacing w:after="0" w:line="360" w:lineRule="auto"/>
        <w:jc w:val="both"/>
        <w:rPr>
          <w:rFonts w:eastAsia="Times New Roman" w:cs="Times New Roman"/>
          <w:bCs/>
          <w:szCs w:val="26"/>
        </w:rPr>
      </w:pPr>
      <w:r>
        <w:rPr>
          <w:rFonts w:eastAsia="Times New Roman" w:cs="Times New Roman"/>
          <w:bCs/>
          <w:szCs w:val="26"/>
        </w:rPr>
        <w:t xml:space="preserve">Chi phí cho 40 dàn PC trong đó có 30 PC loại tốt cấu hình đủ mạnh khoảng </w:t>
      </w:r>
      <w:r w:rsidR="005341CB">
        <w:rPr>
          <w:rFonts w:eastAsia="Times New Roman" w:cs="Times New Roman"/>
          <w:bCs/>
          <w:szCs w:val="26"/>
        </w:rPr>
        <w:t xml:space="preserve">1.5 tỷ đồng tính luôn cả các phụ kiện. 10 dàn máy PC cấu hình cực cao có giá khoảng 1 tỷ đồng tính luôn cả các phụ kiện. Chi phí mặt bằng, trang trí và các thiết bị khác khoảng 1 tỷ đồng. </w:t>
      </w:r>
    </w:p>
    <w:p w:rsidR="00452ADF" w:rsidRDefault="005341CB" w:rsidP="005341CB">
      <w:pPr>
        <w:tabs>
          <w:tab w:val="right" w:leader="dot" w:pos="9639"/>
        </w:tabs>
        <w:spacing w:after="0" w:line="360" w:lineRule="auto"/>
        <w:jc w:val="both"/>
        <w:rPr>
          <w:rFonts w:eastAsia="Times New Roman" w:cs="Times New Roman"/>
          <w:bCs/>
          <w:szCs w:val="26"/>
        </w:rPr>
      </w:pPr>
      <w:r>
        <w:rPr>
          <w:rFonts w:eastAsia="Times New Roman" w:cs="Times New Roman"/>
          <w:bCs/>
          <w:szCs w:val="26"/>
        </w:rPr>
        <w:t>Phải có đội ngũ nhân viên chuyên nghiệp được đào tạo có trách nhiệm phục vụ khách hàng để khách hàng được hài lòng nhất.</w:t>
      </w:r>
    </w:p>
    <w:p w:rsidR="005341CB" w:rsidRDefault="005341CB" w:rsidP="005341CB">
      <w:pPr>
        <w:tabs>
          <w:tab w:val="right" w:leader="dot" w:pos="9639"/>
        </w:tabs>
        <w:spacing w:after="0" w:line="360" w:lineRule="auto"/>
        <w:jc w:val="both"/>
        <w:rPr>
          <w:rFonts w:eastAsia="Times New Roman" w:cs="Times New Roman"/>
          <w:bCs/>
          <w:szCs w:val="26"/>
        </w:rPr>
      </w:pPr>
      <w:r>
        <w:rPr>
          <w:rFonts w:eastAsia="Times New Roman" w:cs="Times New Roman"/>
          <w:bCs/>
          <w:szCs w:val="26"/>
        </w:rPr>
        <w:t>Như vậy, để mở một quán game center vốn khoảng 3 – 4 tỷ đồng.</w:t>
      </w:r>
    </w:p>
    <w:p w:rsidR="005341CB" w:rsidRDefault="005341CB" w:rsidP="005341CB">
      <w:pPr>
        <w:tabs>
          <w:tab w:val="right" w:leader="dot" w:pos="9639"/>
        </w:tabs>
        <w:spacing w:after="0" w:line="360" w:lineRule="auto"/>
        <w:jc w:val="both"/>
        <w:rPr>
          <w:rFonts w:eastAsia="Times New Roman" w:cs="Times New Roman"/>
          <w:bCs/>
          <w:szCs w:val="26"/>
        </w:rPr>
      </w:pPr>
    </w:p>
    <w:p w:rsidR="005341CB" w:rsidRDefault="005341CB" w:rsidP="005341CB">
      <w:pPr>
        <w:tabs>
          <w:tab w:val="right" w:leader="dot" w:pos="9639"/>
        </w:tabs>
        <w:spacing w:after="0" w:line="360" w:lineRule="auto"/>
        <w:jc w:val="both"/>
        <w:rPr>
          <w:rFonts w:eastAsia="Times New Roman" w:cs="Times New Roman"/>
          <w:b/>
          <w:bCs/>
          <w:szCs w:val="26"/>
        </w:rPr>
      </w:pPr>
      <w:r w:rsidRPr="005341CB">
        <w:rPr>
          <w:rFonts w:eastAsia="Times New Roman" w:cs="Times New Roman"/>
          <w:b/>
          <w:bCs/>
          <w:szCs w:val="26"/>
        </w:rPr>
        <w:t>Điểm nỗi bậc của dự án game center</w:t>
      </w:r>
    </w:p>
    <w:p w:rsidR="005341CB" w:rsidRDefault="005341CB" w:rsidP="005341CB">
      <w:pPr>
        <w:tabs>
          <w:tab w:val="right" w:leader="dot" w:pos="9639"/>
        </w:tabs>
        <w:spacing w:after="0" w:line="360" w:lineRule="auto"/>
        <w:jc w:val="both"/>
        <w:rPr>
          <w:rFonts w:eastAsia="Times New Roman" w:cs="Times New Roman"/>
          <w:bCs/>
          <w:szCs w:val="26"/>
        </w:rPr>
      </w:pPr>
      <w:r>
        <w:rPr>
          <w:rFonts w:eastAsia="Times New Roman" w:cs="Times New Roman"/>
          <w:bCs/>
          <w:szCs w:val="26"/>
        </w:rPr>
        <w:t>Là một dạng phòng game online cao cấp, có thể phục vụ được rất nhiều khách hàng</w:t>
      </w:r>
      <w:r w:rsidR="005E7989">
        <w:rPr>
          <w:rFonts w:eastAsia="Times New Roman" w:cs="Times New Roman"/>
          <w:bCs/>
          <w:szCs w:val="26"/>
        </w:rPr>
        <w:t xml:space="preserve"> hướng tới mục tiêu làm khách hàng hài lòng nhất và có không gian thư giản tốt nhất</w:t>
      </w:r>
    </w:p>
    <w:p w:rsidR="005E7989" w:rsidRDefault="005E7989" w:rsidP="005E7989">
      <w:pPr>
        <w:pStyle w:val="NoSpacing"/>
        <w:spacing w:line="360" w:lineRule="auto"/>
        <w:jc w:val="both"/>
        <w:rPr>
          <w:shd w:val="clear" w:color="auto" w:fill="FFFFFF"/>
        </w:rPr>
      </w:pPr>
      <w:r w:rsidRPr="005E7989">
        <w:rPr>
          <w:shd w:val="clear" w:color="auto" w:fill="FFFFFF"/>
        </w:rPr>
        <w:t>Với tốc độ phát triển kinh tế cùng mức sống ngày được nâng cao như hiện nay, nhu cầu giải trí, chơi game, sử dụng internet là điều cần thiết đặc biệt trong giới trẻ. Chủ đầu tư nhận thấy dịch vụ kinh doanh của mình có nhiều lợi thế về địa điểm kinh doanh, cũng như kinh nghiệm làm quản lý dịch vụ lâu năm sẽ đạt được nhiều thành công cho dự án.</w:t>
      </w:r>
    </w:p>
    <w:p w:rsidR="005E7989" w:rsidRDefault="005E7989" w:rsidP="005E7989">
      <w:pPr>
        <w:pStyle w:val="NoSpacing"/>
        <w:spacing w:line="360" w:lineRule="auto"/>
        <w:jc w:val="both"/>
        <w:rPr>
          <w:rFonts w:eastAsia="Times New Roman"/>
          <w:bCs/>
        </w:rPr>
      </w:pPr>
    </w:p>
    <w:p w:rsidR="005E7989" w:rsidRDefault="005E7989" w:rsidP="005E7989">
      <w:pPr>
        <w:pStyle w:val="NormalWeb"/>
        <w:shd w:val="clear" w:color="auto" w:fill="FFFFFF"/>
        <w:spacing w:before="0" w:beforeAutospacing="0" w:after="0" w:afterAutospacing="0"/>
        <w:jc w:val="both"/>
        <w:rPr>
          <w:sz w:val="26"/>
          <w:szCs w:val="26"/>
        </w:rPr>
      </w:pPr>
      <w:r>
        <w:rPr>
          <w:sz w:val="26"/>
          <w:szCs w:val="26"/>
        </w:rPr>
        <w:sym w:font="Wingdings" w:char="F076"/>
      </w:r>
      <w:r>
        <w:rPr>
          <w:sz w:val="26"/>
          <w:szCs w:val="26"/>
        </w:rPr>
        <w:t xml:space="preserve"> Sơ đồ Gantt </w:t>
      </w:r>
    </w:p>
    <w:p w:rsidR="005E7989" w:rsidRDefault="005E7989" w:rsidP="005E7989">
      <w:pPr>
        <w:pStyle w:val="NormalWeb"/>
        <w:shd w:val="clear" w:color="auto" w:fill="FFFFFF"/>
        <w:spacing w:before="0" w:beforeAutospacing="0" w:after="0" w:afterAutospacing="0"/>
        <w:ind w:left="720"/>
        <w:jc w:val="both"/>
        <w:rPr>
          <w:sz w:val="26"/>
          <w:szCs w:val="26"/>
        </w:rPr>
      </w:pPr>
      <w:r>
        <w:rPr>
          <w:sz w:val="26"/>
          <w:szCs w:val="26"/>
        </w:rPr>
        <w:t>Tiến độ bắt đầu từ ngày 01/09/2021, dự kiến khai trương ngày 01/12/2021</w:t>
      </w:r>
    </w:p>
    <w:p w:rsidR="005E7989" w:rsidRDefault="005E7989" w:rsidP="005E7989">
      <w:pPr>
        <w:pStyle w:val="NormalWeb"/>
        <w:shd w:val="clear" w:color="auto" w:fill="FFFFFF"/>
        <w:spacing w:before="0" w:beforeAutospacing="0" w:after="0" w:afterAutospacing="0"/>
        <w:jc w:val="both"/>
        <w:rPr>
          <w:sz w:val="26"/>
          <w:szCs w:val="26"/>
        </w:rPr>
      </w:pPr>
    </w:p>
    <w:p w:rsidR="005E7989" w:rsidRDefault="005E7989" w:rsidP="005E7989">
      <w:pPr>
        <w:pStyle w:val="NormalWeb"/>
        <w:shd w:val="clear" w:color="auto" w:fill="FFFFFF"/>
        <w:spacing w:before="0" w:beforeAutospacing="0" w:after="0" w:afterAutospacing="0"/>
        <w:jc w:val="both"/>
        <w:rPr>
          <w:sz w:val="26"/>
          <w:szCs w:val="26"/>
        </w:rPr>
      </w:pPr>
    </w:p>
    <w:tbl>
      <w:tblPr>
        <w:tblStyle w:val="TableGrid"/>
        <w:tblW w:w="0" w:type="auto"/>
        <w:tblLook w:val="04A0" w:firstRow="1" w:lastRow="0" w:firstColumn="1" w:lastColumn="0" w:noHBand="0" w:noVBand="1"/>
      </w:tblPr>
      <w:tblGrid>
        <w:gridCol w:w="3936"/>
        <w:gridCol w:w="567"/>
        <w:gridCol w:w="567"/>
        <w:gridCol w:w="567"/>
        <w:gridCol w:w="567"/>
        <w:gridCol w:w="567"/>
        <w:gridCol w:w="567"/>
        <w:gridCol w:w="567"/>
        <w:gridCol w:w="567"/>
        <w:gridCol w:w="567"/>
      </w:tblGrid>
      <w:tr w:rsidR="005E7989" w:rsidTr="005E7989">
        <w:tc>
          <w:tcPr>
            <w:tcW w:w="3936" w:type="dxa"/>
            <w:vMerge w:val="restart"/>
            <w:tcBorders>
              <w:tl2br w:val="single" w:sz="4" w:space="0" w:color="auto"/>
            </w:tcBorders>
          </w:tcPr>
          <w:p w:rsidR="005E7989" w:rsidRDefault="005E7989" w:rsidP="005E7989">
            <w:pPr>
              <w:pStyle w:val="NormalWeb"/>
              <w:tabs>
                <w:tab w:val="left" w:pos="2930"/>
              </w:tabs>
              <w:spacing w:before="0" w:beforeAutospacing="0" w:after="0" w:afterAutospacing="0"/>
              <w:jc w:val="both"/>
              <w:rPr>
                <w:sz w:val="26"/>
                <w:szCs w:val="26"/>
              </w:rPr>
            </w:pPr>
            <w:r>
              <w:rPr>
                <w:sz w:val="26"/>
                <w:szCs w:val="26"/>
              </w:rPr>
              <w:tab/>
              <w:t>Tuần</w:t>
            </w:r>
          </w:p>
          <w:p w:rsidR="005E7989" w:rsidRDefault="005E7989" w:rsidP="005E7989">
            <w:pPr>
              <w:pStyle w:val="NormalWeb"/>
              <w:spacing w:before="0" w:beforeAutospacing="0" w:after="0" w:afterAutospacing="0"/>
              <w:jc w:val="both"/>
              <w:rPr>
                <w:sz w:val="26"/>
                <w:szCs w:val="26"/>
              </w:rPr>
            </w:pPr>
            <w:r>
              <w:rPr>
                <w:sz w:val="26"/>
                <w:szCs w:val="26"/>
              </w:rPr>
              <w:t>Hạng mục</w:t>
            </w:r>
          </w:p>
        </w:tc>
        <w:tc>
          <w:tcPr>
            <w:tcW w:w="5103" w:type="dxa"/>
            <w:gridSpan w:val="9"/>
          </w:tcPr>
          <w:p w:rsidR="005E7989" w:rsidRDefault="005E7989" w:rsidP="005E7989">
            <w:pPr>
              <w:pStyle w:val="NormalWeb"/>
              <w:spacing w:before="0" w:beforeAutospacing="0" w:after="0" w:afterAutospacing="0"/>
              <w:jc w:val="center"/>
              <w:rPr>
                <w:sz w:val="26"/>
                <w:szCs w:val="26"/>
              </w:rPr>
            </w:pPr>
            <w:r>
              <w:rPr>
                <w:sz w:val="26"/>
                <w:szCs w:val="26"/>
              </w:rPr>
              <w:t>Năm 2021</w:t>
            </w:r>
          </w:p>
        </w:tc>
      </w:tr>
      <w:tr w:rsidR="005E7989" w:rsidTr="005E7989">
        <w:tc>
          <w:tcPr>
            <w:tcW w:w="3936" w:type="dxa"/>
            <w:vMerge/>
            <w:tcBorders>
              <w:tl2br w:val="single" w:sz="4" w:space="0" w:color="auto"/>
            </w:tcBorders>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4</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5</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6</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7</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8</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9</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10</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11</w:t>
            </w:r>
          </w:p>
        </w:tc>
        <w:tc>
          <w:tcPr>
            <w:tcW w:w="567" w:type="dxa"/>
          </w:tcPr>
          <w:p w:rsidR="005E7989" w:rsidRDefault="005E7989" w:rsidP="005E7989">
            <w:pPr>
              <w:pStyle w:val="NormalWeb"/>
              <w:spacing w:before="0" w:beforeAutospacing="0" w:after="0" w:afterAutospacing="0"/>
              <w:jc w:val="both"/>
              <w:rPr>
                <w:sz w:val="26"/>
                <w:szCs w:val="26"/>
              </w:rPr>
            </w:pPr>
            <w:r>
              <w:rPr>
                <w:sz w:val="26"/>
                <w:szCs w:val="26"/>
              </w:rPr>
              <w:t>12</w:t>
            </w: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Xin giây phép đầu tư</w:t>
            </w:r>
          </w:p>
        </w:tc>
        <w:tc>
          <w:tcPr>
            <w:tcW w:w="567" w:type="dxa"/>
            <w:shd w:val="clear" w:color="auto" w:fill="AEAAAA" w:themeFill="background2" w:themeFillShade="BF"/>
          </w:tcPr>
          <w:p w:rsidR="005E7989" w:rsidRPr="00C85626" w:rsidRDefault="005E7989" w:rsidP="005E7989">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rsidR="005E7989" w:rsidRPr="00C85626" w:rsidRDefault="005E7989" w:rsidP="005E7989">
            <w:pPr>
              <w:pStyle w:val="NormalWeb"/>
              <w:spacing w:before="0" w:beforeAutospacing="0" w:after="0" w:afterAutospacing="0"/>
              <w:jc w:val="both"/>
              <w:rPr>
                <w:color w:val="BFBFBF" w:themeColor="background1" w:themeShade="BF"/>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Tìm nguồn tài trợ</w:t>
            </w:r>
          </w:p>
        </w:tc>
        <w:tc>
          <w:tcPr>
            <w:tcW w:w="567" w:type="dxa"/>
            <w:shd w:val="clear" w:color="auto" w:fill="A6A6A6" w:themeFill="background1" w:themeFillShade="A6"/>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Pr="00C85626" w:rsidRDefault="005E7989" w:rsidP="005E7989">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rsidR="005E7989" w:rsidRPr="00C85626" w:rsidRDefault="005E7989" w:rsidP="005E7989">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Dọn  đất</w:t>
            </w:r>
          </w:p>
        </w:tc>
        <w:tc>
          <w:tcPr>
            <w:tcW w:w="567" w:type="dxa"/>
            <w:shd w:val="clear" w:color="auto" w:fill="A6A6A6" w:themeFill="background1" w:themeFillShade="A6"/>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Sửa chữa quán</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Bố trí quán</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D9D9D9" w:themeFill="background1" w:themeFillShade="D9"/>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Lựa chọn nguồn cung NVL</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Đặt mua NVL</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A6A6A6" w:themeFill="background1" w:themeFillShade="A6"/>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lastRenderedPageBreak/>
              <w:t>Xin giấy phép vệ sinh an toàn thực phẩm</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BFBFBF" w:themeFill="background1" w:themeFillShade="BF"/>
          </w:tcPr>
          <w:p w:rsidR="005E7989" w:rsidRDefault="005E7989" w:rsidP="005E7989">
            <w:pPr>
              <w:pStyle w:val="NormalWeb"/>
              <w:spacing w:before="0" w:beforeAutospacing="0" w:after="0" w:afterAutospacing="0"/>
              <w:jc w:val="both"/>
              <w:rPr>
                <w:sz w:val="26"/>
                <w:szCs w:val="26"/>
              </w:rPr>
            </w:pPr>
          </w:p>
        </w:tc>
        <w:tc>
          <w:tcPr>
            <w:tcW w:w="567" w:type="dxa"/>
          </w:tcPr>
          <w:p w:rsidR="005E7989" w:rsidRPr="00F1553D" w:rsidRDefault="005E7989" w:rsidP="005E7989">
            <w:pPr>
              <w:pStyle w:val="NormalWeb"/>
              <w:spacing w:before="0" w:beforeAutospacing="0" w:after="0" w:afterAutospacing="0"/>
              <w:jc w:val="both"/>
              <w:rPr>
                <w:b/>
                <w:bCs/>
                <w:color w:val="FF0000"/>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Được chứng nhận</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AEAAAA" w:themeFill="background2" w:themeFillShade="BF"/>
          </w:tcPr>
          <w:p w:rsidR="005E7989" w:rsidRDefault="005E7989" w:rsidP="005E7989">
            <w:pPr>
              <w:pStyle w:val="NormalWeb"/>
              <w:spacing w:before="0" w:beforeAutospacing="0" w:after="0" w:afterAutospacing="0"/>
              <w:jc w:val="both"/>
              <w:rPr>
                <w:sz w:val="26"/>
                <w:szCs w:val="26"/>
              </w:rPr>
            </w:pPr>
          </w:p>
        </w:tc>
      </w:tr>
      <w:tr w:rsidR="005E7989" w:rsidTr="005E7989">
        <w:tc>
          <w:tcPr>
            <w:tcW w:w="3936" w:type="dxa"/>
          </w:tcPr>
          <w:p w:rsidR="005E7989" w:rsidRDefault="005E7989" w:rsidP="005E7989">
            <w:pPr>
              <w:pStyle w:val="NormalWeb"/>
              <w:spacing w:before="0" w:beforeAutospacing="0" w:after="0" w:afterAutospacing="0"/>
              <w:jc w:val="both"/>
              <w:rPr>
                <w:sz w:val="26"/>
                <w:szCs w:val="26"/>
              </w:rPr>
            </w:pPr>
            <w:r>
              <w:rPr>
                <w:sz w:val="26"/>
                <w:szCs w:val="26"/>
              </w:rPr>
              <w:t xml:space="preserve">Đưa vào hoạt động </w:t>
            </w: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tcPr>
          <w:p w:rsidR="005E7989" w:rsidRDefault="005E7989" w:rsidP="005E7989">
            <w:pPr>
              <w:pStyle w:val="NormalWeb"/>
              <w:spacing w:before="0" w:beforeAutospacing="0" w:after="0" w:afterAutospacing="0"/>
              <w:jc w:val="both"/>
              <w:rPr>
                <w:sz w:val="26"/>
                <w:szCs w:val="26"/>
              </w:rPr>
            </w:pPr>
          </w:p>
        </w:tc>
        <w:tc>
          <w:tcPr>
            <w:tcW w:w="567" w:type="dxa"/>
            <w:shd w:val="clear" w:color="auto" w:fill="FFFFFF" w:themeFill="background1"/>
          </w:tcPr>
          <w:p w:rsidR="005E7989" w:rsidRDefault="005E7989" w:rsidP="005E7989">
            <w:pPr>
              <w:pStyle w:val="NormalWeb"/>
              <w:spacing w:before="0" w:beforeAutospacing="0" w:after="0" w:afterAutospacing="0"/>
              <w:jc w:val="both"/>
              <w:rPr>
                <w:sz w:val="26"/>
                <w:szCs w:val="26"/>
              </w:rPr>
            </w:pPr>
          </w:p>
        </w:tc>
        <w:tc>
          <w:tcPr>
            <w:tcW w:w="567" w:type="dxa"/>
            <w:shd w:val="clear" w:color="auto" w:fill="AEAAAA" w:themeFill="background2" w:themeFillShade="BF"/>
          </w:tcPr>
          <w:p w:rsidR="005E7989" w:rsidRDefault="005E7989" w:rsidP="005E7989">
            <w:pPr>
              <w:pStyle w:val="NormalWeb"/>
              <w:spacing w:before="0" w:beforeAutospacing="0" w:after="0" w:afterAutospacing="0"/>
              <w:jc w:val="both"/>
              <w:rPr>
                <w:sz w:val="26"/>
                <w:szCs w:val="26"/>
              </w:rPr>
            </w:pPr>
          </w:p>
        </w:tc>
      </w:tr>
    </w:tbl>
    <w:p w:rsidR="005E7989" w:rsidRPr="005E7989" w:rsidRDefault="005E7989" w:rsidP="005E7989">
      <w:pPr>
        <w:pStyle w:val="NoSpacing"/>
        <w:spacing w:line="360" w:lineRule="auto"/>
        <w:jc w:val="both"/>
        <w:rPr>
          <w:rFonts w:eastAsia="Times New Roman"/>
          <w:bCs/>
        </w:rPr>
      </w:pPr>
    </w:p>
    <w:p w:rsidR="001F42AF" w:rsidRDefault="001F42AF" w:rsidP="001F42AF">
      <w:pPr>
        <w:rPr>
          <w:szCs w:val="26"/>
        </w:rPr>
      </w:pPr>
    </w:p>
    <w:p w:rsidR="005E7989" w:rsidRDefault="005E7989" w:rsidP="005E7989">
      <w:pPr>
        <w:rPr>
          <w:rFonts w:cs="Times New Roman"/>
          <w:szCs w:val="26"/>
        </w:rPr>
      </w:pPr>
      <w:r>
        <w:rPr>
          <w:szCs w:val="26"/>
        </w:rPr>
        <w:br/>
      </w:r>
    </w:p>
    <w:tbl>
      <w:tblPr>
        <w:tblStyle w:val="TableGrid"/>
        <w:tblpPr w:leftFromText="180" w:rightFromText="180" w:vertAnchor="text" w:horzAnchor="margin" w:tblpY="114"/>
        <w:tblW w:w="8046" w:type="dxa"/>
        <w:tblLook w:val="04A0" w:firstRow="1" w:lastRow="0" w:firstColumn="1" w:lastColumn="0" w:noHBand="0" w:noVBand="1"/>
      </w:tblPr>
      <w:tblGrid>
        <w:gridCol w:w="3510"/>
        <w:gridCol w:w="803"/>
        <w:gridCol w:w="2174"/>
        <w:gridCol w:w="1559"/>
      </w:tblGrid>
      <w:tr w:rsidR="005E7989" w:rsidTr="005E7989">
        <w:tc>
          <w:tcPr>
            <w:tcW w:w="3510" w:type="dxa"/>
          </w:tcPr>
          <w:p w:rsidR="005E7989" w:rsidRDefault="005E7989" w:rsidP="005E7989">
            <w:pPr>
              <w:rPr>
                <w:rFonts w:cs="Times New Roman"/>
                <w:szCs w:val="26"/>
              </w:rPr>
            </w:pPr>
          </w:p>
        </w:tc>
        <w:tc>
          <w:tcPr>
            <w:tcW w:w="803" w:type="dxa"/>
          </w:tcPr>
          <w:p w:rsidR="005E7989" w:rsidRDefault="005E7989" w:rsidP="005E7989">
            <w:pPr>
              <w:rPr>
                <w:rFonts w:cs="Times New Roman"/>
                <w:szCs w:val="26"/>
              </w:rPr>
            </w:pPr>
            <w:r>
              <w:rPr>
                <w:rFonts w:cs="Times New Roman"/>
                <w:szCs w:val="26"/>
              </w:rPr>
              <w:t>Công việc</w:t>
            </w:r>
          </w:p>
        </w:tc>
        <w:tc>
          <w:tcPr>
            <w:tcW w:w="2174" w:type="dxa"/>
          </w:tcPr>
          <w:p w:rsidR="005E7989" w:rsidRDefault="005E7989" w:rsidP="005E7989">
            <w:pPr>
              <w:rPr>
                <w:rFonts w:cs="Times New Roman"/>
                <w:szCs w:val="26"/>
              </w:rPr>
            </w:pPr>
            <w:r>
              <w:rPr>
                <w:rFonts w:cs="Times New Roman"/>
                <w:szCs w:val="26"/>
              </w:rPr>
              <w:t>Trịnh tự thực hiện</w:t>
            </w:r>
          </w:p>
        </w:tc>
        <w:tc>
          <w:tcPr>
            <w:tcW w:w="1559" w:type="dxa"/>
          </w:tcPr>
          <w:p w:rsidR="005E7989" w:rsidRDefault="005E7989" w:rsidP="005E7989">
            <w:pPr>
              <w:rPr>
                <w:rFonts w:cs="Times New Roman"/>
                <w:szCs w:val="26"/>
              </w:rPr>
            </w:pPr>
            <w:r>
              <w:rPr>
                <w:rFonts w:cs="Times New Roman"/>
                <w:szCs w:val="26"/>
              </w:rPr>
              <w:t>Thời gian</w:t>
            </w:r>
          </w:p>
          <w:p w:rsidR="005E7989" w:rsidRDefault="005E7989" w:rsidP="005E7989">
            <w:pPr>
              <w:rPr>
                <w:rFonts w:cs="Times New Roman"/>
                <w:szCs w:val="26"/>
              </w:rPr>
            </w:pPr>
            <w:r>
              <w:rPr>
                <w:rFonts w:cs="Times New Roman"/>
                <w:szCs w:val="26"/>
              </w:rPr>
              <w:t>( tuần)</w:t>
            </w:r>
          </w:p>
        </w:tc>
      </w:tr>
      <w:tr w:rsidR="005E7989" w:rsidTr="005E7989">
        <w:tc>
          <w:tcPr>
            <w:tcW w:w="3510" w:type="dxa"/>
          </w:tcPr>
          <w:p w:rsidR="005E7989" w:rsidRDefault="005E7989" w:rsidP="005E7989">
            <w:pPr>
              <w:rPr>
                <w:rFonts w:cs="Times New Roman"/>
                <w:szCs w:val="26"/>
              </w:rPr>
            </w:pPr>
            <w:r>
              <w:rPr>
                <w:szCs w:val="26"/>
              </w:rPr>
              <w:t>Xin giây phép đầu tư</w:t>
            </w:r>
          </w:p>
        </w:tc>
        <w:tc>
          <w:tcPr>
            <w:tcW w:w="803" w:type="dxa"/>
          </w:tcPr>
          <w:p w:rsidR="005E7989" w:rsidRDefault="005E7989" w:rsidP="005E7989">
            <w:pPr>
              <w:rPr>
                <w:rFonts w:cs="Times New Roman"/>
                <w:szCs w:val="26"/>
              </w:rPr>
            </w:pPr>
            <w:r>
              <w:rPr>
                <w:rFonts w:cs="Times New Roman"/>
                <w:szCs w:val="26"/>
              </w:rPr>
              <w:t>A</w:t>
            </w:r>
          </w:p>
        </w:tc>
        <w:tc>
          <w:tcPr>
            <w:tcW w:w="2174" w:type="dxa"/>
          </w:tcPr>
          <w:p w:rsidR="005E7989" w:rsidRDefault="005E7989" w:rsidP="005E7989">
            <w:pPr>
              <w:rPr>
                <w:rFonts w:cs="Times New Roman"/>
                <w:szCs w:val="26"/>
              </w:rPr>
            </w:pPr>
            <w:r>
              <w:rPr>
                <w:rFonts w:cs="Times New Roman"/>
                <w:szCs w:val="26"/>
              </w:rPr>
              <w:t>-</w:t>
            </w:r>
          </w:p>
        </w:tc>
        <w:tc>
          <w:tcPr>
            <w:tcW w:w="1559" w:type="dxa"/>
          </w:tcPr>
          <w:p w:rsidR="005E7989" w:rsidRDefault="005E7989" w:rsidP="005E7989">
            <w:pPr>
              <w:rPr>
                <w:rFonts w:cs="Times New Roman"/>
                <w:szCs w:val="26"/>
              </w:rPr>
            </w:pPr>
            <w:r>
              <w:rPr>
                <w:rFonts w:cs="Times New Roman"/>
                <w:szCs w:val="26"/>
              </w:rPr>
              <w:t>4</w:t>
            </w:r>
          </w:p>
        </w:tc>
      </w:tr>
      <w:tr w:rsidR="005E7989" w:rsidTr="005E7989">
        <w:tc>
          <w:tcPr>
            <w:tcW w:w="3510" w:type="dxa"/>
          </w:tcPr>
          <w:p w:rsidR="005E7989" w:rsidRDefault="005E7989" w:rsidP="005E7989">
            <w:pPr>
              <w:rPr>
                <w:rFonts w:cs="Times New Roman"/>
                <w:szCs w:val="26"/>
              </w:rPr>
            </w:pPr>
            <w:r>
              <w:rPr>
                <w:szCs w:val="26"/>
              </w:rPr>
              <w:t>Tìm nguồn tài trợ</w:t>
            </w:r>
          </w:p>
        </w:tc>
        <w:tc>
          <w:tcPr>
            <w:tcW w:w="803" w:type="dxa"/>
          </w:tcPr>
          <w:p w:rsidR="005E7989" w:rsidRDefault="005E7989" w:rsidP="005E7989">
            <w:pPr>
              <w:rPr>
                <w:rFonts w:cs="Times New Roman"/>
                <w:szCs w:val="26"/>
              </w:rPr>
            </w:pPr>
            <w:r>
              <w:rPr>
                <w:rFonts w:cs="Times New Roman"/>
                <w:szCs w:val="26"/>
              </w:rPr>
              <w:t>B</w:t>
            </w:r>
          </w:p>
        </w:tc>
        <w:tc>
          <w:tcPr>
            <w:tcW w:w="2174" w:type="dxa"/>
          </w:tcPr>
          <w:p w:rsidR="005E7989" w:rsidRDefault="005E7989" w:rsidP="005E7989">
            <w:pPr>
              <w:rPr>
                <w:rFonts w:cs="Times New Roman"/>
                <w:szCs w:val="26"/>
              </w:rPr>
            </w:pPr>
            <w:r>
              <w:rPr>
                <w:rFonts w:cs="Times New Roman"/>
                <w:szCs w:val="26"/>
              </w:rPr>
              <w:t>-</w:t>
            </w:r>
          </w:p>
        </w:tc>
        <w:tc>
          <w:tcPr>
            <w:tcW w:w="1559" w:type="dxa"/>
          </w:tcPr>
          <w:p w:rsidR="005E7989" w:rsidRDefault="005E7989" w:rsidP="005E7989">
            <w:pPr>
              <w:rPr>
                <w:rFonts w:cs="Times New Roman"/>
                <w:szCs w:val="26"/>
              </w:rPr>
            </w:pPr>
            <w:r>
              <w:rPr>
                <w:rFonts w:cs="Times New Roman"/>
                <w:szCs w:val="26"/>
              </w:rPr>
              <w:t>4</w:t>
            </w:r>
          </w:p>
        </w:tc>
      </w:tr>
      <w:tr w:rsidR="005E7989" w:rsidTr="005E7989">
        <w:tc>
          <w:tcPr>
            <w:tcW w:w="3510" w:type="dxa"/>
          </w:tcPr>
          <w:p w:rsidR="005E7989" w:rsidRDefault="005E7989" w:rsidP="005E7989">
            <w:pPr>
              <w:rPr>
                <w:rFonts w:cs="Times New Roman"/>
                <w:szCs w:val="26"/>
              </w:rPr>
            </w:pPr>
            <w:r>
              <w:rPr>
                <w:szCs w:val="26"/>
              </w:rPr>
              <w:t>Dọn  đất</w:t>
            </w:r>
          </w:p>
        </w:tc>
        <w:tc>
          <w:tcPr>
            <w:tcW w:w="803" w:type="dxa"/>
          </w:tcPr>
          <w:p w:rsidR="005E7989" w:rsidRDefault="005E7989" w:rsidP="005E7989">
            <w:pPr>
              <w:rPr>
                <w:rFonts w:cs="Times New Roman"/>
                <w:szCs w:val="26"/>
              </w:rPr>
            </w:pPr>
            <w:r>
              <w:rPr>
                <w:rFonts w:cs="Times New Roman"/>
                <w:szCs w:val="26"/>
              </w:rPr>
              <w:t>C</w:t>
            </w:r>
          </w:p>
        </w:tc>
        <w:tc>
          <w:tcPr>
            <w:tcW w:w="2174" w:type="dxa"/>
          </w:tcPr>
          <w:p w:rsidR="005E7989" w:rsidRDefault="005E7989" w:rsidP="005E7989">
            <w:pPr>
              <w:rPr>
                <w:rFonts w:cs="Times New Roman"/>
                <w:szCs w:val="26"/>
              </w:rPr>
            </w:pPr>
            <w:r>
              <w:rPr>
                <w:rFonts w:cs="Times New Roman"/>
                <w:szCs w:val="26"/>
              </w:rPr>
              <w:t xml:space="preserve">- </w:t>
            </w:r>
          </w:p>
        </w:tc>
        <w:tc>
          <w:tcPr>
            <w:tcW w:w="1559" w:type="dxa"/>
          </w:tcPr>
          <w:p w:rsidR="005E7989" w:rsidRDefault="005E7989" w:rsidP="005E7989">
            <w:pPr>
              <w:rPr>
                <w:rFonts w:cs="Times New Roman"/>
                <w:szCs w:val="26"/>
              </w:rPr>
            </w:pPr>
            <w:r>
              <w:rPr>
                <w:rFonts w:cs="Times New Roman"/>
                <w:szCs w:val="26"/>
              </w:rPr>
              <w:t>4</w:t>
            </w:r>
          </w:p>
        </w:tc>
      </w:tr>
      <w:tr w:rsidR="005E7989" w:rsidTr="005E7989">
        <w:tc>
          <w:tcPr>
            <w:tcW w:w="3510" w:type="dxa"/>
          </w:tcPr>
          <w:p w:rsidR="005E7989" w:rsidRDefault="005E7989" w:rsidP="005E7989">
            <w:pPr>
              <w:rPr>
                <w:rFonts w:cs="Times New Roman"/>
                <w:szCs w:val="26"/>
              </w:rPr>
            </w:pPr>
            <w:r>
              <w:rPr>
                <w:szCs w:val="26"/>
              </w:rPr>
              <w:t>Sửa chữa quán</w:t>
            </w:r>
          </w:p>
        </w:tc>
        <w:tc>
          <w:tcPr>
            <w:tcW w:w="803" w:type="dxa"/>
          </w:tcPr>
          <w:p w:rsidR="005E7989" w:rsidRDefault="005E7989" w:rsidP="005E7989">
            <w:pPr>
              <w:rPr>
                <w:rFonts w:cs="Times New Roman"/>
                <w:szCs w:val="26"/>
              </w:rPr>
            </w:pPr>
            <w:r>
              <w:rPr>
                <w:rFonts w:cs="Times New Roman"/>
                <w:szCs w:val="26"/>
              </w:rPr>
              <w:t>D</w:t>
            </w:r>
          </w:p>
        </w:tc>
        <w:tc>
          <w:tcPr>
            <w:tcW w:w="2174" w:type="dxa"/>
          </w:tcPr>
          <w:p w:rsidR="005E7989" w:rsidRDefault="005E7989" w:rsidP="005E7989">
            <w:pPr>
              <w:rPr>
                <w:rFonts w:cs="Times New Roman"/>
                <w:szCs w:val="26"/>
              </w:rPr>
            </w:pPr>
            <w:r>
              <w:rPr>
                <w:rFonts w:cs="Times New Roman"/>
                <w:szCs w:val="26"/>
              </w:rPr>
              <w:t>Sau A</w:t>
            </w:r>
          </w:p>
        </w:tc>
        <w:tc>
          <w:tcPr>
            <w:tcW w:w="1559" w:type="dxa"/>
          </w:tcPr>
          <w:p w:rsidR="005E7989" w:rsidRDefault="005E7989" w:rsidP="005E7989">
            <w:pPr>
              <w:rPr>
                <w:rFonts w:cs="Times New Roman"/>
                <w:szCs w:val="26"/>
              </w:rPr>
            </w:pPr>
            <w:r>
              <w:rPr>
                <w:rFonts w:cs="Times New Roman"/>
                <w:szCs w:val="26"/>
              </w:rPr>
              <w:t>5</w:t>
            </w:r>
          </w:p>
        </w:tc>
      </w:tr>
      <w:tr w:rsidR="005E7989" w:rsidTr="005E7989">
        <w:tc>
          <w:tcPr>
            <w:tcW w:w="3510" w:type="dxa"/>
          </w:tcPr>
          <w:p w:rsidR="005E7989" w:rsidRDefault="005E7989" w:rsidP="005E7989">
            <w:pPr>
              <w:rPr>
                <w:rFonts w:cs="Times New Roman"/>
                <w:szCs w:val="26"/>
              </w:rPr>
            </w:pPr>
            <w:r>
              <w:rPr>
                <w:szCs w:val="26"/>
              </w:rPr>
              <w:t>Bố trí quán</w:t>
            </w:r>
          </w:p>
        </w:tc>
        <w:tc>
          <w:tcPr>
            <w:tcW w:w="803" w:type="dxa"/>
          </w:tcPr>
          <w:p w:rsidR="005E7989" w:rsidRDefault="005E7989" w:rsidP="005E7989">
            <w:pPr>
              <w:rPr>
                <w:rFonts w:cs="Times New Roman"/>
                <w:szCs w:val="26"/>
              </w:rPr>
            </w:pPr>
            <w:r>
              <w:rPr>
                <w:rFonts w:cs="Times New Roman"/>
                <w:szCs w:val="26"/>
              </w:rPr>
              <w:t>E</w:t>
            </w:r>
          </w:p>
        </w:tc>
        <w:tc>
          <w:tcPr>
            <w:tcW w:w="2174" w:type="dxa"/>
          </w:tcPr>
          <w:p w:rsidR="005E7989" w:rsidRDefault="005E7989" w:rsidP="005E7989">
            <w:pPr>
              <w:rPr>
                <w:rFonts w:cs="Times New Roman"/>
                <w:szCs w:val="26"/>
              </w:rPr>
            </w:pPr>
            <w:r>
              <w:rPr>
                <w:rFonts w:cs="Times New Roman"/>
                <w:szCs w:val="26"/>
              </w:rPr>
              <w:t>Sau B</w:t>
            </w:r>
          </w:p>
        </w:tc>
        <w:tc>
          <w:tcPr>
            <w:tcW w:w="1559" w:type="dxa"/>
          </w:tcPr>
          <w:p w:rsidR="005E7989" w:rsidRDefault="005E7989" w:rsidP="005E7989">
            <w:pPr>
              <w:rPr>
                <w:rFonts w:cs="Times New Roman"/>
                <w:szCs w:val="26"/>
              </w:rPr>
            </w:pPr>
            <w:r>
              <w:rPr>
                <w:rFonts w:cs="Times New Roman"/>
                <w:szCs w:val="26"/>
              </w:rPr>
              <w:t>6</w:t>
            </w:r>
          </w:p>
        </w:tc>
      </w:tr>
      <w:tr w:rsidR="005E7989" w:rsidTr="005E7989">
        <w:tc>
          <w:tcPr>
            <w:tcW w:w="3510" w:type="dxa"/>
          </w:tcPr>
          <w:p w:rsidR="005E7989" w:rsidRDefault="005E7989" w:rsidP="005E7989">
            <w:pPr>
              <w:rPr>
                <w:rFonts w:cs="Times New Roman"/>
                <w:szCs w:val="26"/>
              </w:rPr>
            </w:pPr>
            <w:r>
              <w:rPr>
                <w:szCs w:val="26"/>
              </w:rPr>
              <w:t>Lựa chọn nguồn cung NVL</w:t>
            </w:r>
          </w:p>
        </w:tc>
        <w:tc>
          <w:tcPr>
            <w:tcW w:w="803" w:type="dxa"/>
          </w:tcPr>
          <w:p w:rsidR="005E7989" w:rsidRDefault="005E7989" w:rsidP="005E7989">
            <w:pPr>
              <w:rPr>
                <w:rFonts w:cs="Times New Roman"/>
                <w:szCs w:val="26"/>
              </w:rPr>
            </w:pPr>
            <w:r>
              <w:rPr>
                <w:rFonts w:cs="Times New Roman"/>
                <w:szCs w:val="26"/>
              </w:rPr>
              <w:t>F</w:t>
            </w:r>
          </w:p>
        </w:tc>
        <w:tc>
          <w:tcPr>
            <w:tcW w:w="2174" w:type="dxa"/>
          </w:tcPr>
          <w:p w:rsidR="005E7989" w:rsidRDefault="005E7989" w:rsidP="005E7989">
            <w:pPr>
              <w:rPr>
                <w:rFonts w:cs="Times New Roman"/>
                <w:szCs w:val="26"/>
              </w:rPr>
            </w:pPr>
            <w:r>
              <w:rPr>
                <w:rFonts w:cs="Times New Roman"/>
                <w:szCs w:val="26"/>
              </w:rPr>
              <w:t>Sau B</w:t>
            </w:r>
          </w:p>
        </w:tc>
        <w:tc>
          <w:tcPr>
            <w:tcW w:w="1559" w:type="dxa"/>
          </w:tcPr>
          <w:p w:rsidR="005E7989" w:rsidRDefault="005E7989" w:rsidP="005E7989">
            <w:pPr>
              <w:rPr>
                <w:rFonts w:cs="Times New Roman"/>
                <w:szCs w:val="26"/>
              </w:rPr>
            </w:pPr>
            <w:r>
              <w:rPr>
                <w:rFonts w:cs="Times New Roman"/>
                <w:szCs w:val="26"/>
              </w:rPr>
              <w:t>3</w:t>
            </w:r>
          </w:p>
        </w:tc>
      </w:tr>
      <w:tr w:rsidR="005E7989" w:rsidTr="005E7989">
        <w:tc>
          <w:tcPr>
            <w:tcW w:w="3510" w:type="dxa"/>
          </w:tcPr>
          <w:p w:rsidR="005E7989" w:rsidRDefault="005E7989" w:rsidP="005E7989">
            <w:pPr>
              <w:rPr>
                <w:rFonts w:cs="Times New Roman"/>
                <w:szCs w:val="26"/>
              </w:rPr>
            </w:pPr>
            <w:r>
              <w:rPr>
                <w:szCs w:val="26"/>
              </w:rPr>
              <w:t>Đặt mua NVL</w:t>
            </w:r>
          </w:p>
        </w:tc>
        <w:tc>
          <w:tcPr>
            <w:tcW w:w="803" w:type="dxa"/>
          </w:tcPr>
          <w:p w:rsidR="005E7989" w:rsidRDefault="005E7989" w:rsidP="005E7989">
            <w:pPr>
              <w:rPr>
                <w:rFonts w:cs="Times New Roman"/>
                <w:szCs w:val="26"/>
              </w:rPr>
            </w:pPr>
            <w:r>
              <w:rPr>
                <w:rFonts w:cs="Times New Roman"/>
                <w:szCs w:val="26"/>
              </w:rPr>
              <w:t>G</w:t>
            </w:r>
          </w:p>
        </w:tc>
        <w:tc>
          <w:tcPr>
            <w:tcW w:w="2174" w:type="dxa"/>
          </w:tcPr>
          <w:p w:rsidR="005E7989" w:rsidRDefault="005E7989" w:rsidP="005E7989">
            <w:pPr>
              <w:rPr>
                <w:rFonts w:cs="Times New Roman"/>
                <w:szCs w:val="26"/>
              </w:rPr>
            </w:pPr>
            <w:r>
              <w:rPr>
                <w:rFonts w:cs="Times New Roman"/>
                <w:szCs w:val="26"/>
              </w:rPr>
              <w:t>Sau C</w:t>
            </w:r>
          </w:p>
        </w:tc>
        <w:tc>
          <w:tcPr>
            <w:tcW w:w="1559" w:type="dxa"/>
          </w:tcPr>
          <w:p w:rsidR="005E7989" w:rsidRDefault="005E7989" w:rsidP="005E7989">
            <w:pPr>
              <w:rPr>
                <w:rFonts w:cs="Times New Roman"/>
                <w:szCs w:val="26"/>
              </w:rPr>
            </w:pPr>
            <w:r>
              <w:rPr>
                <w:rFonts w:cs="Times New Roman"/>
                <w:szCs w:val="26"/>
              </w:rPr>
              <w:t>3</w:t>
            </w:r>
          </w:p>
        </w:tc>
      </w:tr>
      <w:tr w:rsidR="005E7989" w:rsidTr="005E7989">
        <w:tc>
          <w:tcPr>
            <w:tcW w:w="3510" w:type="dxa"/>
          </w:tcPr>
          <w:p w:rsidR="005E7989" w:rsidRDefault="005E7989" w:rsidP="005E7989">
            <w:pPr>
              <w:rPr>
                <w:rFonts w:cs="Times New Roman"/>
                <w:szCs w:val="26"/>
              </w:rPr>
            </w:pPr>
            <w:r>
              <w:rPr>
                <w:szCs w:val="26"/>
              </w:rPr>
              <w:t>Xin giấy phép vệ sinh an toàn thực phẩm</w:t>
            </w:r>
          </w:p>
        </w:tc>
        <w:tc>
          <w:tcPr>
            <w:tcW w:w="803" w:type="dxa"/>
          </w:tcPr>
          <w:p w:rsidR="005E7989" w:rsidRDefault="005E7989" w:rsidP="005E7989">
            <w:pPr>
              <w:rPr>
                <w:rFonts w:cs="Times New Roman"/>
                <w:szCs w:val="26"/>
              </w:rPr>
            </w:pPr>
            <w:r>
              <w:rPr>
                <w:rFonts w:cs="Times New Roman"/>
                <w:szCs w:val="26"/>
              </w:rPr>
              <w:t>H</w:t>
            </w:r>
          </w:p>
        </w:tc>
        <w:tc>
          <w:tcPr>
            <w:tcW w:w="2174" w:type="dxa"/>
          </w:tcPr>
          <w:p w:rsidR="005E7989" w:rsidRDefault="005E7989" w:rsidP="005E7989">
            <w:pPr>
              <w:rPr>
                <w:rFonts w:cs="Times New Roman"/>
                <w:szCs w:val="26"/>
              </w:rPr>
            </w:pPr>
            <w:r>
              <w:rPr>
                <w:rFonts w:cs="Times New Roman"/>
                <w:szCs w:val="26"/>
              </w:rPr>
              <w:t>Sau D</w:t>
            </w:r>
          </w:p>
        </w:tc>
        <w:tc>
          <w:tcPr>
            <w:tcW w:w="1559" w:type="dxa"/>
          </w:tcPr>
          <w:p w:rsidR="005E7989" w:rsidRDefault="005E7989" w:rsidP="005E7989">
            <w:pPr>
              <w:rPr>
                <w:rFonts w:cs="Times New Roman"/>
                <w:szCs w:val="26"/>
              </w:rPr>
            </w:pPr>
            <w:r>
              <w:rPr>
                <w:rFonts w:cs="Times New Roman"/>
                <w:szCs w:val="26"/>
              </w:rPr>
              <w:t>3</w:t>
            </w:r>
          </w:p>
        </w:tc>
      </w:tr>
      <w:tr w:rsidR="005E7989" w:rsidTr="005E7989">
        <w:tc>
          <w:tcPr>
            <w:tcW w:w="3510" w:type="dxa"/>
          </w:tcPr>
          <w:p w:rsidR="005E7989" w:rsidRDefault="005E7989" w:rsidP="005E7989">
            <w:pPr>
              <w:rPr>
                <w:szCs w:val="26"/>
              </w:rPr>
            </w:pPr>
            <w:r>
              <w:rPr>
                <w:szCs w:val="26"/>
              </w:rPr>
              <w:t>Được chứng nhận</w:t>
            </w:r>
          </w:p>
        </w:tc>
        <w:tc>
          <w:tcPr>
            <w:tcW w:w="803" w:type="dxa"/>
          </w:tcPr>
          <w:p w:rsidR="005E7989" w:rsidRDefault="005E7989" w:rsidP="005E7989">
            <w:pPr>
              <w:rPr>
                <w:rFonts w:cs="Times New Roman"/>
                <w:szCs w:val="26"/>
              </w:rPr>
            </w:pPr>
            <w:r>
              <w:rPr>
                <w:rFonts w:cs="Times New Roman"/>
                <w:szCs w:val="26"/>
              </w:rPr>
              <w:t>I</w:t>
            </w:r>
          </w:p>
        </w:tc>
        <w:tc>
          <w:tcPr>
            <w:tcW w:w="2174" w:type="dxa"/>
          </w:tcPr>
          <w:p w:rsidR="005E7989" w:rsidRDefault="005E7989" w:rsidP="005E7989">
            <w:pPr>
              <w:rPr>
                <w:rFonts w:cs="Times New Roman"/>
                <w:szCs w:val="26"/>
              </w:rPr>
            </w:pPr>
            <w:r>
              <w:rPr>
                <w:rFonts w:cs="Times New Roman"/>
                <w:szCs w:val="26"/>
              </w:rPr>
              <w:t>Sau G</w:t>
            </w:r>
          </w:p>
        </w:tc>
        <w:tc>
          <w:tcPr>
            <w:tcW w:w="1559" w:type="dxa"/>
          </w:tcPr>
          <w:p w:rsidR="005E7989" w:rsidRDefault="005E7989" w:rsidP="005E7989">
            <w:pPr>
              <w:rPr>
                <w:rFonts w:cs="Times New Roman"/>
                <w:szCs w:val="26"/>
              </w:rPr>
            </w:pPr>
            <w:r>
              <w:rPr>
                <w:rFonts w:cs="Times New Roman"/>
                <w:szCs w:val="26"/>
              </w:rPr>
              <w:t>3</w:t>
            </w:r>
          </w:p>
        </w:tc>
      </w:tr>
      <w:tr w:rsidR="005E7989" w:rsidTr="005E7989">
        <w:tc>
          <w:tcPr>
            <w:tcW w:w="3510" w:type="dxa"/>
          </w:tcPr>
          <w:p w:rsidR="005E7989" w:rsidRDefault="005E7989" w:rsidP="005E7989">
            <w:pPr>
              <w:rPr>
                <w:szCs w:val="26"/>
              </w:rPr>
            </w:pPr>
            <w:r>
              <w:rPr>
                <w:szCs w:val="26"/>
              </w:rPr>
              <w:t>Đưa vào hoạt động</w:t>
            </w:r>
          </w:p>
        </w:tc>
        <w:tc>
          <w:tcPr>
            <w:tcW w:w="803" w:type="dxa"/>
          </w:tcPr>
          <w:p w:rsidR="005E7989" w:rsidRDefault="005E7989" w:rsidP="005E7989">
            <w:pPr>
              <w:rPr>
                <w:rFonts w:cs="Times New Roman"/>
                <w:szCs w:val="26"/>
              </w:rPr>
            </w:pPr>
            <w:r>
              <w:rPr>
                <w:rFonts w:cs="Times New Roman"/>
                <w:szCs w:val="26"/>
              </w:rPr>
              <w:t>J</w:t>
            </w:r>
          </w:p>
        </w:tc>
        <w:tc>
          <w:tcPr>
            <w:tcW w:w="2174" w:type="dxa"/>
          </w:tcPr>
          <w:p w:rsidR="005E7989" w:rsidRDefault="005E7989" w:rsidP="005E7989">
            <w:pPr>
              <w:rPr>
                <w:rFonts w:cs="Times New Roman"/>
                <w:szCs w:val="26"/>
              </w:rPr>
            </w:pPr>
            <w:r>
              <w:rPr>
                <w:rFonts w:cs="Times New Roman"/>
                <w:szCs w:val="26"/>
              </w:rPr>
              <w:t>Sau H,F và I</w:t>
            </w:r>
          </w:p>
        </w:tc>
        <w:tc>
          <w:tcPr>
            <w:tcW w:w="1559" w:type="dxa"/>
          </w:tcPr>
          <w:p w:rsidR="005E7989" w:rsidRDefault="005E7989" w:rsidP="005E7989">
            <w:pPr>
              <w:rPr>
                <w:rFonts w:cs="Times New Roman"/>
                <w:szCs w:val="26"/>
              </w:rPr>
            </w:pPr>
            <w:r>
              <w:rPr>
                <w:rFonts w:cs="Times New Roman"/>
                <w:szCs w:val="26"/>
              </w:rPr>
              <w:t>3</w:t>
            </w:r>
          </w:p>
        </w:tc>
      </w:tr>
    </w:tbl>
    <w:p w:rsidR="005E7989" w:rsidRDefault="005E7989" w:rsidP="005E7989">
      <w:pPr>
        <w:rPr>
          <w:rFonts w:cs="Times New Roman"/>
          <w:szCs w:val="26"/>
        </w:rPr>
      </w:pPr>
    </w:p>
    <w:p w:rsidR="005E7989" w:rsidRDefault="005E7989" w:rsidP="005E7989">
      <w:pPr>
        <w:rPr>
          <w:rFonts w:cs="Times New Roman"/>
          <w:szCs w:val="26"/>
        </w:rPr>
      </w:pPr>
    </w:p>
    <w:p w:rsidR="005E7989" w:rsidRDefault="005E7989" w:rsidP="005E7989">
      <w:pPr>
        <w:rPr>
          <w:rFonts w:cs="Times New Roman"/>
          <w:szCs w:val="26"/>
        </w:rPr>
      </w:pPr>
    </w:p>
    <w:p w:rsidR="005E7989" w:rsidRDefault="005E7989" w:rsidP="005E7989">
      <w:pPr>
        <w:rPr>
          <w:rFonts w:cs="Times New Roman"/>
          <w:szCs w:val="26"/>
        </w:rPr>
      </w:pPr>
    </w:p>
    <w:p w:rsidR="005E7989" w:rsidRDefault="005E7989" w:rsidP="005E7989">
      <w:pPr>
        <w:rPr>
          <w:rFonts w:cs="Times New Roman"/>
          <w:szCs w:val="26"/>
        </w:rPr>
      </w:pPr>
    </w:p>
    <w:p w:rsidR="005E7989" w:rsidRDefault="005E7989" w:rsidP="005E7989">
      <w:pPr>
        <w:rPr>
          <w:rFonts w:cs="Times New Roman"/>
          <w:szCs w:val="26"/>
        </w:rPr>
      </w:pPr>
    </w:p>
    <w:p w:rsidR="005E7989" w:rsidRDefault="005E7989" w:rsidP="005E7989">
      <w:pPr>
        <w:jc w:val="both"/>
        <w:rPr>
          <w:szCs w:val="26"/>
        </w:rPr>
      </w:pPr>
    </w:p>
    <w:p w:rsidR="005E7989" w:rsidRDefault="005E7989" w:rsidP="005E7989">
      <w:pPr>
        <w:jc w:val="both"/>
        <w:rPr>
          <w:szCs w:val="26"/>
        </w:rPr>
      </w:pPr>
    </w:p>
    <w:p w:rsidR="005E7989" w:rsidRDefault="005E7989" w:rsidP="005E7989">
      <w:pPr>
        <w:jc w:val="both"/>
        <w:rPr>
          <w:szCs w:val="26"/>
        </w:rPr>
      </w:pPr>
    </w:p>
    <w:p w:rsidR="005E7989" w:rsidRDefault="005E7989" w:rsidP="005E7989">
      <w:pPr>
        <w:jc w:val="both"/>
        <w:rPr>
          <w:szCs w:val="26"/>
        </w:rPr>
      </w:pPr>
    </w:p>
    <w:p w:rsidR="005E7989" w:rsidRPr="005E7989" w:rsidRDefault="005E7989" w:rsidP="005E7989">
      <w:pPr>
        <w:jc w:val="both"/>
        <w:rPr>
          <w:b/>
          <w:szCs w:val="26"/>
        </w:rPr>
      </w:pPr>
    </w:p>
    <w:p w:rsidR="005E7989" w:rsidRDefault="005E7989" w:rsidP="005E7989">
      <w:pPr>
        <w:spacing w:line="360" w:lineRule="auto"/>
        <w:jc w:val="both"/>
        <w:rPr>
          <w:b/>
          <w:szCs w:val="26"/>
        </w:rPr>
      </w:pPr>
      <w:r w:rsidRPr="005E7989">
        <w:rPr>
          <w:b/>
          <w:szCs w:val="26"/>
        </w:rPr>
        <w:t>Các rủi ro:</w:t>
      </w:r>
    </w:p>
    <w:p w:rsidR="005E7989" w:rsidRDefault="006856D4" w:rsidP="006856D4">
      <w:pPr>
        <w:pStyle w:val="NoSpacing"/>
        <w:spacing w:line="360" w:lineRule="auto"/>
        <w:jc w:val="both"/>
      </w:pPr>
      <w:r>
        <w:t xml:space="preserve">+ </w:t>
      </w:r>
      <w:r w:rsidR="005E7989">
        <w:t>Thiếu vốn, không tiết kiệm chi phí</w:t>
      </w:r>
      <w:r>
        <w:t xml:space="preserve"> </w:t>
      </w:r>
    </w:p>
    <w:p w:rsidR="006856D4" w:rsidRDefault="006856D4" w:rsidP="006856D4">
      <w:pPr>
        <w:pStyle w:val="NoSpacing"/>
        <w:spacing w:line="360" w:lineRule="auto"/>
        <w:jc w:val="both"/>
      </w:pPr>
      <w:r>
        <w:t>Vốn là yếu tố tiên quyết , để mở và vận hành quán game center. Nhưng do thiếu tính toán, đầu tư bấc cân đối, dàn trải</w:t>
      </w:r>
    </w:p>
    <w:p w:rsidR="006856D4" w:rsidRDefault="006856D4" w:rsidP="006856D4">
      <w:pPr>
        <w:pStyle w:val="NoSpacing"/>
        <w:spacing w:line="360" w:lineRule="auto"/>
        <w:jc w:val="both"/>
      </w:pPr>
      <w:r>
        <w:t>+ Thị trường cạnh tranh cao</w:t>
      </w:r>
    </w:p>
    <w:p w:rsidR="006856D4" w:rsidRDefault="006856D4" w:rsidP="006856D4">
      <w:pPr>
        <w:pStyle w:val="NoSpacing"/>
        <w:spacing w:line="360" w:lineRule="auto"/>
        <w:jc w:val="both"/>
      </w:pPr>
      <w:r>
        <w:t>Được coi là lĩnh vực đầu tư hấp dẫn, dễ sinh lời. Game center đang có tốc độ tăng trưởng chóng mặt tại Việt Nam. Đồng nghĩa với đó mức độ cạnh tranh cũng tăng cao</w:t>
      </w:r>
    </w:p>
    <w:p w:rsidR="006856D4" w:rsidRDefault="006856D4" w:rsidP="006856D4">
      <w:pPr>
        <w:pStyle w:val="NoSpacing"/>
        <w:spacing w:line="360" w:lineRule="auto"/>
        <w:jc w:val="both"/>
      </w:pPr>
      <w:r>
        <w:t>+ Kinh nghiệm kinh doanh còn hạn chế</w:t>
      </w:r>
    </w:p>
    <w:p w:rsidR="006856D4" w:rsidRDefault="006856D4" w:rsidP="006856D4">
      <w:pPr>
        <w:pStyle w:val="NoSpacing"/>
        <w:spacing w:line="360" w:lineRule="auto"/>
        <w:jc w:val="both"/>
      </w:pPr>
      <w:r>
        <w:t>Các nhà đầu tư không được lầm tưởng kinh doanh game center không đòi hỏi chuyên môn cao thức tế thì không đơn giản vậy, ngay từ khâu lựa chọn mặt bằng, phân tích, tìm hiểu thị trường,… đã đòi hỏi tư duy của nhà đầu tư</w:t>
      </w:r>
    </w:p>
    <w:p w:rsidR="006856D4" w:rsidRDefault="006856D4" w:rsidP="006856D4">
      <w:pPr>
        <w:pStyle w:val="NoSpacing"/>
        <w:spacing w:line="360" w:lineRule="auto"/>
        <w:jc w:val="both"/>
      </w:pPr>
    </w:p>
    <w:p w:rsidR="006856D4" w:rsidRDefault="006856D4" w:rsidP="006856D4">
      <w:pPr>
        <w:pStyle w:val="NoSpacing"/>
        <w:spacing w:line="360" w:lineRule="auto"/>
        <w:jc w:val="both"/>
      </w:pPr>
    </w:p>
    <w:p w:rsidR="006856D4" w:rsidRDefault="006856D4" w:rsidP="006856D4">
      <w:pPr>
        <w:pStyle w:val="NoSpacing"/>
        <w:spacing w:line="360" w:lineRule="auto"/>
        <w:jc w:val="both"/>
      </w:pPr>
    </w:p>
    <w:p w:rsidR="000624D8" w:rsidRDefault="000624D8" w:rsidP="006856D4">
      <w:pPr>
        <w:pStyle w:val="NoSpacing"/>
        <w:spacing w:line="360" w:lineRule="auto"/>
        <w:jc w:val="both"/>
      </w:pPr>
    </w:p>
    <w:p w:rsidR="006856D4" w:rsidRDefault="006856D4" w:rsidP="006856D4">
      <w:pPr>
        <w:pStyle w:val="NoSpacing"/>
        <w:spacing w:line="360" w:lineRule="auto"/>
        <w:jc w:val="center"/>
        <w:rPr>
          <w:b/>
          <w:sz w:val="32"/>
          <w:szCs w:val="32"/>
        </w:rPr>
      </w:pPr>
      <w:r>
        <w:rPr>
          <w:b/>
          <w:sz w:val="32"/>
          <w:szCs w:val="32"/>
        </w:rPr>
        <w:t>KẾT LUẬN:</w:t>
      </w:r>
    </w:p>
    <w:p w:rsidR="000624D8" w:rsidRDefault="000624D8" w:rsidP="006856D4">
      <w:pPr>
        <w:pStyle w:val="NoSpacing"/>
        <w:spacing w:line="360" w:lineRule="auto"/>
        <w:jc w:val="center"/>
        <w:rPr>
          <w:b/>
          <w:sz w:val="32"/>
          <w:szCs w:val="32"/>
        </w:rPr>
      </w:pPr>
    </w:p>
    <w:p w:rsidR="00B66FDF" w:rsidRDefault="00B66FDF" w:rsidP="000624D8">
      <w:pPr>
        <w:pStyle w:val="NoSpacing"/>
        <w:spacing w:line="360" w:lineRule="auto"/>
        <w:jc w:val="both"/>
      </w:pPr>
      <w:r>
        <w:t>Với tốc độ phát triển kinh tế cùng mức sống ngày được nâng cao như hiện nay, nhu cầu giải trí, chơi game, sử dụng internet là điều cần thiết đặc biệt trong giới trẻ. Chủ đầu tư nhận thấy dịch vụ kinh doanh của mình có nhiều lợi thế về địa điểm kinh doanh, cũng như kinh nghiệm làm quản lý dịch vụ lâu năm sẽ đạt được nhiều thành công cho dự án.</w:t>
      </w:r>
    </w:p>
    <w:p w:rsidR="00B66FDF" w:rsidRDefault="00B66FDF" w:rsidP="000624D8">
      <w:pPr>
        <w:pStyle w:val="NoSpacing"/>
        <w:spacing w:line="360" w:lineRule="auto"/>
        <w:jc w:val="both"/>
      </w:pPr>
      <w:r>
        <w:t>Qua phân tích các chỉ tiêu về tài chính, dựa trên ước tính như cầu thực tế, dự án kinh doanh quán Net mang lại mức doanh thu và lợi nhuận khá cao và đảm bảo có lợi nhuận ổn định trong thời gian dài.</w:t>
      </w:r>
    </w:p>
    <w:p w:rsidR="00B66FDF" w:rsidRDefault="00B66FDF" w:rsidP="000624D8">
      <w:pPr>
        <w:pStyle w:val="NoSpacing"/>
        <w:spacing w:line="360" w:lineRule="auto"/>
        <w:jc w:val="both"/>
      </w:pPr>
      <w:r>
        <w:t>Nhà đầu tư khi đầu tư vào dự án sẽ được hưởng mức lợi nhuận tốt nhất, mọi thông tin chi tiết về kế hoạch phân chia lợi nhuận sẽ được trao đổi khi gặp trực tiếp chủ đầu tư.</w:t>
      </w:r>
    </w:p>
    <w:p w:rsidR="00B66FDF" w:rsidRDefault="00B66FDF" w:rsidP="000624D8">
      <w:pPr>
        <w:pStyle w:val="NoSpacing"/>
        <w:spacing w:line="360" w:lineRule="auto"/>
        <w:jc w:val="both"/>
      </w:pPr>
      <w:r>
        <w:t>Dự án đầu tư là một phần không thể thiếu trong nền kinh tế hiện nay giúp cho các nhà đầu tư có thể đánh giá một cách chi tiết các công việc cần phải làm và tránh các sai sót khi đầu tư tham gia kinh doanh.</w:t>
      </w:r>
    </w:p>
    <w:p w:rsidR="00B66FDF" w:rsidRDefault="00B66FDF" w:rsidP="000624D8">
      <w:pPr>
        <w:pStyle w:val="NoSpacing"/>
        <w:spacing w:line="360" w:lineRule="auto"/>
        <w:jc w:val="both"/>
      </w:pPr>
      <w:r>
        <w:t xml:space="preserve">Môn học này cũng giúp em lập được các kế hoạch đầu tư, các rủi ro có thể gặp và hiểu rõ được các việc cần phải làm </w:t>
      </w:r>
      <w:r w:rsidR="000624D8">
        <w:t>để bước vào đầu tư.</w:t>
      </w: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Default="000624D8" w:rsidP="000624D8">
      <w:pPr>
        <w:pStyle w:val="NoSpacing"/>
        <w:spacing w:line="360" w:lineRule="auto"/>
        <w:jc w:val="both"/>
      </w:pPr>
    </w:p>
    <w:p w:rsidR="000624D8" w:rsidRPr="000624D8" w:rsidRDefault="000624D8" w:rsidP="000624D8">
      <w:pPr>
        <w:pStyle w:val="NoSpacing"/>
        <w:spacing w:line="360" w:lineRule="auto"/>
        <w:jc w:val="center"/>
        <w:rPr>
          <w:b/>
          <w:sz w:val="32"/>
          <w:szCs w:val="32"/>
        </w:rPr>
      </w:pPr>
      <w:r w:rsidRPr="000624D8">
        <w:rPr>
          <w:b/>
          <w:sz w:val="32"/>
          <w:szCs w:val="32"/>
        </w:rPr>
        <w:t>TÀI LIỆU THAM KHẢO</w:t>
      </w:r>
    </w:p>
    <w:p w:rsidR="000624D8" w:rsidRDefault="000624D8" w:rsidP="000624D8">
      <w:pPr>
        <w:pStyle w:val="NoSpacing"/>
        <w:spacing w:line="360" w:lineRule="auto"/>
        <w:jc w:val="both"/>
      </w:pPr>
    </w:p>
    <w:p w:rsidR="00B66FDF" w:rsidRDefault="000624D8" w:rsidP="000624D8">
      <w:pPr>
        <w:pStyle w:val="NoSpacing"/>
        <w:spacing w:line="360" w:lineRule="auto"/>
        <w:jc w:val="both"/>
      </w:pPr>
      <w:r>
        <w:t>Sách, tài liệu môn học</w:t>
      </w:r>
    </w:p>
    <w:p w:rsidR="000624D8" w:rsidRDefault="00F711F8" w:rsidP="000624D8">
      <w:pPr>
        <w:pStyle w:val="NoSpacing"/>
        <w:spacing w:line="360" w:lineRule="auto"/>
        <w:jc w:val="both"/>
        <w:rPr>
          <w:szCs w:val="26"/>
        </w:rPr>
      </w:pPr>
      <w:hyperlink r:id="rId24" w:history="1">
        <w:r w:rsidR="000624D8" w:rsidRPr="00EC18D2">
          <w:rPr>
            <w:rStyle w:val="Hyperlink"/>
            <w:szCs w:val="26"/>
          </w:rPr>
          <w:t>https://kehoachviet.com</w:t>
        </w:r>
      </w:hyperlink>
    </w:p>
    <w:p w:rsidR="000624D8" w:rsidRPr="000624D8" w:rsidRDefault="000624D8" w:rsidP="000624D8">
      <w:pPr>
        <w:pStyle w:val="NoSpacing"/>
        <w:spacing w:line="360" w:lineRule="auto"/>
        <w:jc w:val="both"/>
        <w:rPr>
          <w:szCs w:val="26"/>
        </w:rPr>
      </w:pPr>
    </w:p>
    <w:p w:rsidR="006856D4" w:rsidRPr="006856D4" w:rsidRDefault="006856D4" w:rsidP="006856D4">
      <w:pPr>
        <w:pStyle w:val="NoSpacing"/>
        <w:spacing w:line="360" w:lineRule="auto"/>
        <w:jc w:val="center"/>
        <w:rPr>
          <w:sz w:val="32"/>
          <w:szCs w:val="32"/>
        </w:rPr>
      </w:pPr>
    </w:p>
    <w:p w:rsidR="006856D4" w:rsidRPr="005E7989" w:rsidRDefault="006856D4" w:rsidP="006856D4">
      <w:pPr>
        <w:pStyle w:val="NoSpacing"/>
        <w:spacing w:line="360" w:lineRule="auto"/>
        <w:jc w:val="both"/>
      </w:pPr>
    </w:p>
    <w:p w:rsidR="005E7989" w:rsidRPr="001F42AF" w:rsidRDefault="005E7989" w:rsidP="005E7989">
      <w:pPr>
        <w:spacing w:line="360" w:lineRule="auto"/>
        <w:jc w:val="both"/>
        <w:rPr>
          <w:szCs w:val="26"/>
        </w:rPr>
      </w:pPr>
    </w:p>
    <w:sectPr w:rsidR="005E7989" w:rsidRPr="001F42AF" w:rsidSect="00880F09">
      <w:pgSz w:w="12240" w:h="15840" w:code="1"/>
      <w:pgMar w:top="1134" w:right="1134" w:bottom="1134" w:left="1701"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FB5" w:rsidRDefault="00F74FB5" w:rsidP="00A1330D">
      <w:pPr>
        <w:spacing w:after="0" w:line="240" w:lineRule="auto"/>
      </w:pPr>
      <w:r>
        <w:separator/>
      </w:r>
    </w:p>
  </w:endnote>
  <w:endnote w:type="continuationSeparator" w:id="0">
    <w:p w:rsidR="00F74FB5" w:rsidRDefault="00F74FB5" w:rsidP="00A1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F8" w:rsidRDefault="00F711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48947"/>
      <w:docPartObj>
        <w:docPartGallery w:val="Page Numbers (Bottom of Page)"/>
        <w:docPartUnique/>
      </w:docPartObj>
    </w:sdtPr>
    <w:sdtEndPr>
      <w:rPr>
        <w:noProof/>
      </w:rPr>
    </w:sdtEndPr>
    <w:sdtContent>
      <w:p w:rsidR="00F711F8" w:rsidRDefault="00F711F8">
        <w:pPr>
          <w:pStyle w:val="Footer"/>
          <w:jc w:val="right"/>
        </w:pPr>
        <w:r>
          <w:fldChar w:fldCharType="begin"/>
        </w:r>
        <w:r>
          <w:instrText xml:space="preserve"> PAGE   \* MERGEFORMAT </w:instrText>
        </w:r>
        <w:r>
          <w:fldChar w:fldCharType="separate"/>
        </w:r>
        <w:r w:rsidR="008C334F">
          <w:rPr>
            <w:noProof/>
          </w:rPr>
          <w:t>2</w:t>
        </w:r>
        <w:r>
          <w:rPr>
            <w:noProof/>
          </w:rPr>
          <w:fldChar w:fldCharType="end"/>
        </w:r>
      </w:p>
    </w:sdtContent>
  </w:sdt>
  <w:p w:rsidR="00F711F8" w:rsidRDefault="00F711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F8" w:rsidRDefault="00F711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FB5" w:rsidRDefault="00F74FB5" w:rsidP="00A1330D">
      <w:pPr>
        <w:spacing w:after="0" w:line="240" w:lineRule="auto"/>
      </w:pPr>
      <w:r>
        <w:separator/>
      </w:r>
    </w:p>
  </w:footnote>
  <w:footnote w:type="continuationSeparator" w:id="0">
    <w:p w:rsidR="00F74FB5" w:rsidRDefault="00F74FB5" w:rsidP="00A133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F8" w:rsidRDefault="00F711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F8" w:rsidRDefault="00F711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F8" w:rsidRDefault="00F711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172D5"/>
    <w:multiLevelType w:val="multilevel"/>
    <w:tmpl w:val="6F5CB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D267315"/>
    <w:multiLevelType w:val="multilevel"/>
    <w:tmpl w:val="5A2232F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4FB4F78"/>
    <w:multiLevelType w:val="multilevel"/>
    <w:tmpl w:val="E2962E4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A4046E4"/>
    <w:multiLevelType w:val="multilevel"/>
    <w:tmpl w:val="4F9EE744"/>
    <w:lvl w:ilvl="0">
      <w:start w:val="1"/>
      <w:numFmt w:val="decimal"/>
      <w:lvlText w:val="%1"/>
      <w:lvlJc w:val="left"/>
      <w:pPr>
        <w:ind w:left="481" w:hanging="48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51A569FC"/>
    <w:multiLevelType w:val="hybridMultilevel"/>
    <w:tmpl w:val="D666C1F0"/>
    <w:lvl w:ilvl="0" w:tplc="FFFFFFFF">
      <w:start w:val="1"/>
      <w:numFmt w:val="bullet"/>
      <w:lvlText w:val="-"/>
      <w:lvlJc w:val="left"/>
      <w:pPr>
        <w:ind w:left="720" w:hanging="360"/>
      </w:pPr>
      <w:rPr>
        <w:rFonts w:ascii="Times New Roman" w:eastAsiaTheme="minorHAnsi" w:hAnsi="Times New Roman" w:cs="Times New Roman" w:hint="default"/>
      </w:rPr>
    </w:lvl>
    <w:lvl w:ilvl="1" w:tplc="A9802F9A">
      <w:start w:val="1"/>
      <w:numFmt w:val="bullet"/>
      <w:lvlText w:val="–"/>
      <w:lvlJc w:val="left"/>
      <w:pPr>
        <w:ind w:left="1440" w:hanging="360"/>
      </w:pPr>
      <w:rPr>
        <w:rFonts w:ascii="Times New Roman" w:eastAsiaTheme="minorHAns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9FE291F"/>
    <w:multiLevelType w:val="hybridMultilevel"/>
    <w:tmpl w:val="F8C2DCC6"/>
    <w:lvl w:ilvl="0" w:tplc="6E8EC1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E971CB"/>
    <w:multiLevelType w:val="multilevel"/>
    <w:tmpl w:val="FFFFFFFF"/>
    <w:lvl w:ilvl="0">
      <w:start w:val="1"/>
      <w:numFmt w:val="decimal"/>
      <w:lvlText w:val="%1"/>
      <w:lvlJc w:val="left"/>
      <w:pPr>
        <w:ind w:left="524" w:hanging="524"/>
      </w:pPr>
      <w:rPr>
        <w:rFonts w:hint="default"/>
      </w:rPr>
    </w:lvl>
    <w:lvl w:ilvl="1">
      <w:start w:val="4"/>
      <w:numFmt w:val="decimal"/>
      <w:lvlText w:val="%1.%2"/>
      <w:lvlJc w:val="left"/>
      <w:pPr>
        <w:ind w:left="524" w:hanging="5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F09"/>
    <w:rsid w:val="000624D8"/>
    <w:rsid w:val="001F42AF"/>
    <w:rsid w:val="002307C1"/>
    <w:rsid w:val="00371247"/>
    <w:rsid w:val="00421E0D"/>
    <w:rsid w:val="00452ADF"/>
    <w:rsid w:val="00456126"/>
    <w:rsid w:val="004945A6"/>
    <w:rsid w:val="004A1A2E"/>
    <w:rsid w:val="004C544E"/>
    <w:rsid w:val="005341CB"/>
    <w:rsid w:val="005C780E"/>
    <w:rsid w:val="005E7989"/>
    <w:rsid w:val="006856D4"/>
    <w:rsid w:val="007D39F8"/>
    <w:rsid w:val="00880F09"/>
    <w:rsid w:val="008C334F"/>
    <w:rsid w:val="008E578D"/>
    <w:rsid w:val="0091625F"/>
    <w:rsid w:val="00A1330D"/>
    <w:rsid w:val="00B66FDF"/>
    <w:rsid w:val="00F1311C"/>
    <w:rsid w:val="00F64F62"/>
    <w:rsid w:val="00F711F8"/>
    <w:rsid w:val="00F74FB5"/>
    <w:rsid w:val="00F85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F09"/>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880F09"/>
    <w:pPr>
      <w:spacing w:after="200" w:line="276" w:lineRule="auto"/>
    </w:pPr>
    <w:rPr>
      <w:rFonts w:eastAsia="Arial Unicode MS" w:cs="Arial Unicode MS"/>
      <w:color w:val="000000"/>
      <w:sz w:val="24"/>
      <w:szCs w:val="24"/>
      <w:u w:color="000000"/>
    </w:rPr>
  </w:style>
  <w:style w:type="paragraph" w:styleId="Header">
    <w:name w:val="header"/>
    <w:basedOn w:val="Normal"/>
    <w:link w:val="HeaderChar"/>
    <w:uiPriority w:val="99"/>
    <w:unhideWhenUsed/>
    <w:rsid w:val="00A13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30D"/>
    <w:rPr>
      <w:sz w:val="26"/>
    </w:rPr>
  </w:style>
  <w:style w:type="paragraph" w:styleId="Footer">
    <w:name w:val="footer"/>
    <w:basedOn w:val="Normal"/>
    <w:link w:val="FooterChar"/>
    <w:uiPriority w:val="99"/>
    <w:unhideWhenUsed/>
    <w:rsid w:val="00A13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30D"/>
    <w:rPr>
      <w:sz w:val="26"/>
    </w:rPr>
  </w:style>
  <w:style w:type="paragraph" w:styleId="ListParagraph">
    <w:name w:val="List Paragraph"/>
    <w:basedOn w:val="Normal"/>
    <w:uiPriority w:val="34"/>
    <w:qFormat/>
    <w:rsid w:val="004945A6"/>
    <w:pPr>
      <w:ind w:left="720"/>
      <w:contextualSpacing/>
    </w:pPr>
  </w:style>
  <w:style w:type="paragraph" w:styleId="NoSpacing">
    <w:name w:val="No Spacing"/>
    <w:uiPriority w:val="1"/>
    <w:qFormat/>
    <w:rsid w:val="004945A6"/>
    <w:pPr>
      <w:spacing w:after="0" w:line="240" w:lineRule="auto"/>
    </w:pPr>
    <w:rPr>
      <w:sz w:val="26"/>
    </w:rPr>
  </w:style>
  <w:style w:type="paragraph" w:styleId="NormalWeb">
    <w:name w:val="Normal (Web)"/>
    <w:basedOn w:val="Normal"/>
    <w:uiPriority w:val="99"/>
    <w:unhideWhenUsed/>
    <w:rsid w:val="004945A6"/>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4945A6"/>
    <w:rPr>
      <w:color w:val="0000FF"/>
      <w:u w:val="single"/>
    </w:rPr>
  </w:style>
  <w:style w:type="table" w:styleId="TableGrid">
    <w:name w:val="Table Grid"/>
    <w:basedOn w:val="TableNormal"/>
    <w:uiPriority w:val="39"/>
    <w:rsid w:val="005C780E"/>
    <w:pPr>
      <w:spacing w:after="0" w:line="240" w:lineRule="auto"/>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1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1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F09"/>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880F09"/>
    <w:pPr>
      <w:spacing w:after="200" w:line="276" w:lineRule="auto"/>
    </w:pPr>
    <w:rPr>
      <w:rFonts w:eastAsia="Arial Unicode MS" w:cs="Arial Unicode MS"/>
      <w:color w:val="000000"/>
      <w:sz w:val="24"/>
      <w:szCs w:val="24"/>
      <w:u w:color="000000"/>
    </w:rPr>
  </w:style>
  <w:style w:type="paragraph" w:styleId="Header">
    <w:name w:val="header"/>
    <w:basedOn w:val="Normal"/>
    <w:link w:val="HeaderChar"/>
    <w:uiPriority w:val="99"/>
    <w:unhideWhenUsed/>
    <w:rsid w:val="00A13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30D"/>
    <w:rPr>
      <w:sz w:val="26"/>
    </w:rPr>
  </w:style>
  <w:style w:type="paragraph" w:styleId="Footer">
    <w:name w:val="footer"/>
    <w:basedOn w:val="Normal"/>
    <w:link w:val="FooterChar"/>
    <w:uiPriority w:val="99"/>
    <w:unhideWhenUsed/>
    <w:rsid w:val="00A13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30D"/>
    <w:rPr>
      <w:sz w:val="26"/>
    </w:rPr>
  </w:style>
  <w:style w:type="paragraph" w:styleId="ListParagraph">
    <w:name w:val="List Paragraph"/>
    <w:basedOn w:val="Normal"/>
    <w:uiPriority w:val="34"/>
    <w:qFormat/>
    <w:rsid w:val="004945A6"/>
    <w:pPr>
      <w:ind w:left="720"/>
      <w:contextualSpacing/>
    </w:pPr>
  </w:style>
  <w:style w:type="paragraph" w:styleId="NoSpacing">
    <w:name w:val="No Spacing"/>
    <w:uiPriority w:val="1"/>
    <w:qFormat/>
    <w:rsid w:val="004945A6"/>
    <w:pPr>
      <w:spacing w:after="0" w:line="240" w:lineRule="auto"/>
    </w:pPr>
    <w:rPr>
      <w:sz w:val="26"/>
    </w:rPr>
  </w:style>
  <w:style w:type="paragraph" w:styleId="NormalWeb">
    <w:name w:val="Normal (Web)"/>
    <w:basedOn w:val="Normal"/>
    <w:uiPriority w:val="99"/>
    <w:unhideWhenUsed/>
    <w:rsid w:val="004945A6"/>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4945A6"/>
    <w:rPr>
      <w:color w:val="0000FF"/>
      <w:u w:val="single"/>
    </w:rPr>
  </w:style>
  <w:style w:type="table" w:styleId="TableGrid">
    <w:name w:val="Table Grid"/>
    <w:basedOn w:val="TableNormal"/>
    <w:uiPriority w:val="39"/>
    <w:rsid w:val="005C780E"/>
    <w:pPr>
      <w:spacing w:after="0" w:line="240" w:lineRule="auto"/>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1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1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556315">
      <w:bodyDiv w:val="1"/>
      <w:marLeft w:val="0"/>
      <w:marRight w:val="0"/>
      <w:marTop w:val="0"/>
      <w:marBottom w:val="0"/>
      <w:divBdr>
        <w:top w:val="none" w:sz="0" w:space="0" w:color="auto"/>
        <w:left w:val="none" w:sz="0" w:space="0" w:color="auto"/>
        <w:bottom w:val="none" w:sz="0" w:space="0" w:color="auto"/>
        <w:right w:val="none" w:sz="0" w:space="0" w:color="auto"/>
      </w:divBdr>
    </w:div>
    <w:div w:id="1128545003">
      <w:bodyDiv w:val="1"/>
      <w:marLeft w:val="0"/>
      <w:marRight w:val="0"/>
      <w:marTop w:val="0"/>
      <w:marBottom w:val="0"/>
      <w:divBdr>
        <w:top w:val="none" w:sz="0" w:space="0" w:color="auto"/>
        <w:left w:val="none" w:sz="0" w:space="0" w:color="auto"/>
        <w:bottom w:val="none" w:sz="0" w:space="0" w:color="auto"/>
        <w:right w:val="none" w:sz="0" w:space="0" w:color="auto"/>
      </w:divBdr>
    </w:div>
    <w:div w:id="1298073174">
      <w:bodyDiv w:val="1"/>
      <w:marLeft w:val="0"/>
      <w:marRight w:val="0"/>
      <w:marTop w:val="0"/>
      <w:marBottom w:val="0"/>
      <w:divBdr>
        <w:top w:val="none" w:sz="0" w:space="0" w:color="auto"/>
        <w:left w:val="none" w:sz="0" w:space="0" w:color="auto"/>
        <w:bottom w:val="none" w:sz="0" w:space="0" w:color="auto"/>
        <w:right w:val="none" w:sz="0" w:space="0" w:color="auto"/>
      </w:divBdr>
    </w:div>
    <w:div w:id="17806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vi.wikipedia.org/wiki/T%E1%BB%95_ch%E1%BB%A9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vi.wikipedia.org/wiki/L%E1%BA%ADp_k%E1%BA%BF_ho%E1%BA%A1c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wikipedia.org/wiki/Ng%C3%A0nh_khoa_h%E1%BB%8Dc" TargetMode="External"/><Relationship Id="rId20" Type="http://schemas.openxmlformats.org/officeDocument/2006/relationships/hyperlink" Target="https://vi.wikipedia.org/wiki/D%E1%BB%B1_%C3%A1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kehoachviet.com"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4.jpeg"/><Relationship Id="rId10" Type="http://schemas.openxmlformats.org/officeDocument/2006/relationships/header" Target="header1.xml"/><Relationship Id="rId19" Type="http://schemas.openxmlformats.org/officeDocument/2006/relationships/hyperlink" Target="https://vi.wikipedia.org/wiki/Qu%E1%BA%A3n_l%C3%B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39A8F-58AC-497D-9396-A245E82A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22</Pages>
  <Words>3458</Words>
  <Characters>19714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WIN7X64</cp:lastModifiedBy>
  <cp:revision>5</cp:revision>
  <dcterms:created xsi:type="dcterms:W3CDTF">2021-08-16T17:07:00Z</dcterms:created>
  <dcterms:modified xsi:type="dcterms:W3CDTF">2021-08-18T16:41:00Z</dcterms:modified>
</cp:coreProperties>
</file>